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1F482" w14:textId="08F37A7E" w:rsidR="008104C1" w:rsidRPr="00084D69" w:rsidRDefault="00483D70" w:rsidP="00F947DF">
      <w:pPr>
        <w:pStyle w:val="Heading2"/>
        <w:numPr>
          <w:ilvl w:val="0"/>
          <w:numId w:val="9"/>
        </w:numPr>
        <w:spacing w:before="40" w:after="0" w:line="240" w:lineRule="auto"/>
        <w:jc w:val="center"/>
      </w:pPr>
      <w:r w:rsidRPr="00084D69">
        <w:t>LISTENING</w:t>
      </w:r>
    </w:p>
    <w:tbl>
      <w:tblPr>
        <w:tblpPr w:leftFromText="180" w:rightFromText="180" w:vertAnchor="page" w:horzAnchor="margin" w:tblpX="392" w:tblpY="674"/>
        <w:tblOverlap w:val="never"/>
        <w:tblW w:w="10739" w:type="dxa"/>
        <w:tblLook w:val="04A0" w:firstRow="1" w:lastRow="0" w:firstColumn="1" w:lastColumn="0" w:noHBand="0" w:noVBand="1"/>
      </w:tblPr>
      <w:tblGrid>
        <w:gridCol w:w="4536"/>
        <w:gridCol w:w="6203"/>
      </w:tblGrid>
      <w:tr w:rsidR="00084D69" w:rsidRPr="00084D69" w14:paraId="0C9082A6" w14:textId="77777777" w:rsidTr="00084D69">
        <w:tc>
          <w:tcPr>
            <w:tcW w:w="4536" w:type="dxa"/>
          </w:tcPr>
          <w:p w14:paraId="0943E237" w14:textId="77777777" w:rsidR="00483D70" w:rsidRPr="00084D69" w:rsidRDefault="00483D70" w:rsidP="00084D69">
            <w:pPr>
              <w:pStyle w:val="Heading3"/>
              <w:tabs>
                <w:tab w:val="left" w:pos="283"/>
                <w:tab w:val="left" w:pos="2835"/>
                <w:tab w:val="left" w:pos="5386"/>
                <w:tab w:val="left" w:pos="7937"/>
              </w:tabs>
              <w:jc w:val="center"/>
              <w:rPr>
                <w:rFonts w:ascii="Times New Roman" w:hAnsi="Times New Roman"/>
                <w:b/>
                <w:bCs/>
                <w:color w:val="auto"/>
                <w:spacing w:val="-8"/>
                <w:lang w:val="nl-NL"/>
              </w:rPr>
            </w:pPr>
          </w:p>
          <w:p w14:paraId="544034C0" w14:textId="5F2CD570" w:rsidR="00483D70" w:rsidRPr="00084D69" w:rsidRDefault="00483D70" w:rsidP="00084D69">
            <w:pPr>
              <w:pStyle w:val="Heading3"/>
              <w:tabs>
                <w:tab w:val="left" w:pos="283"/>
                <w:tab w:val="left" w:pos="2835"/>
                <w:tab w:val="left" w:pos="5386"/>
                <w:tab w:val="left" w:pos="7937"/>
              </w:tabs>
              <w:jc w:val="center"/>
              <w:rPr>
                <w:rFonts w:ascii="Times New Roman" w:hAnsi="Times New Roman"/>
                <w:color w:val="auto"/>
                <w:spacing w:val="-8"/>
                <w:lang w:val="nl-NL"/>
              </w:rPr>
            </w:pPr>
            <w:r w:rsidRPr="00084D69">
              <w:rPr>
                <w:rFonts w:ascii="Times New Roman" w:hAnsi="Times New Roman"/>
                <w:color w:val="auto"/>
                <w:spacing w:val="-8"/>
                <w:lang w:val="nl-NL"/>
              </w:rPr>
              <w:t>SỞ GIÁO DỤC VÀ ĐÀO TẠO NINH BÌNH</w:t>
            </w:r>
          </w:p>
          <w:p w14:paraId="0C49FE59" w14:textId="44999D9C" w:rsidR="00483D70" w:rsidRPr="00084D69" w:rsidRDefault="00483D70" w:rsidP="00084D69">
            <w:pPr>
              <w:pStyle w:val="Heading3"/>
              <w:tabs>
                <w:tab w:val="left" w:pos="283"/>
                <w:tab w:val="left" w:pos="2835"/>
                <w:tab w:val="left" w:pos="5386"/>
                <w:tab w:val="left" w:pos="7937"/>
              </w:tabs>
              <w:jc w:val="center"/>
              <w:rPr>
                <w:rFonts w:ascii="Times New Roman" w:hAnsi="Times New Roman"/>
                <w:b/>
                <w:bCs/>
                <w:color w:val="auto"/>
              </w:rPr>
            </w:pPr>
            <w:r w:rsidRPr="00084D69">
              <w:rPr>
                <w:rFonts w:ascii="Times New Roman" w:hAnsi="Times New Roman"/>
                <w:b/>
                <w:bCs/>
                <w:color w:val="auto"/>
                <w:spacing w:val="-8"/>
                <w:lang w:val="nl-NL"/>
              </w:rPr>
              <w:t>TRƯỜNG THPT NAM TRỰC</w:t>
            </w:r>
          </w:p>
        </w:tc>
        <w:tc>
          <w:tcPr>
            <w:tcW w:w="6203" w:type="dxa"/>
          </w:tcPr>
          <w:p w14:paraId="0DAF4FD0" w14:textId="77777777" w:rsidR="00483D70" w:rsidRPr="00084D69" w:rsidRDefault="00483D70" w:rsidP="00084D69">
            <w:pPr>
              <w:pStyle w:val="Heading3"/>
              <w:tabs>
                <w:tab w:val="left" w:pos="283"/>
                <w:tab w:val="left" w:pos="2835"/>
                <w:tab w:val="left" w:pos="5386"/>
                <w:tab w:val="left" w:pos="7937"/>
              </w:tabs>
              <w:jc w:val="center"/>
              <w:rPr>
                <w:rFonts w:ascii="Times New Roman" w:hAnsi="Times New Roman"/>
                <w:b/>
                <w:bCs/>
                <w:color w:val="auto"/>
                <w:spacing w:val="-6"/>
              </w:rPr>
            </w:pPr>
          </w:p>
          <w:p w14:paraId="199589E0" w14:textId="5023D96A" w:rsidR="00483D70" w:rsidRPr="00084D69" w:rsidRDefault="00483D70" w:rsidP="00084D69">
            <w:pPr>
              <w:pStyle w:val="Heading3"/>
              <w:tabs>
                <w:tab w:val="left" w:pos="283"/>
                <w:tab w:val="left" w:pos="2835"/>
                <w:tab w:val="left" w:pos="5386"/>
                <w:tab w:val="left" w:pos="7937"/>
              </w:tabs>
              <w:jc w:val="center"/>
              <w:rPr>
                <w:rFonts w:ascii="Times New Roman" w:hAnsi="Times New Roman"/>
                <w:b/>
                <w:bCs/>
                <w:color w:val="auto"/>
                <w:spacing w:val="-6"/>
              </w:rPr>
            </w:pPr>
            <w:r w:rsidRPr="00084D69">
              <w:rPr>
                <w:rFonts w:ascii="Times New Roman" w:hAnsi="Times New Roman"/>
                <w:b/>
                <w:bCs/>
                <w:color w:val="auto"/>
                <w:spacing w:val="-6"/>
              </w:rPr>
              <w:t>ĐỀ THI THỬ HỌC SINH GIỎI 12 – LẦN 3</w:t>
            </w:r>
          </w:p>
          <w:p w14:paraId="18D70967" w14:textId="77777777" w:rsidR="00483D70" w:rsidRPr="00084D69" w:rsidRDefault="00483D70" w:rsidP="00084D69">
            <w:pPr>
              <w:pStyle w:val="Heading3"/>
              <w:tabs>
                <w:tab w:val="left" w:pos="283"/>
                <w:tab w:val="left" w:pos="2835"/>
                <w:tab w:val="left" w:pos="5386"/>
                <w:tab w:val="left" w:pos="7937"/>
              </w:tabs>
              <w:jc w:val="center"/>
              <w:rPr>
                <w:rFonts w:ascii="Times New Roman" w:hAnsi="Times New Roman"/>
                <w:b/>
                <w:bCs/>
                <w:color w:val="auto"/>
                <w:spacing w:val="-6"/>
              </w:rPr>
            </w:pPr>
            <w:r w:rsidRPr="00084D69">
              <w:rPr>
                <w:rFonts w:ascii="Times New Roman" w:hAnsi="Times New Roman"/>
                <w:b/>
                <w:bCs/>
                <w:color w:val="auto"/>
                <w:spacing w:val="-6"/>
              </w:rPr>
              <w:t xml:space="preserve">NĂM HỌC 2025 – 2026 </w:t>
            </w:r>
          </w:p>
        </w:tc>
      </w:tr>
      <w:tr w:rsidR="00084D69" w:rsidRPr="00084D69" w14:paraId="5D550375" w14:textId="77777777" w:rsidTr="00084D69">
        <w:tc>
          <w:tcPr>
            <w:tcW w:w="4536" w:type="dxa"/>
          </w:tcPr>
          <w:p w14:paraId="1EF0BFB2" w14:textId="77777777" w:rsidR="00483D70" w:rsidRPr="00084D69" w:rsidRDefault="00483D70" w:rsidP="00084D69">
            <w:pPr>
              <w:pStyle w:val="Heading3"/>
              <w:tabs>
                <w:tab w:val="left" w:pos="283"/>
                <w:tab w:val="left" w:pos="2835"/>
                <w:tab w:val="left" w:pos="5386"/>
                <w:tab w:val="left" w:pos="7937"/>
              </w:tabs>
              <w:jc w:val="center"/>
              <w:rPr>
                <w:rFonts w:ascii="Times New Roman" w:hAnsi="Times New Roman"/>
                <w:b/>
                <w:bCs/>
                <w:color w:val="auto"/>
                <w:spacing w:val="-8"/>
                <w:lang w:val="nl-NL"/>
              </w:rPr>
            </w:pPr>
          </w:p>
        </w:tc>
        <w:tc>
          <w:tcPr>
            <w:tcW w:w="6203" w:type="dxa"/>
          </w:tcPr>
          <w:p w14:paraId="14F6DBA5" w14:textId="77777777" w:rsidR="00483D70" w:rsidRPr="00084D69" w:rsidRDefault="00483D70" w:rsidP="00084D69">
            <w:pPr>
              <w:pStyle w:val="Heading3"/>
              <w:tabs>
                <w:tab w:val="left" w:pos="283"/>
                <w:tab w:val="left" w:pos="2835"/>
                <w:tab w:val="left" w:pos="5386"/>
                <w:tab w:val="left" w:pos="7937"/>
              </w:tabs>
              <w:jc w:val="center"/>
              <w:rPr>
                <w:rFonts w:ascii="Times New Roman" w:hAnsi="Times New Roman"/>
                <w:b/>
                <w:bCs/>
                <w:color w:val="auto"/>
                <w:spacing w:val="-6"/>
              </w:rPr>
            </w:pPr>
          </w:p>
        </w:tc>
      </w:tr>
    </w:tbl>
    <w:p w14:paraId="0C5B846B" w14:textId="74658DAE" w:rsidR="00483D70" w:rsidRPr="00084D69" w:rsidRDefault="00483D70"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u w:val="single"/>
        </w:rPr>
        <w:t xml:space="preserve">Part </w:t>
      </w:r>
      <w:r w:rsidR="00215395" w:rsidRPr="00084D69">
        <w:rPr>
          <w:rFonts w:ascii="Times New Roman" w:hAnsi="Times New Roman" w:cs="Times New Roman"/>
          <w:b/>
          <w:sz w:val="24"/>
          <w:szCs w:val="24"/>
          <w:u w:val="single"/>
        </w:rPr>
        <w:t>1.</w:t>
      </w:r>
      <w:r w:rsidRPr="00084D69">
        <w:rPr>
          <w:rFonts w:ascii="Times New Roman" w:hAnsi="Times New Roman" w:cs="Times New Roman"/>
          <w:b/>
          <w:sz w:val="24"/>
          <w:szCs w:val="24"/>
        </w:rPr>
        <w:t xml:space="preserve"> You will hear an interview with someone who consulted a 'life coach' to improve her life. For questions 1-5 choose the answer (A, B, C or D) which fits best according to what you hear</w:t>
      </w:r>
      <w:r w:rsidRPr="00084D69">
        <w:rPr>
          <w:rFonts w:ascii="Times New Roman" w:hAnsi="Times New Roman" w:cs="Times New Roman"/>
          <w:sz w:val="24"/>
          <w:szCs w:val="24"/>
        </w:rPr>
        <w:t xml:space="preserve">. </w:t>
      </w:r>
    </w:p>
    <w:p w14:paraId="1176FDFC" w14:textId="695CC5CC"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Question 1.</w:t>
      </w:r>
      <w:r w:rsidR="00AB6739" w:rsidRPr="00084D69">
        <w:rPr>
          <w:rFonts w:ascii="Times New Roman" w:hAnsi="Times New Roman" w:cs="Times New Roman"/>
          <w:b/>
          <w:sz w:val="24"/>
          <w:szCs w:val="24"/>
        </w:rPr>
        <w:t xml:space="preserve"> </w:t>
      </w:r>
      <w:r w:rsidR="00483D70" w:rsidRPr="00084D69">
        <w:rPr>
          <w:rFonts w:ascii="Times New Roman" w:hAnsi="Times New Roman" w:cs="Times New Roman"/>
          <w:sz w:val="24"/>
          <w:szCs w:val="24"/>
        </w:rPr>
        <w:t xml:space="preserve">Brigid says that she consulted a life coach because </w:t>
      </w:r>
      <w:r w:rsidR="00441D92" w:rsidRPr="00084D69">
        <w:rPr>
          <w:rFonts w:ascii="Times New Roman" w:hAnsi="Times New Roman" w:cs="Times New Roman"/>
          <w:sz w:val="24"/>
          <w:szCs w:val="24"/>
        </w:rPr>
        <w:t>_____</w:t>
      </w:r>
    </w:p>
    <w:p w14:paraId="4601137D"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A.</w:t>
      </w:r>
      <w:r w:rsidR="00483D70" w:rsidRPr="00084D69">
        <w:rPr>
          <w:rFonts w:ascii="Times New Roman" w:hAnsi="Times New Roman" w:cs="Times New Roman"/>
          <w:sz w:val="24"/>
          <w:szCs w:val="24"/>
        </w:rPr>
        <w:t xml:space="preserve"> she had read a great deal about them.</w:t>
      </w:r>
    </w:p>
    <w:p w14:paraId="3651B9A2"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B.</w:t>
      </w:r>
      <w:r w:rsidR="00483D70" w:rsidRPr="00084D69">
        <w:rPr>
          <w:rFonts w:ascii="Times New Roman" w:hAnsi="Times New Roman" w:cs="Times New Roman"/>
          <w:sz w:val="24"/>
          <w:szCs w:val="24"/>
        </w:rPr>
        <w:t xml:space="preserve"> both her work and home life were getting worse. </w:t>
      </w:r>
    </w:p>
    <w:p w14:paraId="67BE94AE"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C.</w:t>
      </w:r>
      <w:r w:rsidR="00483D70" w:rsidRPr="00084D69">
        <w:rPr>
          <w:rFonts w:ascii="Times New Roman" w:hAnsi="Times New Roman" w:cs="Times New Roman"/>
          <w:sz w:val="24"/>
          <w:szCs w:val="24"/>
        </w:rPr>
        <w:t xml:space="preserve"> other efforts to improve her life had failed. </w:t>
      </w:r>
    </w:p>
    <w:p w14:paraId="59D333C3" w14:textId="54A001E0" w:rsidR="00215395"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D.</w:t>
      </w:r>
      <w:r w:rsidR="00483D70" w:rsidRPr="00084D69">
        <w:rPr>
          <w:rFonts w:ascii="Times New Roman" w:hAnsi="Times New Roman" w:cs="Times New Roman"/>
          <w:sz w:val="24"/>
          <w:szCs w:val="24"/>
        </w:rPr>
        <w:t xml:space="preserve"> the changes she wanted to make were only small ones.</w:t>
      </w:r>
    </w:p>
    <w:p w14:paraId="7B03F50C" w14:textId="271D0D0F"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Question 2.</w:t>
      </w:r>
      <w:r w:rsidR="00AB6739" w:rsidRPr="00084D69">
        <w:rPr>
          <w:rFonts w:ascii="Times New Roman" w:hAnsi="Times New Roman" w:cs="Times New Roman"/>
          <w:b/>
          <w:sz w:val="24"/>
          <w:szCs w:val="24"/>
        </w:rPr>
        <w:t xml:space="preserve"> </w:t>
      </w:r>
      <w:r w:rsidR="00483D70" w:rsidRPr="00084D69">
        <w:rPr>
          <w:rFonts w:ascii="Times New Roman" w:hAnsi="Times New Roman" w:cs="Times New Roman"/>
          <w:sz w:val="24"/>
          <w:szCs w:val="24"/>
        </w:rPr>
        <w:t xml:space="preserve">What did Brigid's coach tell her about money? </w:t>
      </w:r>
    </w:p>
    <w:p w14:paraId="55D72A62"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A.</w:t>
      </w:r>
      <w:r w:rsidR="00483D70" w:rsidRPr="00084D69">
        <w:rPr>
          <w:rFonts w:ascii="Times New Roman" w:hAnsi="Times New Roman" w:cs="Times New Roman"/>
          <w:sz w:val="24"/>
          <w:szCs w:val="24"/>
        </w:rPr>
        <w:t xml:space="preserve"> It would be very easy for Brigid to get a lot of it. </w:t>
      </w:r>
    </w:p>
    <w:p w14:paraId="43102515"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B.</w:t>
      </w:r>
      <w:r w:rsidR="00483D70" w:rsidRPr="00084D69">
        <w:rPr>
          <w:rFonts w:ascii="Times New Roman" w:hAnsi="Times New Roman" w:cs="Times New Roman"/>
          <w:sz w:val="24"/>
          <w:szCs w:val="24"/>
        </w:rPr>
        <w:t xml:space="preserve"> Brigid's attitude towards it was uncharacteristic of her. </w:t>
      </w:r>
    </w:p>
    <w:p w14:paraId="0AEBAF90"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C.</w:t>
      </w:r>
      <w:r w:rsidR="00483D70" w:rsidRPr="00084D69">
        <w:rPr>
          <w:rFonts w:ascii="Times New Roman" w:hAnsi="Times New Roman" w:cs="Times New Roman"/>
          <w:sz w:val="24"/>
          <w:szCs w:val="24"/>
        </w:rPr>
        <w:t xml:space="preserve"> Brigid placed too much emphasis on it in her life. </w:t>
      </w:r>
    </w:p>
    <w:p w14:paraId="37A124E0" w14:textId="33D52D1F" w:rsidR="00215395"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D.</w:t>
      </w:r>
      <w:r w:rsidR="00483D70" w:rsidRPr="00084D69">
        <w:rPr>
          <w:rFonts w:ascii="Times New Roman" w:hAnsi="Times New Roman" w:cs="Times New Roman"/>
          <w:sz w:val="24"/>
          <w:szCs w:val="24"/>
        </w:rPr>
        <w:t xml:space="preserve"> Few people have the right attitude towards it. </w:t>
      </w:r>
    </w:p>
    <w:p w14:paraId="6A4AA755" w14:textId="208ACC25"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Question 3.</w:t>
      </w:r>
      <w:r w:rsidR="00AB6739" w:rsidRPr="00084D69">
        <w:rPr>
          <w:rFonts w:ascii="Times New Roman" w:hAnsi="Times New Roman" w:cs="Times New Roman"/>
          <w:b/>
          <w:sz w:val="24"/>
          <w:szCs w:val="24"/>
        </w:rPr>
        <w:t xml:space="preserve"> </w:t>
      </w:r>
      <w:r w:rsidR="00483D70" w:rsidRPr="00084D69">
        <w:rPr>
          <w:rFonts w:ascii="Times New Roman" w:hAnsi="Times New Roman" w:cs="Times New Roman"/>
          <w:sz w:val="24"/>
          <w:szCs w:val="24"/>
        </w:rPr>
        <w:t xml:space="preserve">What does Brigid say about her reaction to her coach's advice on money? </w:t>
      </w:r>
    </w:p>
    <w:p w14:paraId="3A8A8C9D"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A.</w:t>
      </w:r>
      <w:r w:rsidR="00483D70" w:rsidRPr="00084D69">
        <w:rPr>
          <w:rFonts w:ascii="Times New Roman" w:hAnsi="Times New Roman" w:cs="Times New Roman"/>
          <w:sz w:val="24"/>
          <w:szCs w:val="24"/>
        </w:rPr>
        <w:t xml:space="preserve"> She felt silly repeating the words her coach gave her. </w:t>
      </w:r>
    </w:p>
    <w:p w14:paraId="3E41C192"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B.</w:t>
      </w:r>
      <w:r w:rsidR="00483D70" w:rsidRPr="00084D69">
        <w:rPr>
          <w:rFonts w:ascii="Times New Roman" w:hAnsi="Times New Roman" w:cs="Times New Roman"/>
          <w:sz w:val="24"/>
          <w:szCs w:val="24"/>
        </w:rPr>
        <w:t xml:space="preserve"> She tried to hide the fact that she found it ridiculous. </w:t>
      </w:r>
    </w:p>
    <w:p w14:paraId="690A203C"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C.</w:t>
      </w:r>
      <w:r w:rsidR="00483D70" w:rsidRPr="00084D69">
        <w:rPr>
          <w:rFonts w:ascii="Times New Roman" w:hAnsi="Times New Roman" w:cs="Times New Roman"/>
          <w:sz w:val="24"/>
          <w:szCs w:val="24"/>
        </w:rPr>
        <w:t xml:space="preserve"> She felt a lot better as a result of following it. </w:t>
      </w:r>
    </w:p>
    <w:p w14:paraId="609C8AC3" w14:textId="0385CEE6" w:rsidR="00215395"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D.</w:t>
      </w:r>
      <w:r w:rsidR="00483D70" w:rsidRPr="00084D69">
        <w:rPr>
          <w:rFonts w:ascii="Times New Roman" w:hAnsi="Times New Roman" w:cs="Times New Roman"/>
          <w:sz w:val="24"/>
          <w:szCs w:val="24"/>
        </w:rPr>
        <w:t xml:space="preserve"> She found it difficult to understand at first. </w:t>
      </w:r>
    </w:p>
    <w:p w14:paraId="1770F44C" w14:textId="07C67D2A"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Question 4.</w:t>
      </w:r>
      <w:r w:rsidR="00AB6739" w:rsidRPr="00084D69">
        <w:rPr>
          <w:rFonts w:ascii="Times New Roman" w:hAnsi="Times New Roman" w:cs="Times New Roman"/>
          <w:b/>
          <w:sz w:val="24"/>
          <w:szCs w:val="24"/>
        </w:rPr>
        <w:t xml:space="preserve"> </w:t>
      </w:r>
      <w:r w:rsidR="00483D70" w:rsidRPr="00084D69">
        <w:rPr>
          <w:rFonts w:ascii="Times New Roman" w:hAnsi="Times New Roman" w:cs="Times New Roman"/>
          <w:sz w:val="24"/>
          <w:szCs w:val="24"/>
        </w:rPr>
        <w:t xml:space="preserve">What does Brigid say happened during the other sessions? </w:t>
      </w:r>
    </w:p>
    <w:p w14:paraId="319AA159"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A.</w:t>
      </w:r>
      <w:r w:rsidR="00483D70" w:rsidRPr="00084D69">
        <w:rPr>
          <w:rFonts w:ascii="Times New Roman" w:hAnsi="Times New Roman" w:cs="Times New Roman"/>
          <w:sz w:val="24"/>
          <w:szCs w:val="24"/>
        </w:rPr>
        <w:t xml:space="preserve"> She was told that most people's problems had the same cause. </w:t>
      </w:r>
    </w:p>
    <w:p w14:paraId="4BB9D6E5"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B.</w:t>
      </w:r>
      <w:r w:rsidR="00483D70" w:rsidRPr="00084D69">
        <w:rPr>
          <w:rFonts w:ascii="Times New Roman" w:hAnsi="Times New Roman" w:cs="Times New Roman"/>
          <w:sz w:val="24"/>
          <w:szCs w:val="24"/>
        </w:rPr>
        <w:t xml:space="preserve"> Her powers of concentration improved. </w:t>
      </w:r>
    </w:p>
    <w:p w14:paraId="78AB9749"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C.</w:t>
      </w:r>
      <w:r w:rsidR="00483D70" w:rsidRPr="00084D69">
        <w:rPr>
          <w:rFonts w:ascii="Times New Roman" w:hAnsi="Times New Roman" w:cs="Times New Roman"/>
          <w:sz w:val="24"/>
          <w:szCs w:val="24"/>
        </w:rPr>
        <w:t xml:space="preserve"> Some things she was told to do proved harder than others. </w:t>
      </w:r>
    </w:p>
    <w:p w14:paraId="1D66CC0C" w14:textId="155379AE" w:rsidR="00215395"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D.</w:t>
      </w:r>
      <w:r w:rsidR="00483D70" w:rsidRPr="00084D69">
        <w:rPr>
          <w:rFonts w:ascii="Times New Roman" w:hAnsi="Times New Roman" w:cs="Times New Roman"/>
          <w:sz w:val="24"/>
          <w:szCs w:val="24"/>
        </w:rPr>
        <w:t xml:space="preserve"> She began to wonder why her problems had arisen in the first place. </w:t>
      </w:r>
    </w:p>
    <w:p w14:paraId="7E86F082" w14:textId="64BC5FF0"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Question 5.</w:t>
      </w:r>
      <w:r w:rsidR="00AB6739" w:rsidRPr="00084D69">
        <w:rPr>
          <w:rFonts w:ascii="Times New Roman" w:hAnsi="Times New Roman" w:cs="Times New Roman"/>
          <w:b/>
          <w:sz w:val="24"/>
          <w:szCs w:val="24"/>
        </w:rPr>
        <w:t xml:space="preserve"> </w:t>
      </w:r>
      <w:r w:rsidR="00483D70" w:rsidRPr="00084D69">
        <w:rPr>
          <w:rFonts w:ascii="Times New Roman" w:hAnsi="Times New Roman" w:cs="Times New Roman"/>
          <w:sz w:val="24"/>
          <w:szCs w:val="24"/>
        </w:rPr>
        <w:t xml:space="preserve">What has Brigid concluded ? </w:t>
      </w:r>
    </w:p>
    <w:p w14:paraId="2E461C14"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A.</w:t>
      </w:r>
      <w:r w:rsidR="00483D70" w:rsidRPr="00084D69">
        <w:rPr>
          <w:rFonts w:ascii="Times New Roman" w:hAnsi="Times New Roman" w:cs="Times New Roman"/>
          <w:sz w:val="24"/>
          <w:szCs w:val="24"/>
        </w:rPr>
        <w:t xml:space="preserve"> The benefits of coaching do not compensate for the effort required. </w:t>
      </w:r>
    </w:p>
    <w:p w14:paraId="6D5457C1"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B.</w:t>
      </w:r>
      <w:r w:rsidR="00483D70" w:rsidRPr="00084D69">
        <w:rPr>
          <w:rFonts w:ascii="Times New Roman" w:hAnsi="Times New Roman" w:cs="Times New Roman"/>
          <w:sz w:val="24"/>
          <w:szCs w:val="24"/>
        </w:rPr>
        <w:t xml:space="preserve"> She was too unselfish before she had coaching. </w:t>
      </w:r>
    </w:p>
    <w:p w14:paraId="393F0411"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C.</w:t>
      </w:r>
      <w:r w:rsidR="00483D70" w:rsidRPr="00084D69">
        <w:rPr>
          <w:rFonts w:ascii="Times New Roman" w:hAnsi="Times New Roman" w:cs="Times New Roman"/>
          <w:sz w:val="24"/>
          <w:szCs w:val="24"/>
        </w:rPr>
        <w:t xml:space="preserve"> She came to expect too much of her coach. </w:t>
      </w:r>
    </w:p>
    <w:p w14:paraId="48212AD8" w14:textId="2EF52915" w:rsidR="00483D70"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D.</w:t>
      </w:r>
      <w:r w:rsidR="00483D70" w:rsidRPr="00084D69">
        <w:rPr>
          <w:rFonts w:ascii="Times New Roman" w:hAnsi="Times New Roman" w:cs="Times New Roman"/>
          <w:sz w:val="24"/>
          <w:szCs w:val="24"/>
        </w:rPr>
        <w:t xml:space="preserve"> It is best to limit the number of coaching sessions you have.</w:t>
      </w:r>
    </w:p>
    <w:p w14:paraId="21F5F079" w14:textId="6297DFAD" w:rsidR="00441D92" w:rsidRPr="00084D69" w:rsidRDefault="00441D92"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FC66F4">
        <w:rPr>
          <w:rFonts w:ascii="Times New Roman" w:hAnsi="Times New Roman" w:cs="Times New Roman"/>
          <w:b/>
          <w:bCs/>
          <w:sz w:val="24"/>
          <w:szCs w:val="24"/>
        </w:rPr>
        <w:t>PART</w:t>
      </w:r>
      <w:r w:rsidRPr="00084D69">
        <w:rPr>
          <w:rFonts w:ascii="Times New Roman" w:hAnsi="Times New Roman" w:cs="Times New Roman"/>
          <w:sz w:val="24"/>
          <w:szCs w:val="24"/>
        </w:rPr>
        <w:t xml:space="preserve"> </w:t>
      </w:r>
      <w:r w:rsidR="00215395" w:rsidRPr="00084D69">
        <w:rPr>
          <w:rFonts w:ascii="Times New Roman" w:hAnsi="Times New Roman" w:cs="Times New Roman"/>
          <w:b/>
          <w:sz w:val="24"/>
          <w:szCs w:val="24"/>
        </w:rPr>
        <w:t>2.</w:t>
      </w:r>
      <w:r w:rsidRPr="00084D69">
        <w:rPr>
          <w:rFonts w:ascii="Times New Roman" w:hAnsi="Times New Roman" w:cs="Times New Roman"/>
          <w:sz w:val="24"/>
          <w:szCs w:val="24"/>
        </w:rPr>
        <w:t xml:space="preserve"> </w:t>
      </w:r>
      <w:r w:rsidRPr="00084D69">
        <w:rPr>
          <w:rFonts w:ascii="Times New Roman" w:hAnsi="Times New Roman" w:cs="Times New Roman"/>
          <w:b/>
          <w:sz w:val="24"/>
          <w:szCs w:val="24"/>
        </w:rPr>
        <w:t>You will hear a discussion in which two people, Sam Williamson and Kathleen Smithson, talk about strategies to help the poor in resource-rich developing countries. For questions 6-</w:t>
      </w:r>
      <w:r w:rsidR="006274BC">
        <w:rPr>
          <w:rFonts w:ascii="Times New Roman" w:hAnsi="Times New Roman" w:cs="Times New Roman"/>
          <w:b/>
          <w:sz w:val="24"/>
          <w:szCs w:val="24"/>
        </w:rPr>
        <w:t>1</w:t>
      </w:r>
      <w:r w:rsidRPr="00084D69">
        <w:rPr>
          <w:rFonts w:ascii="Times New Roman" w:hAnsi="Times New Roman" w:cs="Times New Roman"/>
          <w:b/>
          <w:sz w:val="24"/>
          <w:szCs w:val="24"/>
        </w:rPr>
        <w:t xml:space="preserve">0, choose the answer (A, B, C or D) which fits best according to what you hear. </w:t>
      </w:r>
    </w:p>
    <w:p w14:paraId="2D42EA94" w14:textId="29B9766C"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Question 6.</w:t>
      </w:r>
      <w:r w:rsidR="00AB6739" w:rsidRPr="00084D69">
        <w:rPr>
          <w:rFonts w:ascii="Times New Roman" w:hAnsi="Times New Roman" w:cs="Times New Roman"/>
          <w:b/>
          <w:sz w:val="24"/>
          <w:szCs w:val="24"/>
        </w:rPr>
        <w:t xml:space="preserve"> </w:t>
      </w:r>
      <w:r w:rsidR="00441D92" w:rsidRPr="00084D69">
        <w:rPr>
          <w:rFonts w:ascii="Times New Roman" w:hAnsi="Times New Roman" w:cs="Times New Roman"/>
          <w:sz w:val="24"/>
          <w:szCs w:val="24"/>
        </w:rPr>
        <w:t>According to Sam, the 'paradox of plenty' results in _____</w:t>
      </w:r>
    </w:p>
    <w:p w14:paraId="6E3C80E0"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A.</w:t>
      </w:r>
      <w:r w:rsidR="00441D92" w:rsidRPr="00084D69">
        <w:rPr>
          <w:rFonts w:ascii="Times New Roman" w:hAnsi="Times New Roman" w:cs="Times New Roman"/>
          <w:sz w:val="24"/>
          <w:szCs w:val="24"/>
        </w:rPr>
        <w:t xml:space="preserve"> a vastly unequal distribution of wealth. </w:t>
      </w:r>
    </w:p>
    <w:p w14:paraId="2EDCBC17"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B.</w:t>
      </w:r>
      <w:r w:rsidR="00441D92" w:rsidRPr="00084D69">
        <w:rPr>
          <w:rFonts w:ascii="Times New Roman" w:hAnsi="Times New Roman" w:cs="Times New Roman"/>
          <w:sz w:val="24"/>
          <w:szCs w:val="24"/>
        </w:rPr>
        <w:t xml:space="preserve"> the discovery of resources in developing countries. </w:t>
      </w:r>
    </w:p>
    <w:p w14:paraId="54CD820A"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C.</w:t>
      </w:r>
      <w:r w:rsidR="00441D92" w:rsidRPr="00084D69">
        <w:rPr>
          <w:rFonts w:ascii="Times New Roman" w:hAnsi="Times New Roman" w:cs="Times New Roman"/>
          <w:sz w:val="24"/>
          <w:szCs w:val="24"/>
        </w:rPr>
        <w:t xml:space="preserve"> a reduction in the variety of products reaching the market. </w:t>
      </w:r>
    </w:p>
    <w:p w14:paraId="20A35060" w14:textId="5D1CB7E9" w:rsidR="00441D92"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D.</w:t>
      </w:r>
      <w:r w:rsidR="00441D92" w:rsidRPr="00084D69">
        <w:rPr>
          <w:rFonts w:ascii="Times New Roman" w:hAnsi="Times New Roman" w:cs="Times New Roman"/>
          <w:sz w:val="24"/>
          <w:szCs w:val="24"/>
        </w:rPr>
        <w:t xml:space="preserve"> communities losing interest in government activities. </w:t>
      </w:r>
    </w:p>
    <w:p w14:paraId="601A398B" w14:textId="4B00C6DB"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Question 7.</w:t>
      </w:r>
      <w:r w:rsidR="00AB6739" w:rsidRPr="00084D69">
        <w:rPr>
          <w:rFonts w:ascii="Times New Roman" w:hAnsi="Times New Roman" w:cs="Times New Roman"/>
          <w:b/>
          <w:sz w:val="24"/>
          <w:szCs w:val="24"/>
        </w:rPr>
        <w:t xml:space="preserve"> </w:t>
      </w:r>
      <w:r w:rsidR="00441D92" w:rsidRPr="00084D69">
        <w:rPr>
          <w:rFonts w:ascii="Times New Roman" w:hAnsi="Times New Roman" w:cs="Times New Roman"/>
          <w:sz w:val="24"/>
          <w:szCs w:val="24"/>
        </w:rPr>
        <w:t>The company Sam worked for in Ghana _____</w:t>
      </w:r>
    </w:p>
    <w:p w14:paraId="142CC984"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A.</w:t>
      </w:r>
      <w:r w:rsidR="00441D92" w:rsidRPr="00084D69">
        <w:rPr>
          <w:rFonts w:ascii="Times New Roman" w:hAnsi="Times New Roman" w:cs="Times New Roman"/>
          <w:sz w:val="24"/>
          <w:szCs w:val="24"/>
        </w:rPr>
        <w:t xml:space="preserve"> caused severe problems for local companies. </w:t>
      </w:r>
    </w:p>
    <w:p w14:paraId="4E90B9C3"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B.</w:t>
      </w:r>
      <w:r w:rsidR="00441D92" w:rsidRPr="00084D69">
        <w:rPr>
          <w:rFonts w:ascii="Times New Roman" w:hAnsi="Times New Roman" w:cs="Times New Roman"/>
          <w:sz w:val="24"/>
          <w:szCs w:val="24"/>
        </w:rPr>
        <w:t xml:space="preserve"> was criticised for not being trustworthy. </w:t>
      </w:r>
    </w:p>
    <w:p w14:paraId="122C2B7C"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C.</w:t>
      </w:r>
      <w:r w:rsidR="00441D92" w:rsidRPr="00084D69">
        <w:rPr>
          <w:rFonts w:ascii="Times New Roman" w:hAnsi="Times New Roman" w:cs="Times New Roman"/>
          <w:sz w:val="24"/>
          <w:szCs w:val="24"/>
        </w:rPr>
        <w:t xml:space="preserve"> adopted an approach that was innovative to the region. </w:t>
      </w:r>
    </w:p>
    <w:p w14:paraId="5C7A113E" w14:textId="10E2829D" w:rsidR="00441D92"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D.</w:t>
      </w:r>
      <w:r w:rsidR="00441D92" w:rsidRPr="00084D69">
        <w:rPr>
          <w:rFonts w:ascii="Times New Roman" w:hAnsi="Times New Roman" w:cs="Times New Roman"/>
          <w:sz w:val="24"/>
          <w:szCs w:val="24"/>
        </w:rPr>
        <w:t xml:space="preserve"> did not receive full cooperation from the authorities. </w:t>
      </w:r>
    </w:p>
    <w:p w14:paraId="208E15F1" w14:textId="77D98D2E"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Question 8.</w:t>
      </w:r>
      <w:r w:rsidR="00AB6739" w:rsidRPr="00084D69">
        <w:rPr>
          <w:rFonts w:ascii="Times New Roman" w:hAnsi="Times New Roman" w:cs="Times New Roman"/>
          <w:b/>
          <w:sz w:val="24"/>
          <w:szCs w:val="24"/>
        </w:rPr>
        <w:t xml:space="preserve"> </w:t>
      </w:r>
      <w:r w:rsidR="00441D92" w:rsidRPr="00084D69">
        <w:rPr>
          <w:rFonts w:ascii="Times New Roman" w:hAnsi="Times New Roman" w:cs="Times New Roman"/>
          <w:sz w:val="24"/>
          <w:szCs w:val="24"/>
        </w:rPr>
        <w:t xml:space="preserve">What does Kathleen think about contracts between governments and companies being made public? </w:t>
      </w:r>
    </w:p>
    <w:p w14:paraId="0D283B72"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A.</w:t>
      </w:r>
      <w:r w:rsidR="00441D92" w:rsidRPr="00084D69">
        <w:rPr>
          <w:rFonts w:ascii="Times New Roman" w:hAnsi="Times New Roman" w:cs="Times New Roman"/>
          <w:sz w:val="24"/>
          <w:szCs w:val="24"/>
        </w:rPr>
        <w:t xml:space="preserve"> It is not something business leaders want to do.</w:t>
      </w:r>
    </w:p>
    <w:p w14:paraId="4F0D2C48"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B.</w:t>
      </w:r>
      <w:r w:rsidR="00441D92" w:rsidRPr="00084D69">
        <w:rPr>
          <w:rFonts w:ascii="Times New Roman" w:hAnsi="Times New Roman" w:cs="Times New Roman"/>
          <w:sz w:val="24"/>
          <w:szCs w:val="24"/>
        </w:rPr>
        <w:t xml:space="preserve"> It is only part of the process of reducing poverty. </w:t>
      </w:r>
    </w:p>
    <w:p w14:paraId="0E31D789"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lastRenderedPageBreak/>
        <w:t>C.</w:t>
      </w:r>
      <w:r w:rsidR="00441D92" w:rsidRPr="00084D69">
        <w:rPr>
          <w:rFonts w:ascii="Times New Roman" w:hAnsi="Times New Roman" w:cs="Times New Roman"/>
          <w:sz w:val="24"/>
          <w:szCs w:val="24"/>
        </w:rPr>
        <w:t xml:space="preserve"> It is ineffective because of the public indifference. </w:t>
      </w:r>
    </w:p>
    <w:p w14:paraId="5EA974F5" w14:textId="3D09F49B" w:rsidR="00441D92"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D.</w:t>
      </w:r>
      <w:r w:rsidR="00441D92" w:rsidRPr="00084D69">
        <w:rPr>
          <w:rFonts w:ascii="Times New Roman" w:hAnsi="Times New Roman" w:cs="Times New Roman"/>
          <w:sz w:val="24"/>
          <w:szCs w:val="24"/>
        </w:rPr>
        <w:t xml:space="preserve"> It will never lead to any great changes. </w:t>
      </w:r>
    </w:p>
    <w:p w14:paraId="53CF4C88" w14:textId="700A24CE"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Question 9.</w:t>
      </w:r>
      <w:r w:rsidR="00AB6739" w:rsidRPr="00084D69">
        <w:rPr>
          <w:rFonts w:ascii="Times New Roman" w:hAnsi="Times New Roman" w:cs="Times New Roman"/>
          <w:b/>
          <w:sz w:val="24"/>
          <w:szCs w:val="24"/>
        </w:rPr>
        <w:t xml:space="preserve"> </w:t>
      </w:r>
      <w:r w:rsidR="00441D92" w:rsidRPr="00084D69">
        <w:rPr>
          <w:rFonts w:ascii="Times New Roman" w:hAnsi="Times New Roman" w:cs="Times New Roman"/>
          <w:sz w:val="24"/>
          <w:szCs w:val="24"/>
        </w:rPr>
        <w:t xml:space="preserve">What problem does Kathleen highlight about original government documents? </w:t>
      </w:r>
    </w:p>
    <w:p w14:paraId="53188C12"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A.</w:t>
      </w:r>
      <w:r w:rsidR="00441D92" w:rsidRPr="00084D69">
        <w:rPr>
          <w:rFonts w:ascii="Times New Roman" w:hAnsi="Times New Roman" w:cs="Times New Roman"/>
          <w:sz w:val="24"/>
          <w:szCs w:val="24"/>
        </w:rPr>
        <w:t xml:space="preserve"> They are incomprehensible to ordinary citizens. </w:t>
      </w:r>
    </w:p>
    <w:p w14:paraId="14F7CCD9"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B.</w:t>
      </w:r>
      <w:r w:rsidR="00441D92" w:rsidRPr="00084D69">
        <w:rPr>
          <w:rFonts w:ascii="Times New Roman" w:hAnsi="Times New Roman" w:cs="Times New Roman"/>
          <w:sz w:val="24"/>
          <w:szCs w:val="24"/>
        </w:rPr>
        <w:t xml:space="preserve"> They are sometimes altered to hide the truth. </w:t>
      </w:r>
    </w:p>
    <w:p w14:paraId="744892C3"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C.</w:t>
      </w:r>
      <w:r w:rsidR="00441D92" w:rsidRPr="00084D69">
        <w:rPr>
          <w:rFonts w:ascii="Times New Roman" w:hAnsi="Times New Roman" w:cs="Times New Roman"/>
          <w:sz w:val="24"/>
          <w:szCs w:val="24"/>
        </w:rPr>
        <w:t xml:space="preserve"> It can take years for them to be released. </w:t>
      </w:r>
    </w:p>
    <w:p w14:paraId="72D465F3" w14:textId="0963F3FE" w:rsidR="00441D92"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D.</w:t>
      </w:r>
      <w:r w:rsidR="00441D92" w:rsidRPr="00084D69">
        <w:rPr>
          <w:rFonts w:ascii="Times New Roman" w:hAnsi="Times New Roman" w:cs="Times New Roman"/>
          <w:sz w:val="24"/>
          <w:szCs w:val="24"/>
        </w:rPr>
        <w:t xml:space="preserve"> They cost a great deal to distribute. </w:t>
      </w:r>
    </w:p>
    <w:p w14:paraId="48129ABE" w14:textId="5032DFDB"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Question 10.</w:t>
      </w:r>
      <w:r w:rsidR="00AB6739" w:rsidRPr="00084D69">
        <w:rPr>
          <w:rFonts w:ascii="Times New Roman" w:hAnsi="Times New Roman" w:cs="Times New Roman"/>
          <w:b/>
          <w:sz w:val="24"/>
          <w:szCs w:val="24"/>
        </w:rPr>
        <w:t xml:space="preserve"> </w:t>
      </w:r>
      <w:r w:rsidR="00441D92" w:rsidRPr="00084D69">
        <w:rPr>
          <w:rFonts w:ascii="Times New Roman" w:hAnsi="Times New Roman" w:cs="Times New Roman"/>
          <w:sz w:val="24"/>
          <w:szCs w:val="24"/>
        </w:rPr>
        <w:t>The agreement made in Australia that Sam mentions _____</w:t>
      </w:r>
    </w:p>
    <w:p w14:paraId="401AD98D"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A.</w:t>
      </w:r>
      <w:r w:rsidR="00441D92" w:rsidRPr="00084D69">
        <w:rPr>
          <w:rFonts w:ascii="Times New Roman" w:hAnsi="Times New Roman" w:cs="Times New Roman"/>
          <w:sz w:val="24"/>
          <w:szCs w:val="24"/>
        </w:rPr>
        <w:t xml:space="preserve"> focused solely on how to spread wealth. </w:t>
      </w:r>
    </w:p>
    <w:p w14:paraId="05F692DD"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B.</w:t>
      </w:r>
      <w:r w:rsidR="00441D92" w:rsidRPr="00084D69">
        <w:rPr>
          <w:rFonts w:ascii="Times New Roman" w:hAnsi="Times New Roman" w:cs="Times New Roman"/>
          <w:sz w:val="24"/>
          <w:szCs w:val="24"/>
        </w:rPr>
        <w:t xml:space="preserve"> involved talks between a company and the public. </w:t>
      </w:r>
    </w:p>
    <w:p w14:paraId="47841830"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C.</w:t>
      </w:r>
      <w:r w:rsidR="00441D92" w:rsidRPr="00084D69">
        <w:rPr>
          <w:rFonts w:ascii="Times New Roman" w:hAnsi="Times New Roman" w:cs="Times New Roman"/>
          <w:sz w:val="24"/>
          <w:szCs w:val="24"/>
        </w:rPr>
        <w:t xml:space="preserve"> resulted in compensation for pollution being accepted. </w:t>
      </w:r>
    </w:p>
    <w:p w14:paraId="23AC7A91"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D.</w:t>
      </w:r>
      <w:r w:rsidR="00441D92" w:rsidRPr="00084D69">
        <w:rPr>
          <w:rFonts w:ascii="Times New Roman" w:hAnsi="Times New Roman" w:cs="Times New Roman"/>
          <w:sz w:val="24"/>
          <w:szCs w:val="24"/>
        </w:rPr>
        <w:t xml:space="preserve"> was made after citizens became ill. </w:t>
      </w:r>
    </w:p>
    <w:p w14:paraId="3B973036" w14:textId="733DD4A1" w:rsidR="00D06A64" w:rsidRPr="00084D69" w:rsidRDefault="00AB6739" w:rsidP="00FC66F4">
      <w:pPr>
        <w:tabs>
          <w:tab w:val="left" w:pos="283"/>
          <w:tab w:val="left" w:pos="2835"/>
          <w:tab w:val="left" w:pos="5386"/>
          <w:tab w:val="left" w:pos="7937"/>
        </w:tabs>
        <w:spacing w:before="40" w:after="0" w:line="240" w:lineRule="auto"/>
        <w:ind w:firstLine="283"/>
        <w:contextualSpacing/>
        <w:jc w:val="center"/>
        <w:rPr>
          <w:rFonts w:ascii="Times New Roman" w:hAnsi="Times New Roman" w:cs="Times New Roman"/>
          <w:b/>
          <w:sz w:val="24"/>
          <w:szCs w:val="24"/>
        </w:rPr>
      </w:pPr>
      <w:r w:rsidRPr="00084D69">
        <w:rPr>
          <w:rFonts w:ascii="Times New Roman" w:hAnsi="Times New Roman" w:cs="Times New Roman"/>
          <w:b/>
          <w:sz w:val="24"/>
          <w:szCs w:val="24"/>
        </w:rPr>
        <w:t>B.</w:t>
      </w:r>
      <w:r w:rsidR="00D06A64" w:rsidRPr="00084D69">
        <w:rPr>
          <w:rFonts w:ascii="Times New Roman" w:hAnsi="Times New Roman" w:cs="Times New Roman"/>
          <w:b/>
          <w:sz w:val="24"/>
          <w:szCs w:val="24"/>
        </w:rPr>
        <w:t xml:space="preserve"> LANGUAGE</w:t>
      </w:r>
      <w:r w:rsidR="00D06A64" w:rsidRPr="00084D69">
        <w:rPr>
          <w:rFonts w:ascii="Times New Roman" w:hAnsi="Times New Roman" w:cs="Times New Roman"/>
          <w:b/>
          <w:sz w:val="24"/>
          <w:szCs w:val="24"/>
          <w:lang w:val="vi-VN"/>
        </w:rPr>
        <w:t xml:space="preserve"> IN USE</w:t>
      </w:r>
      <w:r w:rsidR="00D06A64" w:rsidRPr="00084D69">
        <w:rPr>
          <w:rFonts w:ascii="Times New Roman" w:hAnsi="Times New Roman" w:cs="Times New Roman"/>
          <w:b/>
          <w:sz w:val="24"/>
          <w:szCs w:val="24"/>
        </w:rPr>
        <w:t xml:space="preserve"> - READING</w:t>
      </w:r>
    </w:p>
    <w:p w14:paraId="6B7D700E" w14:textId="09850A40" w:rsidR="00076159" w:rsidRPr="00084D69" w:rsidRDefault="00076159" w:rsidP="00084D69">
      <w:pPr>
        <w:pStyle w:val="BodyText"/>
        <w:tabs>
          <w:tab w:val="left" w:pos="283"/>
          <w:tab w:val="left" w:pos="2835"/>
          <w:tab w:val="left" w:pos="5386"/>
          <w:tab w:val="left" w:pos="7937"/>
        </w:tabs>
        <w:spacing w:before="40" w:after="0"/>
        <w:ind w:firstLine="283"/>
        <w:rPr>
          <w:color w:val="auto"/>
        </w:rPr>
      </w:pPr>
      <w:r w:rsidRPr="00084D69">
        <w:rPr>
          <w:color w:val="auto"/>
        </w:rPr>
        <w:t xml:space="preserve">Read the following leaflet and mark the letter A, B, C, or D to indicate the correct option that best fits each of the numbered blanks from </w:t>
      </w:r>
      <w:r w:rsidR="006C1149">
        <w:rPr>
          <w:color w:val="auto"/>
        </w:rPr>
        <w:t>11</w:t>
      </w:r>
      <w:r w:rsidRPr="00084D69">
        <w:rPr>
          <w:color w:val="auto"/>
        </w:rPr>
        <w:t xml:space="preserve"> to </w:t>
      </w:r>
      <w:r w:rsidR="00215395" w:rsidRPr="00084D69">
        <w:rPr>
          <w:color w:val="auto"/>
        </w:rPr>
        <w:t>1</w:t>
      </w:r>
      <w:r w:rsidR="006C1149">
        <w:rPr>
          <w:color w:val="auto"/>
        </w:rPr>
        <w:t>6</w:t>
      </w:r>
      <w:r w:rsidR="00215395" w:rsidRPr="00084D69">
        <w:rPr>
          <w:color w:val="auto"/>
        </w:rPr>
        <w:t>.</w:t>
      </w:r>
    </w:p>
    <w:p w14:paraId="4640C265" w14:textId="77777777" w:rsidR="00076159" w:rsidRPr="00084D69" w:rsidRDefault="00076159" w:rsidP="00084D69">
      <w:pPr>
        <w:pStyle w:val="Heading1"/>
        <w:tabs>
          <w:tab w:val="left" w:pos="283"/>
          <w:tab w:val="left" w:pos="2835"/>
          <w:tab w:val="left" w:pos="5386"/>
          <w:tab w:val="left" w:pos="7937"/>
        </w:tabs>
        <w:spacing w:before="40" w:line="240" w:lineRule="auto"/>
        <w:ind w:firstLine="283"/>
        <w:jc w:val="center"/>
        <w:rPr>
          <w:rFonts w:ascii="Times New Roman" w:eastAsia="Times New Roman" w:hAnsi="Times New Roman" w:cs="Times New Roman"/>
          <w:b/>
          <w:bCs/>
          <w:color w:val="auto"/>
          <w:sz w:val="24"/>
          <w:szCs w:val="24"/>
        </w:rPr>
      </w:pPr>
      <w:r w:rsidRPr="00084D69">
        <w:rPr>
          <w:rFonts w:ascii="Times New Roman" w:eastAsia="Times New Roman" w:hAnsi="Times New Roman" w:cs="Times New Roman"/>
          <w:b/>
          <w:bCs/>
          <w:color w:val="auto"/>
          <w:sz w:val="24"/>
          <w:szCs w:val="24"/>
          <w:bdr w:val="none" w:sz="0" w:space="0" w:color="auto" w:frame="1"/>
        </w:rPr>
        <w:t>The Renaissance of Artisanal Craftsmanship</w:t>
      </w:r>
    </w:p>
    <w:p w14:paraId="3D6E7987" w14:textId="3086CD40" w:rsidR="00076159" w:rsidRPr="00543BD6" w:rsidRDefault="0007615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sz w:val="24"/>
          <w:szCs w:val="24"/>
          <w:lang w:val="en"/>
        </w:rPr>
      </w:pPr>
      <w:r w:rsidRPr="00543BD6">
        <w:rPr>
          <w:rFonts w:ascii="Times New Roman" w:eastAsia="Times New Roman" w:hAnsi="Times New Roman" w:cs="Times New Roman"/>
          <w:sz w:val="24"/>
          <w:szCs w:val="24"/>
          <w:lang w:val="en"/>
        </w:rPr>
        <w:t>In our increasingly digitized world, many consumers are beginning to (</w:t>
      </w:r>
      <w:r w:rsidR="006C1149">
        <w:rPr>
          <w:rFonts w:ascii="Times New Roman" w:eastAsia="Times New Roman" w:hAnsi="Times New Roman" w:cs="Times New Roman"/>
          <w:sz w:val="24"/>
          <w:szCs w:val="24"/>
          <w:lang w:val="en"/>
        </w:rPr>
        <w:t>11</w:t>
      </w:r>
      <w:r w:rsidRPr="00543BD6">
        <w:rPr>
          <w:rFonts w:ascii="Times New Roman" w:eastAsia="Times New Roman" w:hAnsi="Times New Roman" w:cs="Times New Roman"/>
          <w:sz w:val="24"/>
          <w:szCs w:val="24"/>
          <w:lang w:val="en"/>
        </w:rPr>
        <w:t>)</w:t>
      </w:r>
      <w:r w:rsidRPr="00543BD6">
        <w:rPr>
          <w:rFonts w:ascii="Times New Roman" w:eastAsia="Times New Roman" w:hAnsi="Times New Roman" w:cs="Times New Roman"/>
          <w:sz w:val="24"/>
          <w:szCs w:val="24"/>
        </w:rPr>
        <w:t xml:space="preserve"> ______</w:t>
      </w:r>
      <w:r w:rsidRPr="00543BD6">
        <w:rPr>
          <w:rFonts w:ascii="Times New Roman" w:eastAsia="Times New Roman" w:hAnsi="Times New Roman" w:cs="Times New Roman"/>
          <w:sz w:val="24"/>
          <w:szCs w:val="24"/>
          <w:lang w:val="en"/>
        </w:rPr>
        <w:t xml:space="preserve"> the intrinsic value of handcrafted goods over mass-produced alternatives. This cultural shift represents a fundamental rejection of disposable consumer culture in favor of sustainable, meaningful ownership. Artisans report experiencing unprecedented demand for their meticulously crafted products.</w:t>
      </w:r>
    </w:p>
    <w:p w14:paraId="52390BE7" w14:textId="25307EE1" w:rsidR="00076159" w:rsidRPr="00543BD6" w:rsidRDefault="0007615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sz w:val="24"/>
          <w:szCs w:val="24"/>
          <w:lang w:val="en"/>
        </w:rPr>
      </w:pPr>
      <w:r w:rsidRPr="00543BD6">
        <w:rPr>
          <w:rFonts w:ascii="Times New Roman" w:eastAsia="Times New Roman" w:hAnsi="Times New Roman" w:cs="Times New Roman"/>
          <w:sz w:val="24"/>
          <w:szCs w:val="24"/>
          <w:lang w:val="en"/>
        </w:rPr>
        <w:t>Contemporary craftspeople invest a tremendous (</w:t>
      </w:r>
      <w:r w:rsidR="006C1149">
        <w:rPr>
          <w:rFonts w:ascii="Times New Roman" w:eastAsia="Times New Roman" w:hAnsi="Times New Roman" w:cs="Times New Roman"/>
          <w:sz w:val="24"/>
          <w:szCs w:val="24"/>
          <w:lang w:val="en"/>
        </w:rPr>
        <w:t>12</w:t>
      </w:r>
      <w:r w:rsidRPr="00543BD6">
        <w:rPr>
          <w:rFonts w:ascii="Times New Roman" w:eastAsia="Times New Roman" w:hAnsi="Times New Roman" w:cs="Times New Roman"/>
          <w:sz w:val="24"/>
          <w:szCs w:val="24"/>
          <w:lang w:val="en"/>
        </w:rPr>
        <w:t>)</w:t>
      </w:r>
      <w:r w:rsidRPr="00543BD6">
        <w:rPr>
          <w:rFonts w:ascii="Times New Roman" w:eastAsia="Times New Roman" w:hAnsi="Times New Roman" w:cs="Times New Roman"/>
          <w:sz w:val="24"/>
          <w:szCs w:val="24"/>
        </w:rPr>
        <w:t xml:space="preserve"> ______</w:t>
      </w:r>
      <w:r w:rsidRPr="00543BD6">
        <w:rPr>
          <w:rFonts w:ascii="Times New Roman" w:eastAsia="Times New Roman" w:hAnsi="Times New Roman" w:cs="Times New Roman"/>
          <w:sz w:val="24"/>
          <w:szCs w:val="24"/>
          <w:lang w:val="en"/>
        </w:rPr>
        <w:t xml:space="preserve"> of time mastering traditional techniques that have been transmitted through generations. When they are (</w:t>
      </w:r>
      <w:r w:rsidR="006C1149">
        <w:rPr>
          <w:rFonts w:ascii="Times New Roman" w:eastAsia="Times New Roman" w:hAnsi="Times New Roman" w:cs="Times New Roman"/>
          <w:sz w:val="24"/>
          <w:szCs w:val="24"/>
          <w:lang w:val="en"/>
        </w:rPr>
        <w:t>13</w:t>
      </w:r>
      <w:r w:rsidRPr="00543BD6">
        <w:rPr>
          <w:rFonts w:ascii="Times New Roman" w:eastAsia="Times New Roman" w:hAnsi="Times New Roman" w:cs="Times New Roman"/>
          <w:sz w:val="24"/>
          <w:szCs w:val="24"/>
          <w:lang w:val="en"/>
        </w:rPr>
        <w:t>)</w:t>
      </w:r>
      <w:r w:rsidRPr="00543BD6">
        <w:rPr>
          <w:rFonts w:ascii="Times New Roman" w:eastAsia="Times New Roman" w:hAnsi="Times New Roman" w:cs="Times New Roman"/>
          <w:sz w:val="24"/>
          <w:szCs w:val="24"/>
        </w:rPr>
        <w:t xml:space="preserve"> ______</w:t>
      </w:r>
      <w:r w:rsidRPr="00543BD6">
        <w:rPr>
          <w:rFonts w:ascii="Times New Roman" w:eastAsia="Times New Roman" w:hAnsi="Times New Roman" w:cs="Times New Roman"/>
          <w:sz w:val="24"/>
          <w:szCs w:val="24"/>
          <w:lang w:val="en"/>
        </w:rPr>
        <w:t xml:space="preserve"> these ancient methods, artisans often discover profound connections to historical cultures and communities. This process requires extraordinary patience and dedication.</w:t>
      </w:r>
    </w:p>
    <w:p w14:paraId="718A9147" w14:textId="585DD3D0" w:rsidR="00076159" w:rsidRPr="00543BD6" w:rsidRDefault="0007615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sz w:val="24"/>
          <w:szCs w:val="24"/>
          <w:lang w:val="en"/>
        </w:rPr>
      </w:pPr>
      <w:r w:rsidRPr="00543BD6">
        <w:rPr>
          <w:rFonts w:ascii="Times New Roman" w:eastAsia="Times New Roman" w:hAnsi="Times New Roman" w:cs="Times New Roman"/>
          <w:sz w:val="24"/>
          <w:szCs w:val="24"/>
          <w:lang w:val="en"/>
        </w:rPr>
        <w:t>Different artisans specialize in (1</w:t>
      </w:r>
      <w:r w:rsidR="006C1149">
        <w:rPr>
          <w:rFonts w:ascii="Times New Roman" w:eastAsia="Times New Roman" w:hAnsi="Times New Roman" w:cs="Times New Roman"/>
          <w:sz w:val="24"/>
          <w:szCs w:val="24"/>
          <w:lang w:val="en"/>
        </w:rPr>
        <w:t>4</w:t>
      </w:r>
      <w:r w:rsidRPr="00543BD6">
        <w:rPr>
          <w:rFonts w:ascii="Times New Roman" w:eastAsia="Times New Roman" w:hAnsi="Times New Roman" w:cs="Times New Roman"/>
          <w:sz w:val="24"/>
          <w:szCs w:val="24"/>
          <w:lang w:val="en"/>
        </w:rPr>
        <w:t>)</w:t>
      </w:r>
      <w:r w:rsidRPr="00543BD6">
        <w:rPr>
          <w:rFonts w:ascii="Times New Roman" w:eastAsia="Times New Roman" w:hAnsi="Times New Roman" w:cs="Times New Roman"/>
          <w:sz w:val="24"/>
          <w:szCs w:val="24"/>
        </w:rPr>
        <w:t xml:space="preserve"> ______</w:t>
      </w:r>
      <w:r w:rsidRPr="00543BD6">
        <w:rPr>
          <w:rFonts w:ascii="Times New Roman" w:eastAsia="Times New Roman" w:hAnsi="Times New Roman" w:cs="Times New Roman"/>
          <w:sz w:val="24"/>
          <w:szCs w:val="24"/>
          <w:lang w:val="en"/>
        </w:rPr>
        <w:t xml:space="preserve"> techniques and materials. For instance, one craftsperson might excel at metalworking while struggling with textile arts. Meanwhile, they can (1</w:t>
      </w:r>
      <w:r w:rsidR="006C1149">
        <w:rPr>
          <w:rFonts w:ascii="Times New Roman" w:eastAsia="Times New Roman" w:hAnsi="Times New Roman" w:cs="Times New Roman"/>
          <w:sz w:val="24"/>
          <w:szCs w:val="24"/>
          <w:lang w:val="en"/>
        </w:rPr>
        <w:t>5</w:t>
      </w:r>
      <w:r w:rsidRPr="00543BD6">
        <w:rPr>
          <w:rFonts w:ascii="Times New Roman" w:eastAsia="Times New Roman" w:hAnsi="Times New Roman" w:cs="Times New Roman"/>
          <w:sz w:val="24"/>
          <w:szCs w:val="24"/>
          <w:lang w:val="en"/>
        </w:rPr>
        <w:t>)</w:t>
      </w:r>
      <w:r w:rsidRPr="00543BD6">
        <w:rPr>
          <w:rFonts w:ascii="Times New Roman" w:eastAsia="Times New Roman" w:hAnsi="Times New Roman" w:cs="Times New Roman"/>
          <w:sz w:val="24"/>
          <w:szCs w:val="24"/>
        </w:rPr>
        <w:t xml:space="preserve"> ______</w:t>
      </w:r>
      <w:r w:rsidRPr="00543BD6">
        <w:rPr>
          <w:rFonts w:ascii="Times New Roman" w:eastAsia="Times New Roman" w:hAnsi="Times New Roman" w:cs="Times New Roman"/>
          <w:sz w:val="24"/>
          <w:szCs w:val="24"/>
          <w:lang w:val="en"/>
        </w:rPr>
        <w:t xml:space="preserve"> the knowledge immediately when observing demonstrations of unfamiliar techniques. The learning process varies significantly among individuals.</w:t>
      </w:r>
    </w:p>
    <w:p w14:paraId="6BF4545D" w14:textId="1688FA3F" w:rsidR="00076159" w:rsidRPr="00543BD6" w:rsidRDefault="0007615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sz w:val="24"/>
          <w:szCs w:val="24"/>
          <w:lang w:val="en"/>
        </w:rPr>
      </w:pPr>
      <w:r w:rsidRPr="00543BD6">
        <w:rPr>
          <w:rFonts w:ascii="Times New Roman" w:eastAsia="Times New Roman" w:hAnsi="Times New Roman" w:cs="Times New Roman"/>
          <w:sz w:val="24"/>
          <w:szCs w:val="24"/>
          <w:lang w:val="en"/>
        </w:rPr>
        <w:t>Consumers increasingly appreciate the authenticity that handcrafted items represent. (1</w:t>
      </w:r>
      <w:r w:rsidR="006C1149">
        <w:rPr>
          <w:rFonts w:ascii="Times New Roman" w:eastAsia="Times New Roman" w:hAnsi="Times New Roman" w:cs="Times New Roman"/>
          <w:sz w:val="24"/>
          <w:szCs w:val="24"/>
          <w:lang w:val="en"/>
        </w:rPr>
        <w:t>6</w:t>
      </w:r>
      <w:r w:rsidRPr="00543BD6">
        <w:rPr>
          <w:rFonts w:ascii="Times New Roman" w:eastAsia="Times New Roman" w:hAnsi="Times New Roman" w:cs="Times New Roman"/>
          <w:sz w:val="24"/>
          <w:szCs w:val="24"/>
          <w:lang w:val="en"/>
        </w:rPr>
        <w:t>)</w:t>
      </w:r>
      <w:r w:rsidRPr="00543BD6">
        <w:rPr>
          <w:rFonts w:ascii="Times New Roman" w:eastAsia="Times New Roman" w:hAnsi="Times New Roman" w:cs="Times New Roman"/>
          <w:sz w:val="24"/>
          <w:szCs w:val="24"/>
        </w:rPr>
        <w:t xml:space="preserve"> ______</w:t>
      </w:r>
      <w:r w:rsidRPr="00543BD6">
        <w:rPr>
          <w:rFonts w:ascii="Times New Roman" w:eastAsia="Times New Roman" w:hAnsi="Times New Roman" w:cs="Times New Roman"/>
          <w:sz w:val="24"/>
          <w:szCs w:val="24"/>
          <w:lang w:val="en"/>
        </w:rPr>
        <w:t xml:space="preserve"> individuals seek mask-produced alternatives, but the majority now prioritize quality, uniqueness, and the personal stories embedded within artisanal creations.</w:t>
      </w:r>
    </w:p>
    <w:p w14:paraId="1755727E" w14:textId="2B52BD96" w:rsidR="00076159" w:rsidRPr="00084D69" w:rsidRDefault="00B10FE1" w:rsidP="00420C12">
      <w:pPr>
        <w:tabs>
          <w:tab w:val="left" w:pos="283"/>
          <w:tab w:val="left" w:pos="3402"/>
          <w:tab w:val="left" w:pos="5386"/>
          <w:tab w:val="left" w:pos="7937"/>
        </w:tabs>
        <w:spacing w:before="40" w:after="0" w:line="240" w:lineRule="auto"/>
        <w:ind w:firstLine="283"/>
        <w:jc w:val="both"/>
        <w:rPr>
          <w:rFonts w:ascii="Times New Roman" w:eastAsia="Times New Roman" w:hAnsi="Times New Roman" w:cs="Times New Roman"/>
          <w:sz w:val="24"/>
          <w:szCs w:val="24"/>
          <w:lang w:val="en"/>
        </w:rPr>
      </w:pPr>
      <w:r w:rsidRPr="00084D69">
        <w:rPr>
          <w:rFonts w:ascii="Times New Roman" w:eastAsia="Times New Roman" w:hAnsi="Times New Roman" w:cs="Times New Roman"/>
          <w:b/>
          <w:sz w:val="24"/>
          <w:szCs w:val="24"/>
          <w:lang w:val="en"/>
        </w:rPr>
        <w:t>Question 11.</w:t>
      </w:r>
      <w:r w:rsidR="00AB6739" w:rsidRPr="00084D69">
        <w:rPr>
          <w:rFonts w:ascii="Times New Roman" w:eastAsia="Times New Roman" w:hAnsi="Times New Roman" w:cs="Times New Roman"/>
          <w:b/>
          <w:sz w:val="24"/>
          <w:szCs w:val="24"/>
          <w:lang w:val="en"/>
        </w:rPr>
        <w:t xml:space="preserve"> A.</w:t>
      </w:r>
      <w:r w:rsidR="00215395" w:rsidRPr="00084D69">
        <w:rPr>
          <w:rFonts w:ascii="Times New Roman" w:eastAsia="Times New Roman" w:hAnsi="Times New Roman" w:cs="Times New Roman"/>
          <w:b/>
          <w:sz w:val="24"/>
          <w:szCs w:val="24"/>
          <w:lang w:val="en"/>
        </w:rPr>
        <w:t xml:space="preserve"> </w:t>
      </w:r>
      <w:r w:rsidR="00076159" w:rsidRPr="00084D69">
        <w:rPr>
          <w:rFonts w:ascii="Times New Roman" w:hAnsi="Times New Roman" w:cs="Times New Roman"/>
          <w:sz w:val="24"/>
          <w:szCs w:val="24"/>
        </w:rPr>
        <w:t>comprehend</w:t>
      </w:r>
      <w:r w:rsidR="00AB6739" w:rsidRPr="00084D69">
        <w:rPr>
          <w:rFonts w:ascii="Times New Roman" w:eastAsia="Times New Roman" w:hAnsi="Times New Roman" w:cs="Times New Roman"/>
          <w:sz w:val="24"/>
          <w:szCs w:val="24"/>
          <w:lang w:val="en"/>
        </w:rPr>
        <w:t xml:space="preserve"> </w:t>
      </w:r>
      <w:r w:rsidR="00AB6739" w:rsidRPr="00084D69">
        <w:rPr>
          <w:rFonts w:ascii="Times New Roman" w:eastAsia="Times New Roman" w:hAnsi="Times New Roman" w:cs="Times New Roman"/>
          <w:b/>
          <w:sz w:val="24"/>
          <w:szCs w:val="24"/>
          <w:lang w:val="en"/>
        </w:rPr>
        <w:tab/>
        <w:t>B.</w:t>
      </w:r>
      <w:r w:rsidR="00076159" w:rsidRPr="00084D69">
        <w:rPr>
          <w:rFonts w:ascii="Times New Roman" w:eastAsia="Times New Roman" w:hAnsi="Times New Roman" w:cs="Times New Roman"/>
          <w:sz w:val="24"/>
          <w:szCs w:val="24"/>
          <w:lang w:val="en"/>
        </w:rPr>
        <w:t xml:space="preserve"> perceive </w:t>
      </w:r>
      <w:r w:rsidR="00AB6739" w:rsidRPr="00084D69">
        <w:rPr>
          <w:rFonts w:ascii="Times New Roman" w:eastAsia="Times New Roman" w:hAnsi="Times New Roman" w:cs="Times New Roman"/>
          <w:b/>
          <w:sz w:val="24"/>
          <w:szCs w:val="24"/>
          <w:lang w:val="en"/>
        </w:rPr>
        <w:tab/>
        <w:t>C.</w:t>
      </w:r>
      <w:r w:rsidR="00076159" w:rsidRPr="00084D69">
        <w:rPr>
          <w:rFonts w:ascii="Times New Roman" w:eastAsia="Times New Roman" w:hAnsi="Times New Roman" w:cs="Times New Roman"/>
          <w:sz w:val="24"/>
          <w:szCs w:val="24"/>
          <w:lang w:val="en"/>
        </w:rPr>
        <w:t xml:space="preserve"> mastered </w:t>
      </w:r>
      <w:r w:rsidR="00AB6739" w:rsidRPr="00084D69">
        <w:rPr>
          <w:rFonts w:ascii="Times New Roman" w:eastAsia="Times New Roman" w:hAnsi="Times New Roman" w:cs="Times New Roman"/>
          <w:b/>
          <w:sz w:val="24"/>
          <w:szCs w:val="24"/>
          <w:lang w:val="en"/>
        </w:rPr>
        <w:tab/>
        <w:t>D.</w:t>
      </w:r>
      <w:r w:rsidR="00076159" w:rsidRPr="00084D69">
        <w:rPr>
          <w:rFonts w:ascii="Times New Roman" w:eastAsia="Times New Roman" w:hAnsi="Times New Roman" w:cs="Times New Roman"/>
          <w:sz w:val="24"/>
          <w:szCs w:val="24"/>
          <w:lang w:val="en"/>
        </w:rPr>
        <w:t xml:space="preserve"> recognize</w:t>
      </w:r>
    </w:p>
    <w:p w14:paraId="4416053E" w14:textId="526AB19A" w:rsidR="00076159" w:rsidRPr="00084D69" w:rsidRDefault="00B10FE1" w:rsidP="00420C12">
      <w:pPr>
        <w:tabs>
          <w:tab w:val="left" w:pos="283"/>
          <w:tab w:val="left" w:pos="3402"/>
          <w:tab w:val="left" w:pos="5386"/>
          <w:tab w:val="left" w:pos="7937"/>
        </w:tabs>
        <w:spacing w:before="40" w:after="0" w:line="240" w:lineRule="auto"/>
        <w:ind w:firstLine="283"/>
        <w:jc w:val="both"/>
        <w:rPr>
          <w:rFonts w:ascii="Times New Roman" w:eastAsia="Times New Roman" w:hAnsi="Times New Roman" w:cs="Times New Roman"/>
          <w:sz w:val="24"/>
          <w:szCs w:val="24"/>
          <w:lang w:val="en"/>
        </w:rPr>
      </w:pPr>
      <w:r w:rsidRPr="00084D69">
        <w:rPr>
          <w:rFonts w:ascii="Times New Roman" w:eastAsia="Times New Roman" w:hAnsi="Times New Roman" w:cs="Times New Roman"/>
          <w:b/>
          <w:sz w:val="24"/>
          <w:szCs w:val="24"/>
          <w:lang w:val="en"/>
        </w:rPr>
        <w:t>Question 12.</w:t>
      </w:r>
      <w:r w:rsidR="00AB6739" w:rsidRPr="00084D69">
        <w:rPr>
          <w:rFonts w:ascii="Times New Roman" w:eastAsia="Times New Roman" w:hAnsi="Times New Roman" w:cs="Times New Roman"/>
          <w:b/>
          <w:sz w:val="24"/>
          <w:szCs w:val="24"/>
          <w:lang w:val="en"/>
        </w:rPr>
        <w:t xml:space="preserve"> A.</w:t>
      </w:r>
      <w:r w:rsidR="00215395" w:rsidRPr="00084D69">
        <w:rPr>
          <w:rFonts w:ascii="Times New Roman" w:eastAsia="Times New Roman" w:hAnsi="Times New Roman" w:cs="Times New Roman"/>
          <w:b/>
          <w:sz w:val="24"/>
          <w:szCs w:val="24"/>
          <w:lang w:val="en"/>
        </w:rPr>
        <w:t xml:space="preserve"> </w:t>
      </w:r>
      <w:r w:rsidR="00076159" w:rsidRPr="00084D69">
        <w:rPr>
          <w:rFonts w:ascii="Times New Roman" w:hAnsi="Times New Roman" w:cs="Times New Roman"/>
          <w:sz w:val="24"/>
          <w:szCs w:val="24"/>
        </w:rPr>
        <w:t>amount</w:t>
      </w:r>
      <w:r w:rsidR="00076159" w:rsidRPr="00084D69">
        <w:rPr>
          <w:rFonts w:ascii="Times New Roman" w:eastAsia="Times New Roman" w:hAnsi="Times New Roman" w:cs="Times New Roman"/>
          <w:sz w:val="24"/>
          <w:szCs w:val="24"/>
          <w:lang w:val="en"/>
        </w:rPr>
        <w:t xml:space="preserve"> </w:t>
      </w:r>
      <w:r w:rsidR="00AB6739" w:rsidRPr="00084D69">
        <w:rPr>
          <w:rFonts w:ascii="Times New Roman" w:eastAsia="Times New Roman" w:hAnsi="Times New Roman" w:cs="Times New Roman"/>
          <w:b/>
          <w:sz w:val="24"/>
          <w:szCs w:val="24"/>
          <w:lang w:val="en"/>
        </w:rPr>
        <w:tab/>
        <w:t>B.</w:t>
      </w:r>
      <w:r w:rsidR="00076159" w:rsidRPr="00084D69">
        <w:rPr>
          <w:rFonts w:ascii="Times New Roman" w:eastAsia="Times New Roman" w:hAnsi="Times New Roman" w:cs="Times New Roman"/>
          <w:sz w:val="24"/>
          <w:szCs w:val="24"/>
          <w:lang w:val="en"/>
        </w:rPr>
        <w:t xml:space="preserve"> number </w:t>
      </w:r>
      <w:r w:rsidR="00AB6739" w:rsidRPr="00084D69">
        <w:rPr>
          <w:rFonts w:ascii="Times New Roman" w:eastAsia="Times New Roman" w:hAnsi="Times New Roman" w:cs="Times New Roman"/>
          <w:b/>
          <w:sz w:val="24"/>
          <w:szCs w:val="24"/>
          <w:lang w:val="en"/>
        </w:rPr>
        <w:tab/>
        <w:t>C.</w:t>
      </w:r>
      <w:r w:rsidR="00076159" w:rsidRPr="00084D69">
        <w:rPr>
          <w:rFonts w:ascii="Times New Roman" w:eastAsia="Times New Roman" w:hAnsi="Times New Roman" w:cs="Times New Roman"/>
          <w:sz w:val="24"/>
          <w:szCs w:val="24"/>
          <w:lang w:val="en"/>
        </w:rPr>
        <w:t xml:space="preserve"> quantity </w:t>
      </w:r>
      <w:r w:rsidR="00AB6739" w:rsidRPr="00084D69">
        <w:rPr>
          <w:rFonts w:ascii="Times New Roman" w:eastAsia="Times New Roman" w:hAnsi="Times New Roman" w:cs="Times New Roman"/>
          <w:b/>
          <w:sz w:val="24"/>
          <w:szCs w:val="24"/>
          <w:lang w:val="en"/>
        </w:rPr>
        <w:tab/>
        <w:t>D.</w:t>
      </w:r>
      <w:r w:rsidR="00076159" w:rsidRPr="00084D69">
        <w:rPr>
          <w:rFonts w:ascii="Times New Roman" w:eastAsia="Times New Roman" w:hAnsi="Times New Roman" w:cs="Times New Roman"/>
          <w:sz w:val="24"/>
          <w:szCs w:val="24"/>
          <w:lang w:val="en"/>
        </w:rPr>
        <w:t xml:space="preserve"> volume</w:t>
      </w:r>
    </w:p>
    <w:p w14:paraId="1BD40194" w14:textId="561CFF96" w:rsidR="00076159" w:rsidRPr="00084D69" w:rsidRDefault="00B10FE1" w:rsidP="00420C12">
      <w:pPr>
        <w:tabs>
          <w:tab w:val="left" w:pos="283"/>
          <w:tab w:val="left" w:pos="3402"/>
          <w:tab w:val="left" w:pos="5386"/>
          <w:tab w:val="left" w:pos="7937"/>
        </w:tabs>
        <w:spacing w:before="40" w:after="0" w:line="240" w:lineRule="auto"/>
        <w:ind w:firstLine="283"/>
        <w:jc w:val="both"/>
        <w:rPr>
          <w:rFonts w:ascii="Times New Roman" w:eastAsia="Times New Roman" w:hAnsi="Times New Roman" w:cs="Times New Roman"/>
          <w:sz w:val="24"/>
          <w:szCs w:val="24"/>
          <w:lang w:val="en"/>
        </w:rPr>
      </w:pPr>
      <w:r w:rsidRPr="00084D69">
        <w:rPr>
          <w:rFonts w:ascii="Times New Roman" w:eastAsia="Times New Roman" w:hAnsi="Times New Roman" w:cs="Times New Roman"/>
          <w:b/>
          <w:sz w:val="24"/>
          <w:szCs w:val="24"/>
          <w:lang w:val="en"/>
        </w:rPr>
        <w:t>Question 13.</w:t>
      </w:r>
      <w:r w:rsidR="00AB6739" w:rsidRPr="00084D69">
        <w:rPr>
          <w:rFonts w:ascii="Times New Roman" w:eastAsia="Times New Roman" w:hAnsi="Times New Roman" w:cs="Times New Roman"/>
          <w:b/>
          <w:sz w:val="24"/>
          <w:szCs w:val="24"/>
          <w:lang w:val="en"/>
        </w:rPr>
        <w:t xml:space="preserve"> A.</w:t>
      </w:r>
      <w:r w:rsidR="00215395" w:rsidRPr="00084D69">
        <w:rPr>
          <w:rFonts w:ascii="Times New Roman" w:eastAsia="Times New Roman" w:hAnsi="Times New Roman" w:cs="Times New Roman"/>
          <w:b/>
          <w:sz w:val="24"/>
          <w:szCs w:val="24"/>
          <w:lang w:val="en"/>
        </w:rPr>
        <w:t xml:space="preserve"> </w:t>
      </w:r>
      <w:r w:rsidR="00076159" w:rsidRPr="00084D69">
        <w:rPr>
          <w:rFonts w:ascii="Times New Roman" w:eastAsia="Times New Roman" w:hAnsi="Times New Roman" w:cs="Times New Roman"/>
          <w:sz w:val="24"/>
          <w:szCs w:val="24"/>
          <w:lang w:val="en"/>
        </w:rPr>
        <w:t xml:space="preserve">to </w:t>
      </w:r>
      <w:r w:rsidR="00076159" w:rsidRPr="00084D69">
        <w:rPr>
          <w:rFonts w:ascii="Times New Roman" w:hAnsi="Times New Roman" w:cs="Times New Roman"/>
          <w:sz w:val="24"/>
          <w:szCs w:val="24"/>
        </w:rPr>
        <w:t>master</w:t>
      </w:r>
      <w:r w:rsidR="00076159" w:rsidRPr="00084D69">
        <w:rPr>
          <w:rFonts w:ascii="Times New Roman" w:eastAsia="Times New Roman" w:hAnsi="Times New Roman" w:cs="Times New Roman"/>
          <w:sz w:val="24"/>
          <w:szCs w:val="24"/>
          <w:lang w:val="en"/>
        </w:rPr>
        <w:t xml:space="preserve"> </w:t>
      </w:r>
      <w:r w:rsidR="00AB6739" w:rsidRPr="00084D69">
        <w:rPr>
          <w:rFonts w:ascii="Times New Roman" w:eastAsia="Times New Roman" w:hAnsi="Times New Roman" w:cs="Times New Roman"/>
          <w:b/>
          <w:sz w:val="24"/>
          <w:szCs w:val="24"/>
          <w:lang w:val="en"/>
        </w:rPr>
        <w:tab/>
        <w:t>B.</w:t>
      </w:r>
      <w:r w:rsidR="00076159" w:rsidRPr="00084D69">
        <w:rPr>
          <w:rFonts w:ascii="Times New Roman" w:eastAsia="Times New Roman" w:hAnsi="Times New Roman" w:cs="Times New Roman"/>
          <w:sz w:val="24"/>
          <w:szCs w:val="24"/>
          <w:lang w:val="en"/>
        </w:rPr>
        <w:t xml:space="preserve"> mastering </w:t>
      </w:r>
      <w:r w:rsidR="00AB6739" w:rsidRPr="00084D69">
        <w:rPr>
          <w:rFonts w:ascii="Times New Roman" w:eastAsia="Times New Roman" w:hAnsi="Times New Roman" w:cs="Times New Roman"/>
          <w:b/>
          <w:sz w:val="24"/>
          <w:szCs w:val="24"/>
          <w:lang w:val="en"/>
        </w:rPr>
        <w:tab/>
        <w:t>C.</w:t>
      </w:r>
      <w:r w:rsidR="00076159" w:rsidRPr="00084D69">
        <w:rPr>
          <w:rFonts w:ascii="Times New Roman" w:eastAsia="Times New Roman" w:hAnsi="Times New Roman" w:cs="Times New Roman"/>
          <w:sz w:val="24"/>
          <w:szCs w:val="24"/>
          <w:lang w:val="en"/>
        </w:rPr>
        <w:t xml:space="preserve"> mastered </w:t>
      </w:r>
      <w:r w:rsidR="00AB6739" w:rsidRPr="00084D69">
        <w:rPr>
          <w:rFonts w:ascii="Times New Roman" w:eastAsia="Times New Roman" w:hAnsi="Times New Roman" w:cs="Times New Roman"/>
          <w:b/>
          <w:sz w:val="24"/>
          <w:szCs w:val="24"/>
          <w:lang w:val="en"/>
        </w:rPr>
        <w:tab/>
        <w:t>D.</w:t>
      </w:r>
      <w:r w:rsidR="00076159" w:rsidRPr="00084D69">
        <w:rPr>
          <w:rFonts w:ascii="Times New Roman" w:eastAsia="Times New Roman" w:hAnsi="Times New Roman" w:cs="Times New Roman"/>
          <w:sz w:val="24"/>
          <w:szCs w:val="24"/>
          <w:lang w:val="en"/>
        </w:rPr>
        <w:t xml:space="preserve"> master</w:t>
      </w:r>
    </w:p>
    <w:p w14:paraId="28598C67" w14:textId="7DC9EE64"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lang w:val="en"/>
        </w:rPr>
      </w:pPr>
      <w:r w:rsidRPr="00084D69">
        <w:rPr>
          <w:rFonts w:ascii="Times New Roman" w:eastAsia="Times New Roman" w:hAnsi="Times New Roman" w:cs="Times New Roman"/>
          <w:b/>
          <w:sz w:val="24"/>
          <w:szCs w:val="24"/>
          <w:lang w:val="en"/>
        </w:rPr>
        <w:t>Question 14.</w:t>
      </w:r>
      <w:r w:rsidR="00AB6739" w:rsidRPr="00084D69">
        <w:rPr>
          <w:rFonts w:ascii="Times New Roman" w:eastAsia="Times New Roman" w:hAnsi="Times New Roman" w:cs="Times New Roman"/>
          <w:b/>
          <w:sz w:val="24"/>
          <w:szCs w:val="24"/>
          <w:lang w:val="en"/>
        </w:rPr>
        <w:t xml:space="preserve"> A.</w:t>
      </w:r>
      <w:r w:rsidR="00215395" w:rsidRPr="00084D69">
        <w:rPr>
          <w:rFonts w:ascii="Times New Roman" w:eastAsia="Times New Roman" w:hAnsi="Times New Roman" w:cs="Times New Roman"/>
          <w:b/>
          <w:sz w:val="24"/>
          <w:szCs w:val="24"/>
          <w:lang w:val="en"/>
        </w:rPr>
        <w:t xml:space="preserve"> </w:t>
      </w:r>
      <w:r w:rsidR="00076159" w:rsidRPr="00084D69">
        <w:rPr>
          <w:rFonts w:ascii="Times New Roman" w:hAnsi="Times New Roman" w:cs="Times New Roman"/>
          <w:sz w:val="24"/>
          <w:szCs w:val="24"/>
        </w:rPr>
        <w:t>ancient</w:t>
      </w:r>
      <w:r w:rsidR="00076159" w:rsidRPr="00084D69">
        <w:rPr>
          <w:rFonts w:ascii="Times New Roman" w:eastAsia="Times New Roman" w:hAnsi="Times New Roman" w:cs="Times New Roman"/>
          <w:sz w:val="24"/>
          <w:szCs w:val="24"/>
          <w:lang w:val="en"/>
        </w:rPr>
        <w:t xml:space="preserve"> traditional different </w:t>
      </w:r>
      <w:r w:rsidR="00AB6739" w:rsidRPr="00084D69">
        <w:rPr>
          <w:rFonts w:ascii="Times New Roman" w:eastAsia="Times New Roman" w:hAnsi="Times New Roman" w:cs="Times New Roman"/>
          <w:b/>
          <w:sz w:val="24"/>
          <w:szCs w:val="24"/>
          <w:lang w:val="en"/>
        </w:rPr>
        <w:tab/>
        <w:t>B.</w:t>
      </w:r>
      <w:r w:rsidR="00076159" w:rsidRPr="00084D69">
        <w:rPr>
          <w:rFonts w:ascii="Times New Roman" w:eastAsia="Times New Roman" w:hAnsi="Times New Roman" w:cs="Times New Roman"/>
          <w:sz w:val="24"/>
          <w:szCs w:val="24"/>
          <w:lang w:val="en"/>
        </w:rPr>
        <w:t xml:space="preserve"> different ancient traditional </w:t>
      </w:r>
    </w:p>
    <w:p w14:paraId="439E4812" w14:textId="1025D5B9" w:rsidR="00076159" w:rsidRPr="00543BD6" w:rsidRDefault="00420C12" w:rsidP="00420C12">
      <w:pPr>
        <w:tabs>
          <w:tab w:val="left" w:pos="283"/>
          <w:tab w:val="left" w:pos="1560"/>
          <w:tab w:val="left" w:pos="3402"/>
          <w:tab w:val="left" w:pos="5386"/>
          <w:tab w:val="left" w:pos="7937"/>
        </w:tabs>
        <w:spacing w:before="40" w:after="0" w:line="240" w:lineRule="auto"/>
        <w:ind w:firstLine="283"/>
        <w:jc w:val="both"/>
        <w:rPr>
          <w:rFonts w:ascii="Times New Roman" w:eastAsia="Times New Roman" w:hAnsi="Times New Roman" w:cs="Times New Roman"/>
          <w:sz w:val="24"/>
          <w:szCs w:val="24"/>
          <w:lang w:val="en"/>
        </w:rPr>
      </w:pPr>
      <w:r>
        <w:rPr>
          <w:rFonts w:ascii="Times New Roman" w:eastAsia="Times New Roman" w:hAnsi="Times New Roman" w:cs="Times New Roman"/>
          <w:b/>
          <w:sz w:val="24"/>
          <w:szCs w:val="24"/>
          <w:lang w:val="en"/>
        </w:rPr>
        <w:tab/>
      </w:r>
      <w:r w:rsidR="00AB6739" w:rsidRPr="00543BD6">
        <w:rPr>
          <w:rFonts w:ascii="Times New Roman" w:eastAsia="Times New Roman" w:hAnsi="Times New Roman" w:cs="Times New Roman"/>
          <w:b/>
          <w:sz w:val="24"/>
          <w:szCs w:val="24"/>
          <w:lang w:val="en"/>
        </w:rPr>
        <w:t>C.</w:t>
      </w:r>
      <w:r w:rsidR="00076159" w:rsidRPr="00543BD6">
        <w:rPr>
          <w:rFonts w:ascii="Times New Roman" w:eastAsia="Times New Roman" w:hAnsi="Times New Roman" w:cs="Times New Roman"/>
          <w:sz w:val="24"/>
          <w:szCs w:val="24"/>
          <w:lang w:val="en"/>
        </w:rPr>
        <w:t xml:space="preserve"> traditional ancient different </w:t>
      </w:r>
      <w:r w:rsidR="00AB6739" w:rsidRPr="00084D69">
        <w:rPr>
          <w:rFonts w:ascii="Times New Roman" w:eastAsia="Times New Roman" w:hAnsi="Times New Roman" w:cs="Times New Roman"/>
          <w:b/>
          <w:sz w:val="24"/>
          <w:szCs w:val="24"/>
          <w:lang w:val="en"/>
        </w:rPr>
        <w:tab/>
      </w:r>
      <w:r w:rsidR="00AB6739" w:rsidRPr="00543BD6">
        <w:rPr>
          <w:rFonts w:ascii="Times New Roman" w:eastAsia="Times New Roman" w:hAnsi="Times New Roman" w:cs="Times New Roman"/>
          <w:b/>
          <w:sz w:val="24"/>
          <w:szCs w:val="24"/>
          <w:lang w:val="en"/>
        </w:rPr>
        <w:t>D.</w:t>
      </w:r>
      <w:r w:rsidR="00076159" w:rsidRPr="00543BD6">
        <w:rPr>
          <w:rFonts w:ascii="Times New Roman" w:eastAsia="Times New Roman" w:hAnsi="Times New Roman" w:cs="Times New Roman"/>
          <w:sz w:val="24"/>
          <w:szCs w:val="24"/>
          <w:lang w:val="en"/>
        </w:rPr>
        <w:t xml:space="preserve"> different traditional ancient</w:t>
      </w:r>
    </w:p>
    <w:p w14:paraId="2A3FBF78" w14:textId="02AE42EC" w:rsidR="00076159" w:rsidRPr="00084D69" w:rsidRDefault="00B10FE1" w:rsidP="00420C12">
      <w:pPr>
        <w:tabs>
          <w:tab w:val="left" w:pos="283"/>
          <w:tab w:val="left" w:pos="3402"/>
          <w:tab w:val="left" w:pos="5386"/>
          <w:tab w:val="left" w:pos="7937"/>
        </w:tabs>
        <w:spacing w:before="40" w:after="0" w:line="240" w:lineRule="auto"/>
        <w:ind w:firstLine="283"/>
        <w:jc w:val="both"/>
        <w:rPr>
          <w:rFonts w:ascii="Times New Roman" w:eastAsia="Times New Roman" w:hAnsi="Times New Roman" w:cs="Times New Roman"/>
          <w:sz w:val="24"/>
          <w:szCs w:val="24"/>
          <w:lang w:val="en"/>
        </w:rPr>
      </w:pPr>
      <w:r w:rsidRPr="00084D69">
        <w:rPr>
          <w:rFonts w:ascii="Times New Roman" w:eastAsia="Times New Roman" w:hAnsi="Times New Roman" w:cs="Times New Roman"/>
          <w:b/>
          <w:sz w:val="24"/>
          <w:szCs w:val="24"/>
          <w:lang w:val="en"/>
        </w:rPr>
        <w:t>Question 15.</w:t>
      </w:r>
      <w:r w:rsidR="00AB6739" w:rsidRPr="00084D69">
        <w:rPr>
          <w:rFonts w:ascii="Times New Roman" w:eastAsia="Times New Roman" w:hAnsi="Times New Roman" w:cs="Times New Roman"/>
          <w:b/>
          <w:sz w:val="24"/>
          <w:szCs w:val="24"/>
          <w:lang w:val="en"/>
        </w:rPr>
        <w:t xml:space="preserve"> A.</w:t>
      </w:r>
      <w:r w:rsidR="00215395" w:rsidRPr="00084D69">
        <w:rPr>
          <w:rFonts w:ascii="Times New Roman" w:eastAsia="Times New Roman" w:hAnsi="Times New Roman" w:cs="Times New Roman"/>
          <w:b/>
          <w:sz w:val="24"/>
          <w:szCs w:val="24"/>
          <w:lang w:val="en"/>
        </w:rPr>
        <w:t xml:space="preserve"> </w:t>
      </w:r>
      <w:r w:rsidR="00076159" w:rsidRPr="00084D69">
        <w:rPr>
          <w:rFonts w:ascii="Times New Roman" w:eastAsia="Times New Roman" w:hAnsi="Times New Roman" w:cs="Times New Roman"/>
          <w:sz w:val="24"/>
          <w:szCs w:val="24"/>
          <w:lang w:val="en"/>
        </w:rPr>
        <w:t xml:space="preserve">pick up </w:t>
      </w:r>
      <w:r w:rsidR="00AB6739" w:rsidRPr="00084D69">
        <w:rPr>
          <w:rFonts w:ascii="Times New Roman" w:eastAsia="Times New Roman" w:hAnsi="Times New Roman" w:cs="Times New Roman"/>
          <w:b/>
          <w:sz w:val="24"/>
          <w:szCs w:val="24"/>
          <w:lang w:val="en"/>
        </w:rPr>
        <w:tab/>
        <w:t>B.</w:t>
      </w:r>
      <w:r w:rsidR="00076159" w:rsidRPr="00084D69">
        <w:rPr>
          <w:rFonts w:ascii="Times New Roman" w:eastAsia="Times New Roman" w:hAnsi="Times New Roman" w:cs="Times New Roman"/>
          <w:sz w:val="24"/>
          <w:szCs w:val="24"/>
          <w:lang w:val="en"/>
        </w:rPr>
        <w:t xml:space="preserve"> take over </w:t>
      </w:r>
      <w:r w:rsidR="00AB6739" w:rsidRPr="00084D69">
        <w:rPr>
          <w:rFonts w:ascii="Times New Roman" w:eastAsia="Times New Roman" w:hAnsi="Times New Roman" w:cs="Times New Roman"/>
          <w:b/>
          <w:sz w:val="24"/>
          <w:szCs w:val="24"/>
          <w:lang w:val="en"/>
        </w:rPr>
        <w:tab/>
        <w:t>C.</w:t>
      </w:r>
      <w:r w:rsidR="00076159" w:rsidRPr="00084D69">
        <w:rPr>
          <w:rFonts w:ascii="Times New Roman" w:eastAsia="Times New Roman" w:hAnsi="Times New Roman" w:cs="Times New Roman"/>
          <w:sz w:val="24"/>
          <w:szCs w:val="24"/>
          <w:lang w:val="en"/>
        </w:rPr>
        <w:t xml:space="preserve"> take </w:t>
      </w:r>
      <w:r w:rsidR="00AB6739" w:rsidRPr="00084D69">
        <w:rPr>
          <w:rFonts w:ascii="Times New Roman" w:eastAsia="Times New Roman" w:hAnsi="Times New Roman" w:cs="Times New Roman"/>
          <w:b/>
          <w:sz w:val="24"/>
          <w:szCs w:val="24"/>
          <w:lang w:val="en"/>
        </w:rPr>
        <w:tab/>
        <w:t>D.</w:t>
      </w:r>
      <w:r w:rsidR="00076159" w:rsidRPr="00084D69">
        <w:rPr>
          <w:rFonts w:ascii="Times New Roman" w:eastAsia="Times New Roman" w:hAnsi="Times New Roman" w:cs="Times New Roman"/>
          <w:sz w:val="24"/>
          <w:szCs w:val="24"/>
          <w:lang w:val="en"/>
        </w:rPr>
        <w:t xml:space="preserve"> get along about</w:t>
      </w:r>
    </w:p>
    <w:p w14:paraId="3DCF9CC8" w14:textId="1AF3A6F2" w:rsidR="00B10FE1" w:rsidRPr="00084D69" w:rsidRDefault="00B10FE1" w:rsidP="00420C12">
      <w:pPr>
        <w:tabs>
          <w:tab w:val="left" w:pos="283"/>
          <w:tab w:val="left" w:pos="3402"/>
          <w:tab w:val="left" w:pos="5386"/>
          <w:tab w:val="left" w:pos="7937"/>
        </w:tabs>
        <w:spacing w:before="40" w:after="0" w:line="240" w:lineRule="auto"/>
        <w:ind w:firstLine="283"/>
        <w:jc w:val="both"/>
        <w:rPr>
          <w:rFonts w:ascii="Times New Roman" w:eastAsia="Times New Roman" w:hAnsi="Times New Roman" w:cs="Times New Roman"/>
          <w:sz w:val="24"/>
          <w:szCs w:val="24"/>
          <w:lang w:val="en"/>
        </w:rPr>
      </w:pPr>
      <w:r w:rsidRPr="00084D69">
        <w:rPr>
          <w:rFonts w:ascii="Times New Roman" w:eastAsia="Times New Roman" w:hAnsi="Times New Roman" w:cs="Times New Roman"/>
          <w:b/>
          <w:sz w:val="24"/>
          <w:szCs w:val="24"/>
          <w:lang w:val="en"/>
        </w:rPr>
        <w:t>Question 16.</w:t>
      </w:r>
      <w:r w:rsidR="00AB6739" w:rsidRPr="00084D69">
        <w:rPr>
          <w:rFonts w:ascii="Times New Roman" w:eastAsia="Times New Roman" w:hAnsi="Times New Roman" w:cs="Times New Roman"/>
          <w:b/>
          <w:sz w:val="24"/>
          <w:szCs w:val="24"/>
          <w:lang w:val="en"/>
        </w:rPr>
        <w:t xml:space="preserve"> A</w:t>
      </w:r>
      <w:r w:rsidR="00AB6739" w:rsidRPr="00084D69">
        <w:rPr>
          <w:rFonts w:ascii="Times New Roman" w:eastAsia="Times New Roman" w:hAnsi="Times New Roman" w:cs="Times New Roman"/>
          <w:sz w:val="24"/>
          <w:szCs w:val="24"/>
          <w:lang w:val="en"/>
        </w:rPr>
        <w:t>.</w:t>
      </w:r>
      <w:r w:rsidR="00215395" w:rsidRPr="00084D69">
        <w:rPr>
          <w:rFonts w:ascii="Times New Roman" w:eastAsia="Times New Roman" w:hAnsi="Times New Roman" w:cs="Times New Roman"/>
          <w:sz w:val="24"/>
          <w:szCs w:val="24"/>
          <w:lang w:val="en"/>
        </w:rPr>
        <w:t xml:space="preserve"> </w:t>
      </w:r>
      <w:r w:rsidR="00076159" w:rsidRPr="00084D69">
        <w:rPr>
          <w:rFonts w:ascii="Times New Roman" w:eastAsia="Times New Roman" w:hAnsi="Times New Roman" w:cs="Times New Roman"/>
          <w:sz w:val="24"/>
          <w:szCs w:val="24"/>
          <w:lang w:val="en"/>
        </w:rPr>
        <w:t xml:space="preserve">A </w:t>
      </w:r>
      <w:r w:rsidR="00076159" w:rsidRPr="00084D69">
        <w:rPr>
          <w:rFonts w:ascii="Times New Roman" w:hAnsi="Times New Roman" w:cs="Times New Roman"/>
          <w:sz w:val="24"/>
          <w:szCs w:val="24"/>
        </w:rPr>
        <w:t>few</w:t>
      </w:r>
      <w:r w:rsidR="00076159" w:rsidRPr="00084D69">
        <w:rPr>
          <w:rFonts w:ascii="Times New Roman" w:eastAsia="Times New Roman" w:hAnsi="Times New Roman" w:cs="Times New Roman"/>
          <w:sz w:val="24"/>
          <w:szCs w:val="24"/>
          <w:lang w:val="en"/>
        </w:rPr>
        <w:t xml:space="preserve"> </w:t>
      </w:r>
      <w:r w:rsidR="00AB6739" w:rsidRPr="00084D69">
        <w:rPr>
          <w:rFonts w:ascii="Times New Roman" w:eastAsia="Times New Roman" w:hAnsi="Times New Roman" w:cs="Times New Roman"/>
          <w:b/>
          <w:sz w:val="24"/>
          <w:szCs w:val="24"/>
          <w:lang w:val="en"/>
        </w:rPr>
        <w:tab/>
        <w:t>B.</w:t>
      </w:r>
      <w:r w:rsidR="00076159" w:rsidRPr="00084D69">
        <w:rPr>
          <w:rFonts w:ascii="Times New Roman" w:eastAsia="Times New Roman" w:hAnsi="Times New Roman" w:cs="Times New Roman"/>
          <w:sz w:val="24"/>
          <w:szCs w:val="24"/>
          <w:lang w:val="en"/>
        </w:rPr>
        <w:t xml:space="preserve"> A few </w:t>
      </w:r>
      <w:r w:rsidR="00AB6739" w:rsidRPr="00084D69">
        <w:rPr>
          <w:rFonts w:ascii="Times New Roman" w:eastAsia="Times New Roman" w:hAnsi="Times New Roman" w:cs="Times New Roman"/>
          <w:b/>
          <w:sz w:val="24"/>
          <w:szCs w:val="24"/>
          <w:lang w:val="en"/>
        </w:rPr>
        <w:tab/>
        <w:t>C.</w:t>
      </w:r>
      <w:r w:rsidR="00076159" w:rsidRPr="00084D69">
        <w:rPr>
          <w:rFonts w:ascii="Times New Roman" w:eastAsia="Times New Roman" w:hAnsi="Times New Roman" w:cs="Times New Roman"/>
          <w:sz w:val="24"/>
          <w:szCs w:val="24"/>
          <w:lang w:val="en"/>
        </w:rPr>
        <w:t xml:space="preserve"> Little </w:t>
      </w:r>
      <w:r w:rsidR="00AB6739" w:rsidRPr="00084D69">
        <w:rPr>
          <w:rFonts w:ascii="Times New Roman" w:eastAsia="Times New Roman" w:hAnsi="Times New Roman" w:cs="Times New Roman"/>
          <w:b/>
          <w:sz w:val="24"/>
          <w:szCs w:val="24"/>
          <w:lang w:val="en"/>
        </w:rPr>
        <w:tab/>
        <w:t>D.</w:t>
      </w:r>
      <w:r w:rsidR="00076159" w:rsidRPr="00084D69">
        <w:rPr>
          <w:rFonts w:ascii="Times New Roman" w:eastAsia="Times New Roman" w:hAnsi="Times New Roman" w:cs="Times New Roman"/>
          <w:sz w:val="24"/>
          <w:szCs w:val="24"/>
          <w:lang w:val="en"/>
        </w:rPr>
        <w:t xml:space="preserve"> A little</w:t>
      </w:r>
    </w:p>
    <w:p w14:paraId="2136999C" w14:textId="6816628D"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bCs/>
          <w:sz w:val="24"/>
          <w:szCs w:val="24"/>
        </w:rPr>
      </w:pPr>
      <w:r w:rsidRPr="00084D69">
        <w:rPr>
          <w:rFonts w:ascii="Times New Roman" w:hAnsi="Times New Roman" w:cs="Times New Roman"/>
          <w:b/>
          <w:bCs/>
          <w:sz w:val="24"/>
          <w:szCs w:val="24"/>
        </w:rPr>
        <w:t xml:space="preserve">Read the following leaflet and mark the letter A, B, C or D on your answer sheet to indicate the option that best fits each of the numbered blanks from 17 to </w:t>
      </w:r>
      <w:r w:rsidR="00215395" w:rsidRPr="00084D69">
        <w:rPr>
          <w:rFonts w:ascii="Times New Roman" w:hAnsi="Times New Roman" w:cs="Times New Roman"/>
          <w:b/>
          <w:bCs/>
          <w:sz w:val="24"/>
          <w:szCs w:val="24"/>
        </w:rPr>
        <w:t>22.</w:t>
      </w:r>
      <w:r w:rsidRPr="00084D69">
        <w:rPr>
          <w:rFonts w:ascii="Times New Roman" w:hAnsi="Times New Roman" w:cs="Times New Roman"/>
          <w:b/>
          <w:bCs/>
          <w:sz w:val="24"/>
          <w:szCs w:val="24"/>
        </w:rPr>
        <w:t xml:space="preserve"> </w:t>
      </w:r>
    </w:p>
    <w:p w14:paraId="46AFB4D6" w14:textId="77777777" w:rsidR="00706AA4" w:rsidRPr="00084D69" w:rsidRDefault="00706AA4" w:rsidP="00084D69">
      <w:pPr>
        <w:tabs>
          <w:tab w:val="left" w:pos="283"/>
          <w:tab w:val="left" w:pos="2835"/>
          <w:tab w:val="left" w:pos="5386"/>
          <w:tab w:val="left" w:pos="7937"/>
        </w:tabs>
        <w:spacing w:before="40" w:after="0" w:line="240" w:lineRule="auto"/>
        <w:ind w:firstLine="283"/>
        <w:jc w:val="center"/>
        <w:rPr>
          <w:rFonts w:ascii="Times New Roman" w:hAnsi="Times New Roman" w:cs="Times New Roman"/>
          <w:b/>
          <w:bCs/>
          <w:sz w:val="24"/>
          <w:szCs w:val="24"/>
          <w:lang w:val="vi-VN"/>
        </w:rPr>
      </w:pPr>
      <w:r w:rsidRPr="00084D69">
        <w:rPr>
          <w:rFonts w:ascii="Times New Roman" w:hAnsi="Times New Roman" w:cs="Times New Roman"/>
          <w:b/>
          <w:bCs/>
          <w:sz w:val="24"/>
          <w:szCs w:val="24"/>
        </w:rPr>
        <w:t>HOW TO BUILD A SUCCESSFUL STEM CAREER</w:t>
      </w:r>
    </w:p>
    <w:p w14:paraId="5DB9544D" w14:textId="77777777"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sz w:val="24"/>
          <w:szCs w:val="24"/>
        </w:rPr>
        <w:t>There is no uniform way to enter a STEM career, but following these steps can help lead you along the right path</w:t>
      </w:r>
    </w:p>
    <w:p w14:paraId="29E3F0A8" w14:textId="64BD8810"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bCs/>
          <w:sz w:val="24"/>
          <w:szCs w:val="24"/>
        </w:rPr>
      </w:pPr>
      <w:r w:rsidRPr="00084D69">
        <w:rPr>
          <w:rFonts w:ascii="Times New Roman" w:hAnsi="Times New Roman" w:cs="Times New Roman"/>
          <w:b/>
          <w:bCs/>
          <w:sz w:val="24"/>
          <w:szCs w:val="24"/>
        </w:rPr>
        <w:t xml:space="preserve">Step </w:t>
      </w:r>
      <w:r w:rsidR="00215395" w:rsidRPr="00084D69">
        <w:rPr>
          <w:rFonts w:ascii="Times New Roman" w:hAnsi="Times New Roman" w:cs="Times New Roman"/>
          <w:b/>
          <w:bCs/>
          <w:sz w:val="24"/>
          <w:szCs w:val="24"/>
        </w:rPr>
        <w:t>1.</w:t>
      </w:r>
      <w:r w:rsidRPr="00084D69">
        <w:rPr>
          <w:rFonts w:ascii="Times New Roman" w:hAnsi="Times New Roman" w:cs="Times New Roman"/>
          <w:b/>
          <w:bCs/>
          <w:sz w:val="24"/>
          <w:szCs w:val="24"/>
        </w:rPr>
        <w:t xml:space="preserve"> Consider Your Interests and Goals</w:t>
      </w:r>
    </w:p>
    <w:p w14:paraId="289418FA" w14:textId="77777777"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sz w:val="24"/>
          <w:szCs w:val="24"/>
        </w:rPr>
        <w:t>There are hundreds of career possibilities under the umbrella of STEM.</w:t>
      </w:r>
      <w:r w:rsidRPr="00084D69">
        <w:rPr>
          <w:rFonts w:ascii="Times New Roman" w:hAnsi="Times New Roman" w:cs="Times New Roman"/>
          <w:sz w:val="24"/>
          <w:szCs w:val="24"/>
          <w:lang w:val="vi-VN"/>
        </w:rPr>
        <w:t xml:space="preserve"> </w:t>
      </w:r>
      <w:r w:rsidRPr="00084D69">
        <w:rPr>
          <w:rFonts w:ascii="Times New Roman" w:hAnsi="Times New Roman" w:cs="Times New Roman"/>
          <w:sz w:val="24"/>
          <w:szCs w:val="24"/>
        </w:rPr>
        <w:t>Some students may choose engineering, while (</w:t>
      </w:r>
      <w:r w:rsidRPr="00084D69">
        <w:rPr>
          <w:rFonts w:ascii="Times New Roman" w:hAnsi="Times New Roman" w:cs="Times New Roman"/>
          <w:sz w:val="24"/>
          <w:szCs w:val="24"/>
          <w:lang w:val="vi-VN"/>
        </w:rPr>
        <w:t>17</w:t>
      </w:r>
      <w:r w:rsidRPr="00084D69">
        <w:rPr>
          <w:rFonts w:ascii="Times New Roman" w:hAnsi="Times New Roman" w:cs="Times New Roman"/>
          <w:sz w:val="24"/>
          <w:szCs w:val="24"/>
        </w:rPr>
        <w:t>) ______</w:t>
      </w:r>
      <w:r w:rsidRPr="00084D69">
        <w:rPr>
          <w:rFonts w:ascii="Times New Roman" w:hAnsi="Times New Roman" w:cs="Times New Roman"/>
          <w:sz w:val="24"/>
          <w:szCs w:val="24"/>
          <w:lang w:val="vi-VN"/>
        </w:rPr>
        <w:t>___</w:t>
      </w:r>
      <w:r w:rsidRPr="00084D69">
        <w:rPr>
          <w:rFonts w:ascii="Times New Roman" w:hAnsi="Times New Roman" w:cs="Times New Roman"/>
          <w:sz w:val="24"/>
          <w:szCs w:val="24"/>
        </w:rPr>
        <w:t>___</w:t>
      </w:r>
      <w:r w:rsidRPr="00084D69">
        <w:rPr>
          <w:rFonts w:ascii="Times New Roman" w:hAnsi="Times New Roman" w:cs="Times New Roman"/>
          <w:sz w:val="24"/>
          <w:szCs w:val="24"/>
          <w:lang w:val="vi-VN"/>
        </w:rPr>
        <w:t xml:space="preserve"> </w:t>
      </w:r>
      <w:r w:rsidRPr="00084D69">
        <w:rPr>
          <w:rFonts w:ascii="Times New Roman" w:hAnsi="Times New Roman" w:cs="Times New Roman"/>
          <w:sz w:val="24"/>
          <w:szCs w:val="24"/>
        </w:rPr>
        <w:t>may be more interested in biology or technology.</w:t>
      </w:r>
    </w:p>
    <w:p w14:paraId="548EEE49" w14:textId="11B367EA"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bCs/>
          <w:sz w:val="24"/>
          <w:szCs w:val="24"/>
        </w:rPr>
      </w:pPr>
      <w:r w:rsidRPr="00084D69">
        <w:rPr>
          <w:rFonts w:ascii="Times New Roman" w:hAnsi="Times New Roman" w:cs="Times New Roman"/>
          <w:b/>
          <w:bCs/>
          <w:sz w:val="24"/>
          <w:szCs w:val="24"/>
        </w:rPr>
        <w:t xml:space="preserve">Step </w:t>
      </w:r>
      <w:r w:rsidR="00215395" w:rsidRPr="00084D69">
        <w:rPr>
          <w:rFonts w:ascii="Times New Roman" w:hAnsi="Times New Roman" w:cs="Times New Roman"/>
          <w:b/>
          <w:bCs/>
          <w:sz w:val="24"/>
          <w:szCs w:val="24"/>
        </w:rPr>
        <w:t>2.</w:t>
      </w:r>
      <w:r w:rsidRPr="00084D69">
        <w:rPr>
          <w:rFonts w:ascii="Times New Roman" w:hAnsi="Times New Roman" w:cs="Times New Roman"/>
          <w:b/>
          <w:bCs/>
          <w:sz w:val="24"/>
          <w:szCs w:val="24"/>
        </w:rPr>
        <w:t xml:space="preserve"> Earn a Relevant Degree</w:t>
      </w:r>
    </w:p>
    <w:p w14:paraId="0A583A98" w14:textId="77777777"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sz w:val="24"/>
          <w:szCs w:val="24"/>
        </w:rPr>
        <w:t>Keep in mind that most STEM careers require at least a bachelor’s degree. You should also plan your studies (</w:t>
      </w:r>
      <w:r w:rsidRPr="00084D69">
        <w:rPr>
          <w:rFonts w:ascii="Times New Roman" w:hAnsi="Times New Roman" w:cs="Times New Roman"/>
          <w:sz w:val="24"/>
          <w:szCs w:val="24"/>
          <w:lang w:val="vi-VN"/>
        </w:rPr>
        <w:t>18</w:t>
      </w:r>
      <w:r w:rsidRPr="00084D69">
        <w:rPr>
          <w:rFonts w:ascii="Times New Roman" w:hAnsi="Times New Roman" w:cs="Times New Roman"/>
          <w:sz w:val="24"/>
          <w:szCs w:val="24"/>
        </w:rPr>
        <w:t>) ______</w:t>
      </w:r>
      <w:r w:rsidRPr="00084D69">
        <w:rPr>
          <w:rFonts w:ascii="Times New Roman" w:hAnsi="Times New Roman" w:cs="Times New Roman"/>
          <w:sz w:val="24"/>
          <w:szCs w:val="24"/>
          <w:lang w:val="vi-VN"/>
        </w:rPr>
        <w:t>___</w:t>
      </w:r>
      <w:r w:rsidRPr="00084D69">
        <w:rPr>
          <w:rFonts w:ascii="Times New Roman" w:hAnsi="Times New Roman" w:cs="Times New Roman"/>
          <w:sz w:val="24"/>
          <w:szCs w:val="24"/>
        </w:rPr>
        <w:t>___</w:t>
      </w:r>
      <w:r w:rsidRPr="00084D69">
        <w:rPr>
          <w:rFonts w:ascii="Times New Roman" w:hAnsi="Times New Roman" w:cs="Times New Roman"/>
          <w:sz w:val="24"/>
          <w:szCs w:val="24"/>
          <w:lang w:val="vi-VN"/>
        </w:rPr>
        <w:t xml:space="preserve"> </w:t>
      </w:r>
      <w:r w:rsidRPr="00084D69">
        <w:rPr>
          <w:rFonts w:ascii="Times New Roman" w:hAnsi="Times New Roman" w:cs="Times New Roman"/>
          <w:sz w:val="24"/>
          <w:szCs w:val="24"/>
        </w:rPr>
        <w:t>industry expectations so that you are prepared for the job market.</w:t>
      </w:r>
    </w:p>
    <w:p w14:paraId="75CC850D" w14:textId="5619B776"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bCs/>
          <w:sz w:val="24"/>
          <w:szCs w:val="24"/>
        </w:rPr>
      </w:pPr>
      <w:r w:rsidRPr="00084D69">
        <w:rPr>
          <w:rFonts w:ascii="Times New Roman" w:hAnsi="Times New Roman" w:cs="Times New Roman"/>
          <w:b/>
          <w:bCs/>
          <w:sz w:val="24"/>
          <w:szCs w:val="24"/>
        </w:rPr>
        <w:t xml:space="preserve">Step </w:t>
      </w:r>
      <w:r w:rsidR="00215395" w:rsidRPr="00084D69">
        <w:rPr>
          <w:rFonts w:ascii="Times New Roman" w:hAnsi="Times New Roman" w:cs="Times New Roman"/>
          <w:b/>
          <w:bCs/>
          <w:sz w:val="24"/>
          <w:szCs w:val="24"/>
        </w:rPr>
        <w:t>3.</w:t>
      </w:r>
      <w:r w:rsidRPr="00084D69">
        <w:rPr>
          <w:rFonts w:ascii="Times New Roman" w:hAnsi="Times New Roman" w:cs="Times New Roman"/>
          <w:b/>
          <w:bCs/>
          <w:sz w:val="24"/>
          <w:szCs w:val="24"/>
        </w:rPr>
        <w:t xml:space="preserve"> Gain Hands-On Experience</w:t>
      </w:r>
    </w:p>
    <w:p w14:paraId="42192787" w14:textId="77777777"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sz w:val="24"/>
          <w:szCs w:val="24"/>
        </w:rPr>
        <w:lastRenderedPageBreak/>
        <w:t>Internships and apprenticeships allow you to (</w:t>
      </w:r>
      <w:r w:rsidRPr="00084D69">
        <w:rPr>
          <w:rFonts w:ascii="Times New Roman" w:hAnsi="Times New Roman" w:cs="Times New Roman"/>
          <w:sz w:val="24"/>
          <w:szCs w:val="24"/>
          <w:lang w:val="vi-VN"/>
        </w:rPr>
        <w:t>19</w:t>
      </w:r>
      <w:r w:rsidRPr="00084D69">
        <w:rPr>
          <w:rFonts w:ascii="Times New Roman" w:hAnsi="Times New Roman" w:cs="Times New Roman"/>
          <w:sz w:val="24"/>
          <w:szCs w:val="24"/>
        </w:rPr>
        <w:t>)</w:t>
      </w:r>
      <w:r w:rsidRPr="00084D69">
        <w:rPr>
          <w:rFonts w:ascii="Times New Roman" w:hAnsi="Times New Roman" w:cs="Times New Roman"/>
          <w:sz w:val="24"/>
          <w:szCs w:val="24"/>
          <w:lang w:val="vi-VN"/>
        </w:rPr>
        <w:t xml:space="preserve"> </w:t>
      </w:r>
      <w:r w:rsidRPr="00084D69">
        <w:rPr>
          <w:rFonts w:ascii="Times New Roman" w:hAnsi="Times New Roman" w:cs="Times New Roman"/>
          <w:sz w:val="24"/>
          <w:szCs w:val="24"/>
        </w:rPr>
        <w:t>______</w:t>
      </w:r>
      <w:r w:rsidRPr="00084D69">
        <w:rPr>
          <w:rFonts w:ascii="Times New Roman" w:hAnsi="Times New Roman" w:cs="Times New Roman"/>
          <w:sz w:val="24"/>
          <w:szCs w:val="24"/>
          <w:lang w:val="vi-VN"/>
        </w:rPr>
        <w:t>___</w:t>
      </w:r>
      <w:r w:rsidRPr="00084D69">
        <w:rPr>
          <w:rFonts w:ascii="Times New Roman" w:hAnsi="Times New Roman" w:cs="Times New Roman"/>
          <w:sz w:val="24"/>
          <w:szCs w:val="24"/>
        </w:rPr>
        <w:t>___</w:t>
      </w:r>
      <w:r w:rsidRPr="00084D69">
        <w:rPr>
          <w:rFonts w:ascii="Times New Roman" w:hAnsi="Times New Roman" w:cs="Times New Roman"/>
          <w:sz w:val="24"/>
          <w:szCs w:val="24"/>
          <w:lang w:val="vi-VN"/>
        </w:rPr>
        <w:t xml:space="preserve"> </w:t>
      </w:r>
      <w:r w:rsidRPr="00084D69">
        <w:rPr>
          <w:rFonts w:ascii="Times New Roman" w:hAnsi="Times New Roman" w:cs="Times New Roman"/>
          <w:sz w:val="24"/>
          <w:szCs w:val="24"/>
        </w:rPr>
        <w:t>practical skills that cannot be fully learned in classrooms. Many engineering professions also require work under professional supervision before certification can be obtained.</w:t>
      </w:r>
    </w:p>
    <w:p w14:paraId="5A0E3DC8" w14:textId="33A0080E"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bCs/>
          <w:sz w:val="24"/>
          <w:szCs w:val="24"/>
        </w:rPr>
      </w:pPr>
      <w:r w:rsidRPr="00084D69">
        <w:rPr>
          <w:rFonts w:ascii="Times New Roman" w:hAnsi="Times New Roman" w:cs="Times New Roman"/>
          <w:b/>
          <w:bCs/>
          <w:sz w:val="24"/>
          <w:szCs w:val="24"/>
        </w:rPr>
        <w:t xml:space="preserve">Step </w:t>
      </w:r>
      <w:r w:rsidR="00215395" w:rsidRPr="00084D69">
        <w:rPr>
          <w:rFonts w:ascii="Times New Roman" w:hAnsi="Times New Roman" w:cs="Times New Roman"/>
          <w:b/>
          <w:bCs/>
          <w:sz w:val="24"/>
          <w:szCs w:val="24"/>
        </w:rPr>
        <w:t>4.</w:t>
      </w:r>
      <w:r w:rsidRPr="00084D69">
        <w:rPr>
          <w:rFonts w:ascii="Times New Roman" w:hAnsi="Times New Roman" w:cs="Times New Roman"/>
          <w:b/>
          <w:bCs/>
          <w:sz w:val="24"/>
          <w:szCs w:val="24"/>
        </w:rPr>
        <w:t xml:space="preserve"> Improve Your Skill Set</w:t>
      </w:r>
    </w:p>
    <w:p w14:paraId="6F651664" w14:textId="77777777"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sz w:val="24"/>
          <w:szCs w:val="24"/>
        </w:rPr>
        <w:t>Continuing education programs can (</w:t>
      </w:r>
      <w:r w:rsidRPr="00084D69">
        <w:rPr>
          <w:rFonts w:ascii="Times New Roman" w:hAnsi="Times New Roman" w:cs="Times New Roman"/>
          <w:sz w:val="24"/>
          <w:szCs w:val="24"/>
          <w:lang w:val="vi-VN"/>
        </w:rPr>
        <w:t>20</w:t>
      </w:r>
      <w:r w:rsidRPr="00084D69">
        <w:rPr>
          <w:rFonts w:ascii="Times New Roman" w:hAnsi="Times New Roman" w:cs="Times New Roman"/>
          <w:sz w:val="24"/>
          <w:szCs w:val="24"/>
        </w:rPr>
        <w:t>)</w:t>
      </w:r>
      <w:r w:rsidRPr="00084D69">
        <w:rPr>
          <w:rFonts w:ascii="Times New Roman" w:hAnsi="Times New Roman" w:cs="Times New Roman"/>
          <w:sz w:val="24"/>
          <w:szCs w:val="24"/>
          <w:lang w:val="vi-VN"/>
        </w:rPr>
        <w:t xml:space="preserve"> </w:t>
      </w:r>
      <w:r w:rsidRPr="00084D69">
        <w:rPr>
          <w:rFonts w:ascii="Times New Roman" w:hAnsi="Times New Roman" w:cs="Times New Roman"/>
          <w:sz w:val="24"/>
          <w:szCs w:val="24"/>
        </w:rPr>
        <w:t>______</w:t>
      </w:r>
      <w:r w:rsidRPr="00084D69">
        <w:rPr>
          <w:rFonts w:ascii="Times New Roman" w:hAnsi="Times New Roman" w:cs="Times New Roman"/>
          <w:sz w:val="24"/>
          <w:szCs w:val="24"/>
          <w:lang w:val="vi-VN"/>
        </w:rPr>
        <w:t>___</w:t>
      </w:r>
      <w:r w:rsidRPr="00084D69">
        <w:rPr>
          <w:rFonts w:ascii="Times New Roman" w:hAnsi="Times New Roman" w:cs="Times New Roman"/>
          <w:sz w:val="24"/>
          <w:szCs w:val="24"/>
        </w:rPr>
        <w:t>___</w:t>
      </w:r>
      <w:r w:rsidRPr="00084D69">
        <w:rPr>
          <w:rFonts w:ascii="Times New Roman" w:hAnsi="Times New Roman" w:cs="Times New Roman"/>
          <w:sz w:val="24"/>
          <w:szCs w:val="24"/>
          <w:lang w:val="vi-VN"/>
        </w:rPr>
        <w:t xml:space="preserve"> </w:t>
      </w:r>
      <w:r w:rsidRPr="00084D69">
        <w:rPr>
          <w:rFonts w:ascii="Times New Roman" w:hAnsi="Times New Roman" w:cs="Times New Roman"/>
          <w:sz w:val="24"/>
          <w:szCs w:val="24"/>
        </w:rPr>
        <w:t>career advancement opportunities. In fact, certificate programs and (</w:t>
      </w:r>
      <w:r w:rsidRPr="00084D69">
        <w:rPr>
          <w:rFonts w:ascii="Times New Roman" w:hAnsi="Times New Roman" w:cs="Times New Roman"/>
          <w:sz w:val="24"/>
          <w:szCs w:val="24"/>
          <w:lang w:val="vi-VN"/>
        </w:rPr>
        <w:t>21</w:t>
      </w:r>
      <w:r w:rsidRPr="00084D69">
        <w:rPr>
          <w:rFonts w:ascii="Times New Roman" w:hAnsi="Times New Roman" w:cs="Times New Roman"/>
          <w:sz w:val="24"/>
          <w:szCs w:val="24"/>
        </w:rPr>
        <w:t>) ______</w:t>
      </w:r>
      <w:r w:rsidRPr="00084D69">
        <w:rPr>
          <w:rFonts w:ascii="Times New Roman" w:hAnsi="Times New Roman" w:cs="Times New Roman"/>
          <w:sz w:val="24"/>
          <w:szCs w:val="24"/>
          <w:lang w:val="vi-VN"/>
        </w:rPr>
        <w:t>___</w:t>
      </w:r>
      <w:r w:rsidRPr="00084D69">
        <w:rPr>
          <w:rFonts w:ascii="Times New Roman" w:hAnsi="Times New Roman" w:cs="Times New Roman"/>
          <w:sz w:val="24"/>
          <w:szCs w:val="24"/>
        </w:rPr>
        <w:t>___</w:t>
      </w:r>
      <w:r w:rsidRPr="00084D69">
        <w:rPr>
          <w:rFonts w:ascii="Times New Roman" w:hAnsi="Times New Roman" w:cs="Times New Roman"/>
          <w:sz w:val="24"/>
          <w:szCs w:val="24"/>
          <w:lang w:val="vi-VN"/>
        </w:rPr>
        <w:t xml:space="preserve"> </w:t>
      </w:r>
      <w:r w:rsidRPr="00084D69">
        <w:rPr>
          <w:rFonts w:ascii="Times New Roman" w:hAnsi="Times New Roman" w:cs="Times New Roman"/>
          <w:sz w:val="24"/>
          <w:szCs w:val="24"/>
        </w:rPr>
        <w:t>are highly valued, and in many companies, employees are sponsored for additional training courses.</w:t>
      </w:r>
    </w:p>
    <w:p w14:paraId="1418FA62" w14:textId="1D61C0ED"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bCs/>
          <w:sz w:val="24"/>
          <w:szCs w:val="24"/>
        </w:rPr>
      </w:pPr>
      <w:r w:rsidRPr="00084D69">
        <w:rPr>
          <w:rFonts w:ascii="Times New Roman" w:hAnsi="Times New Roman" w:cs="Times New Roman"/>
          <w:b/>
          <w:bCs/>
          <w:sz w:val="24"/>
          <w:szCs w:val="24"/>
        </w:rPr>
        <w:t xml:space="preserve">Step </w:t>
      </w:r>
      <w:r w:rsidR="00215395" w:rsidRPr="00084D69">
        <w:rPr>
          <w:rFonts w:ascii="Times New Roman" w:hAnsi="Times New Roman" w:cs="Times New Roman"/>
          <w:b/>
          <w:bCs/>
          <w:sz w:val="24"/>
          <w:szCs w:val="24"/>
        </w:rPr>
        <w:t>5.</w:t>
      </w:r>
      <w:r w:rsidRPr="00084D69">
        <w:rPr>
          <w:rFonts w:ascii="Times New Roman" w:hAnsi="Times New Roman" w:cs="Times New Roman"/>
          <w:b/>
          <w:bCs/>
          <w:sz w:val="24"/>
          <w:szCs w:val="24"/>
        </w:rPr>
        <w:t xml:space="preserve"> Stay Motivated</w:t>
      </w:r>
    </w:p>
    <w:p w14:paraId="1D4A456A" w14:textId="77777777"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sz w:val="24"/>
          <w:szCs w:val="24"/>
        </w:rPr>
        <w:t>Pursuing a STEM career can be demanding. To succeed, you need to make a strong (</w:t>
      </w:r>
      <w:r w:rsidRPr="00084D69">
        <w:rPr>
          <w:rFonts w:ascii="Times New Roman" w:hAnsi="Times New Roman" w:cs="Times New Roman"/>
          <w:sz w:val="24"/>
          <w:szCs w:val="24"/>
          <w:lang w:val="vi-VN"/>
        </w:rPr>
        <w:t>22</w:t>
      </w:r>
      <w:r w:rsidRPr="00084D69">
        <w:rPr>
          <w:rFonts w:ascii="Times New Roman" w:hAnsi="Times New Roman" w:cs="Times New Roman"/>
          <w:sz w:val="24"/>
          <w:szCs w:val="24"/>
        </w:rPr>
        <w:t>)</w:t>
      </w:r>
      <w:r w:rsidRPr="00084D69">
        <w:rPr>
          <w:rFonts w:ascii="Times New Roman" w:hAnsi="Times New Roman" w:cs="Times New Roman"/>
          <w:sz w:val="24"/>
          <w:szCs w:val="24"/>
          <w:lang w:val="vi-VN"/>
        </w:rPr>
        <w:t xml:space="preserve"> </w:t>
      </w:r>
      <w:r w:rsidRPr="00084D69">
        <w:rPr>
          <w:rFonts w:ascii="Times New Roman" w:hAnsi="Times New Roman" w:cs="Times New Roman"/>
          <w:sz w:val="24"/>
          <w:szCs w:val="24"/>
        </w:rPr>
        <w:t>______</w:t>
      </w:r>
      <w:r w:rsidRPr="00084D69">
        <w:rPr>
          <w:rFonts w:ascii="Times New Roman" w:hAnsi="Times New Roman" w:cs="Times New Roman"/>
          <w:sz w:val="24"/>
          <w:szCs w:val="24"/>
          <w:lang w:val="vi-VN"/>
        </w:rPr>
        <w:t>___</w:t>
      </w:r>
      <w:r w:rsidRPr="00084D69">
        <w:rPr>
          <w:rFonts w:ascii="Times New Roman" w:hAnsi="Times New Roman" w:cs="Times New Roman"/>
          <w:sz w:val="24"/>
          <w:szCs w:val="24"/>
        </w:rPr>
        <w:t>___</w:t>
      </w:r>
      <w:r w:rsidRPr="00084D69">
        <w:rPr>
          <w:rFonts w:ascii="Times New Roman" w:hAnsi="Times New Roman" w:cs="Times New Roman"/>
          <w:sz w:val="24"/>
          <w:szCs w:val="24"/>
          <w:lang w:val="vi-VN"/>
        </w:rPr>
        <w:t xml:space="preserve"> </w:t>
      </w:r>
      <w:r w:rsidRPr="00084D69">
        <w:rPr>
          <w:rFonts w:ascii="Times New Roman" w:hAnsi="Times New Roman" w:cs="Times New Roman"/>
          <w:sz w:val="24"/>
          <w:szCs w:val="24"/>
        </w:rPr>
        <w:t>to lifelong learning and perseverance. Remember that success does not come overnight, and in many cases, you may have to learn the hard way that “Rome wasn’tbuilt in a day.”</w:t>
      </w:r>
    </w:p>
    <w:p w14:paraId="4555B5BF" w14:textId="77777777"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i/>
          <w:iCs/>
          <w:sz w:val="24"/>
          <w:szCs w:val="24"/>
        </w:rPr>
      </w:pPr>
      <w:r w:rsidRPr="00084D69">
        <w:rPr>
          <w:rFonts w:ascii="Times New Roman" w:hAnsi="Times New Roman" w:cs="Times New Roman"/>
          <w:i/>
          <w:iCs/>
          <w:sz w:val="24"/>
          <w:szCs w:val="24"/>
        </w:rPr>
        <w:t>(Adapted from:www.bestcolleges.com)</w:t>
      </w:r>
    </w:p>
    <w:p w14:paraId="042A29BF" w14:textId="25AFDBE6" w:rsidR="00706AA4" w:rsidRPr="00084D69" w:rsidRDefault="00B10FE1" w:rsidP="00EA4B04">
      <w:pPr>
        <w:tabs>
          <w:tab w:val="left" w:pos="283"/>
          <w:tab w:val="left" w:pos="3402"/>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Question 17.</w:t>
      </w:r>
      <w:r w:rsidR="00AB6739" w:rsidRPr="00084D69">
        <w:rPr>
          <w:rFonts w:ascii="Times New Roman" w:eastAsia="Times New Roman" w:hAnsi="Times New Roman" w:cs="Times New Roman"/>
          <w:sz w:val="24"/>
          <w:szCs w:val="24"/>
          <w:lang w:val="en"/>
        </w:rPr>
        <w:t xml:space="preserve"> </w:t>
      </w:r>
      <w:r w:rsidR="00AB6739" w:rsidRPr="00084D69">
        <w:rPr>
          <w:rFonts w:ascii="Times New Roman" w:hAnsi="Times New Roman" w:cs="Times New Roman"/>
          <w:b/>
          <w:bCs/>
          <w:sz w:val="24"/>
          <w:szCs w:val="24"/>
          <w:lang w:val="vi-VN"/>
        </w:rPr>
        <w:t>A.</w:t>
      </w:r>
      <w:r w:rsidR="00215395" w:rsidRPr="00084D69">
        <w:rPr>
          <w:rFonts w:ascii="Times New Roman" w:hAnsi="Times New Roman" w:cs="Times New Roman"/>
          <w:b/>
          <w:bCs/>
          <w:sz w:val="24"/>
          <w:szCs w:val="24"/>
          <w:lang w:val="vi-VN"/>
        </w:rPr>
        <w:t xml:space="preserve"> </w:t>
      </w:r>
      <w:r w:rsidR="00706AA4" w:rsidRPr="00084D69">
        <w:rPr>
          <w:rFonts w:ascii="Times New Roman" w:eastAsia="Times New Roman" w:hAnsi="Times New Roman" w:cs="Times New Roman"/>
          <w:sz w:val="24"/>
          <w:szCs w:val="24"/>
          <w:lang w:val="en"/>
        </w:rPr>
        <w:t>another</w:t>
      </w:r>
      <w:r w:rsidR="00AB6739" w:rsidRPr="00084D69">
        <w:rPr>
          <w:rFonts w:ascii="Times New Roman" w:hAnsi="Times New Roman" w:cs="Times New Roman"/>
          <w:b/>
          <w:sz w:val="24"/>
          <w:szCs w:val="24"/>
        </w:rPr>
        <w:tab/>
        <w:t>B.</w:t>
      </w:r>
      <w:r w:rsidR="00706AA4" w:rsidRPr="00084D69">
        <w:rPr>
          <w:rFonts w:ascii="Times New Roman" w:hAnsi="Times New Roman" w:cs="Times New Roman"/>
          <w:sz w:val="24"/>
          <w:szCs w:val="24"/>
        </w:rPr>
        <w:t xml:space="preserve"> others </w:t>
      </w:r>
      <w:r w:rsidR="00AB6739" w:rsidRPr="00084D69">
        <w:rPr>
          <w:rFonts w:ascii="Times New Roman" w:hAnsi="Times New Roman" w:cs="Times New Roman"/>
          <w:b/>
          <w:sz w:val="24"/>
          <w:szCs w:val="24"/>
          <w:lang w:val="vi-VN"/>
        </w:rPr>
        <w:tab/>
      </w:r>
      <w:r w:rsidR="00AB6739" w:rsidRPr="00084D69">
        <w:rPr>
          <w:rFonts w:ascii="Times New Roman" w:hAnsi="Times New Roman" w:cs="Times New Roman"/>
          <w:b/>
          <w:sz w:val="24"/>
          <w:szCs w:val="24"/>
        </w:rPr>
        <w:t>C.</w:t>
      </w:r>
      <w:r w:rsidR="00706AA4" w:rsidRPr="00084D69">
        <w:rPr>
          <w:rFonts w:ascii="Times New Roman" w:hAnsi="Times New Roman" w:cs="Times New Roman"/>
          <w:sz w:val="24"/>
          <w:szCs w:val="24"/>
        </w:rPr>
        <w:t xml:space="preserve"> the other</w:t>
      </w:r>
      <w:r w:rsidR="00AB6739" w:rsidRPr="00084D69">
        <w:rPr>
          <w:rFonts w:ascii="Times New Roman" w:hAnsi="Times New Roman" w:cs="Times New Roman"/>
          <w:b/>
          <w:sz w:val="24"/>
          <w:szCs w:val="24"/>
          <w:lang w:val="vi-VN"/>
        </w:rPr>
        <w:tab/>
      </w:r>
      <w:r w:rsidR="00AB6739" w:rsidRPr="00084D69">
        <w:rPr>
          <w:rFonts w:ascii="Times New Roman" w:hAnsi="Times New Roman" w:cs="Times New Roman"/>
          <w:b/>
          <w:sz w:val="24"/>
          <w:szCs w:val="24"/>
        </w:rPr>
        <w:t>D.</w:t>
      </w:r>
      <w:r w:rsidR="00706AA4" w:rsidRPr="00084D69">
        <w:rPr>
          <w:rFonts w:ascii="Times New Roman" w:hAnsi="Times New Roman" w:cs="Times New Roman"/>
          <w:sz w:val="24"/>
          <w:szCs w:val="24"/>
        </w:rPr>
        <w:t xml:space="preserve"> each</w:t>
      </w:r>
    </w:p>
    <w:p w14:paraId="6792FC4E" w14:textId="4EB03B6B"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lang w:val="vi-VN"/>
        </w:rPr>
      </w:pPr>
      <w:r w:rsidRPr="00084D69">
        <w:rPr>
          <w:rFonts w:ascii="Times New Roman" w:hAnsi="Times New Roman" w:cs="Times New Roman"/>
          <w:b/>
          <w:sz w:val="24"/>
          <w:szCs w:val="24"/>
          <w:lang w:val="vi-VN"/>
        </w:rPr>
        <w:t>Question 18.</w:t>
      </w:r>
      <w:r w:rsidR="00AB6739" w:rsidRPr="00084D69">
        <w:rPr>
          <w:rFonts w:ascii="Times New Roman" w:hAnsi="Times New Roman" w:cs="Times New Roman"/>
          <w:b/>
          <w:sz w:val="24"/>
          <w:szCs w:val="24"/>
        </w:rPr>
        <w:t xml:space="preserve"> </w:t>
      </w:r>
      <w:r w:rsidR="00AB6739" w:rsidRPr="00084D69">
        <w:rPr>
          <w:rFonts w:ascii="Times New Roman" w:hAnsi="Times New Roman" w:cs="Times New Roman"/>
          <w:b/>
          <w:bCs/>
          <w:sz w:val="24"/>
          <w:szCs w:val="24"/>
          <w:lang w:val="vi-VN"/>
        </w:rPr>
        <w:t>A.</w:t>
      </w:r>
      <w:r w:rsidR="00215395" w:rsidRPr="00084D69">
        <w:rPr>
          <w:rFonts w:ascii="Times New Roman" w:hAnsi="Times New Roman" w:cs="Times New Roman"/>
          <w:b/>
          <w:bCs/>
          <w:sz w:val="24"/>
          <w:szCs w:val="24"/>
          <w:lang w:val="vi-VN"/>
        </w:rPr>
        <w:t xml:space="preserve"> </w:t>
      </w:r>
      <w:r w:rsidR="00706AA4" w:rsidRPr="00084D69">
        <w:rPr>
          <w:rFonts w:ascii="Times New Roman" w:hAnsi="Times New Roman" w:cs="Times New Roman"/>
          <w:sz w:val="24"/>
          <w:szCs w:val="24"/>
        </w:rPr>
        <w:t xml:space="preserve">in </w:t>
      </w:r>
      <w:r w:rsidR="00706AA4" w:rsidRPr="00084D69">
        <w:rPr>
          <w:rFonts w:ascii="Times New Roman" w:eastAsia="Times New Roman" w:hAnsi="Times New Roman" w:cs="Times New Roman"/>
          <w:sz w:val="24"/>
          <w:szCs w:val="24"/>
          <w:lang w:val="en"/>
        </w:rPr>
        <w:t>accordance</w:t>
      </w:r>
      <w:r w:rsidR="00706AA4" w:rsidRPr="00084D69">
        <w:rPr>
          <w:rFonts w:ascii="Times New Roman" w:hAnsi="Times New Roman" w:cs="Times New Roman"/>
          <w:sz w:val="24"/>
          <w:szCs w:val="24"/>
        </w:rPr>
        <w:t xml:space="preserve"> with</w:t>
      </w:r>
      <w:r w:rsidR="00AB6739" w:rsidRPr="00084D69">
        <w:rPr>
          <w:rFonts w:ascii="Times New Roman" w:hAnsi="Times New Roman" w:cs="Times New Roman"/>
          <w:b/>
          <w:sz w:val="24"/>
          <w:szCs w:val="24"/>
          <w:lang w:val="vi-VN"/>
        </w:rPr>
        <w:tab/>
      </w:r>
      <w:r w:rsidR="00AB6739" w:rsidRPr="00084D69">
        <w:rPr>
          <w:rFonts w:ascii="Times New Roman" w:hAnsi="Times New Roman" w:cs="Times New Roman"/>
          <w:b/>
          <w:sz w:val="24"/>
          <w:szCs w:val="24"/>
        </w:rPr>
        <w:t>B.</w:t>
      </w:r>
      <w:r w:rsidR="00706AA4" w:rsidRPr="00084D69">
        <w:rPr>
          <w:rFonts w:ascii="Times New Roman" w:hAnsi="Times New Roman" w:cs="Times New Roman"/>
          <w:sz w:val="24"/>
          <w:szCs w:val="24"/>
        </w:rPr>
        <w:t xml:space="preserve"> in alignment to</w:t>
      </w:r>
    </w:p>
    <w:p w14:paraId="16BC1678" w14:textId="3DB2556A" w:rsidR="00706AA4" w:rsidRPr="00084D69" w:rsidRDefault="00C31471" w:rsidP="00C31471">
      <w:pPr>
        <w:tabs>
          <w:tab w:val="left" w:pos="283"/>
          <w:tab w:val="left" w:pos="1560"/>
          <w:tab w:val="left" w:pos="3402"/>
          <w:tab w:val="left" w:pos="5386"/>
          <w:tab w:val="left" w:pos="7937"/>
        </w:tabs>
        <w:spacing w:before="40" w:after="0" w:line="240" w:lineRule="auto"/>
        <w:ind w:firstLine="283"/>
        <w:jc w:val="both"/>
        <w:rPr>
          <w:rFonts w:ascii="Times New Roman" w:hAnsi="Times New Roman" w:cs="Times New Roman"/>
          <w:sz w:val="24"/>
          <w:szCs w:val="24"/>
        </w:rPr>
      </w:pPr>
      <w:r>
        <w:rPr>
          <w:rFonts w:ascii="Times New Roman" w:hAnsi="Times New Roman" w:cs="Times New Roman"/>
          <w:b/>
          <w:sz w:val="24"/>
          <w:szCs w:val="24"/>
        </w:rPr>
        <w:tab/>
      </w:r>
      <w:r w:rsidR="00AB6739" w:rsidRPr="00084D69">
        <w:rPr>
          <w:rFonts w:ascii="Times New Roman" w:hAnsi="Times New Roman" w:cs="Times New Roman"/>
          <w:b/>
          <w:sz w:val="24"/>
          <w:szCs w:val="24"/>
        </w:rPr>
        <w:t>C.</w:t>
      </w:r>
      <w:r w:rsidR="00706AA4" w:rsidRPr="00084D69">
        <w:rPr>
          <w:rFonts w:ascii="Times New Roman" w:hAnsi="Times New Roman" w:cs="Times New Roman"/>
          <w:sz w:val="24"/>
          <w:szCs w:val="24"/>
        </w:rPr>
        <w:t xml:space="preserve"> in pursuit of</w:t>
      </w:r>
      <w:r w:rsidR="00AB6739" w:rsidRPr="00084D69">
        <w:rPr>
          <w:rFonts w:ascii="Times New Roman" w:hAnsi="Times New Roman" w:cs="Times New Roman"/>
          <w:b/>
          <w:sz w:val="24"/>
          <w:szCs w:val="24"/>
          <w:lang w:val="vi-VN"/>
        </w:rPr>
        <w:tab/>
      </w:r>
      <w:r w:rsidR="00FB6347">
        <w:rPr>
          <w:rFonts w:ascii="Times New Roman" w:hAnsi="Times New Roman" w:cs="Times New Roman"/>
          <w:b/>
          <w:sz w:val="24"/>
          <w:szCs w:val="24"/>
          <w:lang w:val="vi-VN"/>
        </w:rPr>
        <w:tab/>
      </w:r>
      <w:r w:rsidR="00AB6739" w:rsidRPr="00084D69">
        <w:rPr>
          <w:rFonts w:ascii="Times New Roman" w:hAnsi="Times New Roman" w:cs="Times New Roman"/>
          <w:b/>
          <w:sz w:val="24"/>
          <w:szCs w:val="24"/>
        </w:rPr>
        <w:t>D.</w:t>
      </w:r>
      <w:r w:rsidR="00706AA4" w:rsidRPr="00084D69">
        <w:rPr>
          <w:rFonts w:ascii="Times New Roman" w:hAnsi="Times New Roman" w:cs="Times New Roman"/>
          <w:sz w:val="24"/>
          <w:szCs w:val="24"/>
        </w:rPr>
        <w:t xml:space="preserve"> </w:t>
      </w:r>
      <w:r w:rsidR="00706AA4" w:rsidRPr="00084D69">
        <w:rPr>
          <w:rFonts w:ascii="Times New Roman" w:eastAsia="Times New Roman" w:hAnsi="Times New Roman" w:cs="Times New Roman"/>
          <w:sz w:val="24"/>
          <w:szCs w:val="24"/>
          <w:lang w:val="en"/>
        </w:rPr>
        <w:t>irrespective</w:t>
      </w:r>
      <w:r w:rsidR="00706AA4" w:rsidRPr="00084D69">
        <w:rPr>
          <w:rFonts w:ascii="Times New Roman" w:hAnsi="Times New Roman" w:cs="Times New Roman"/>
          <w:sz w:val="24"/>
          <w:szCs w:val="24"/>
        </w:rPr>
        <w:t xml:space="preserve"> of</w:t>
      </w:r>
    </w:p>
    <w:p w14:paraId="48B6C220" w14:textId="2997E857" w:rsidR="00706AA4" w:rsidRPr="00084D69" w:rsidRDefault="00B10FE1" w:rsidP="00EA4B04">
      <w:pPr>
        <w:tabs>
          <w:tab w:val="left" w:pos="283"/>
          <w:tab w:val="left" w:pos="3402"/>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Question 19.</w:t>
      </w:r>
      <w:r w:rsidR="00AB6739" w:rsidRPr="00084D69">
        <w:rPr>
          <w:rFonts w:ascii="Times New Roman" w:hAnsi="Times New Roman" w:cs="Times New Roman"/>
          <w:b/>
          <w:sz w:val="24"/>
          <w:szCs w:val="24"/>
        </w:rPr>
        <w:t xml:space="preserve"> </w:t>
      </w:r>
      <w:r w:rsidR="00AB6739" w:rsidRPr="00084D69">
        <w:rPr>
          <w:rFonts w:ascii="Times New Roman" w:hAnsi="Times New Roman" w:cs="Times New Roman"/>
          <w:b/>
          <w:bCs/>
          <w:sz w:val="24"/>
          <w:szCs w:val="24"/>
          <w:lang w:val="vi-VN"/>
        </w:rPr>
        <w:t>A.</w:t>
      </w:r>
      <w:r w:rsidR="00215395" w:rsidRPr="00084D69">
        <w:rPr>
          <w:rFonts w:ascii="Times New Roman" w:hAnsi="Times New Roman" w:cs="Times New Roman"/>
          <w:b/>
          <w:bCs/>
          <w:sz w:val="24"/>
          <w:szCs w:val="24"/>
          <w:lang w:val="vi-VN"/>
        </w:rPr>
        <w:t xml:space="preserve"> </w:t>
      </w:r>
      <w:r w:rsidR="00706AA4" w:rsidRPr="00084D69">
        <w:rPr>
          <w:rFonts w:ascii="Times New Roman" w:eastAsia="Times New Roman" w:hAnsi="Times New Roman" w:cs="Times New Roman"/>
          <w:sz w:val="24"/>
          <w:szCs w:val="24"/>
          <w:lang w:val="en"/>
        </w:rPr>
        <w:t>harness</w:t>
      </w:r>
      <w:r w:rsidR="00AB6739" w:rsidRPr="00084D69">
        <w:rPr>
          <w:rFonts w:ascii="Times New Roman" w:hAnsi="Times New Roman" w:cs="Times New Roman"/>
          <w:b/>
          <w:sz w:val="24"/>
          <w:szCs w:val="24"/>
        </w:rPr>
        <w:tab/>
        <w:t>B.</w:t>
      </w:r>
      <w:r w:rsidR="00706AA4" w:rsidRPr="00084D69">
        <w:rPr>
          <w:rFonts w:ascii="Times New Roman" w:hAnsi="Times New Roman" w:cs="Times New Roman"/>
          <w:sz w:val="24"/>
          <w:szCs w:val="24"/>
        </w:rPr>
        <w:t xml:space="preserve"> assimilate</w:t>
      </w:r>
      <w:r w:rsidR="00AB6739" w:rsidRPr="00084D69">
        <w:rPr>
          <w:rFonts w:ascii="Times New Roman" w:hAnsi="Times New Roman" w:cs="Times New Roman"/>
          <w:b/>
          <w:sz w:val="24"/>
          <w:szCs w:val="24"/>
          <w:lang w:val="vi-VN"/>
        </w:rPr>
        <w:tab/>
      </w:r>
      <w:r w:rsidR="00AB6739" w:rsidRPr="00084D69">
        <w:rPr>
          <w:rFonts w:ascii="Times New Roman" w:hAnsi="Times New Roman" w:cs="Times New Roman"/>
          <w:b/>
          <w:sz w:val="24"/>
          <w:szCs w:val="24"/>
        </w:rPr>
        <w:t>C.</w:t>
      </w:r>
      <w:r w:rsidR="00706AA4" w:rsidRPr="00084D69">
        <w:rPr>
          <w:rFonts w:ascii="Times New Roman" w:hAnsi="Times New Roman" w:cs="Times New Roman"/>
          <w:sz w:val="24"/>
          <w:szCs w:val="24"/>
        </w:rPr>
        <w:t xml:space="preserve"> attain</w:t>
      </w:r>
      <w:r w:rsidR="00AB6739" w:rsidRPr="00084D69">
        <w:rPr>
          <w:rFonts w:ascii="Times New Roman" w:hAnsi="Times New Roman" w:cs="Times New Roman"/>
          <w:b/>
          <w:sz w:val="24"/>
          <w:szCs w:val="24"/>
          <w:lang w:val="vi-VN"/>
        </w:rPr>
        <w:tab/>
      </w:r>
      <w:r w:rsidR="00AB6739" w:rsidRPr="00084D69">
        <w:rPr>
          <w:rFonts w:ascii="Times New Roman" w:hAnsi="Times New Roman" w:cs="Times New Roman"/>
          <w:b/>
          <w:sz w:val="24"/>
          <w:szCs w:val="24"/>
        </w:rPr>
        <w:t>D.</w:t>
      </w:r>
      <w:r w:rsidR="00706AA4" w:rsidRPr="00084D69">
        <w:rPr>
          <w:rFonts w:ascii="Times New Roman" w:hAnsi="Times New Roman" w:cs="Times New Roman"/>
          <w:sz w:val="24"/>
          <w:szCs w:val="24"/>
        </w:rPr>
        <w:t xml:space="preserve"> acquire</w:t>
      </w:r>
    </w:p>
    <w:p w14:paraId="264218DF" w14:textId="2E0FF0C4" w:rsidR="00706AA4" w:rsidRPr="00084D69" w:rsidRDefault="00B10FE1" w:rsidP="00EA4B04">
      <w:pPr>
        <w:tabs>
          <w:tab w:val="left" w:pos="283"/>
          <w:tab w:val="left" w:pos="3402"/>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Question 20.</w:t>
      </w:r>
      <w:r w:rsidR="00AB6739" w:rsidRPr="00084D69">
        <w:rPr>
          <w:rFonts w:ascii="Times New Roman" w:hAnsi="Times New Roman" w:cs="Times New Roman"/>
          <w:b/>
          <w:sz w:val="24"/>
          <w:szCs w:val="24"/>
        </w:rPr>
        <w:t xml:space="preserve"> </w:t>
      </w:r>
      <w:r w:rsidR="00AB6739" w:rsidRPr="00084D69">
        <w:rPr>
          <w:rFonts w:ascii="Times New Roman" w:hAnsi="Times New Roman" w:cs="Times New Roman"/>
          <w:b/>
          <w:bCs/>
          <w:sz w:val="24"/>
          <w:szCs w:val="24"/>
          <w:lang w:val="vi-VN"/>
        </w:rPr>
        <w:t>A.</w:t>
      </w:r>
      <w:r w:rsidR="00215395" w:rsidRPr="00084D69">
        <w:rPr>
          <w:rFonts w:ascii="Times New Roman" w:hAnsi="Times New Roman" w:cs="Times New Roman"/>
          <w:b/>
          <w:bCs/>
          <w:sz w:val="24"/>
          <w:szCs w:val="24"/>
          <w:lang w:val="vi-VN"/>
        </w:rPr>
        <w:t xml:space="preserve"> </w:t>
      </w:r>
      <w:r w:rsidR="00706AA4" w:rsidRPr="00084D69">
        <w:rPr>
          <w:rFonts w:ascii="Times New Roman" w:hAnsi="Times New Roman" w:cs="Times New Roman"/>
          <w:sz w:val="24"/>
          <w:szCs w:val="24"/>
        </w:rPr>
        <w:t xml:space="preserve">lay </w:t>
      </w:r>
      <w:r w:rsidR="00706AA4" w:rsidRPr="00084D69">
        <w:rPr>
          <w:rFonts w:ascii="Times New Roman" w:eastAsia="Times New Roman" w:hAnsi="Times New Roman" w:cs="Times New Roman"/>
          <w:sz w:val="24"/>
          <w:szCs w:val="24"/>
          <w:lang w:val="en"/>
        </w:rPr>
        <w:t>down</w:t>
      </w:r>
      <w:r w:rsidR="00AB6739" w:rsidRPr="00084D69">
        <w:rPr>
          <w:rFonts w:ascii="Times New Roman" w:hAnsi="Times New Roman" w:cs="Times New Roman"/>
          <w:b/>
          <w:sz w:val="24"/>
          <w:szCs w:val="24"/>
        </w:rPr>
        <w:tab/>
        <w:t>B.</w:t>
      </w:r>
      <w:r w:rsidR="00706AA4" w:rsidRPr="00084D69">
        <w:rPr>
          <w:rFonts w:ascii="Times New Roman" w:hAnsi="Times New Roman" w:cs="Times New Roman"/>
          <w:sz w:val="24"/>
          <w:szCs w:val="24"/>
        </w:rPr>
        <w:t xml:space="preserve"> give rise to</w:t>
      </w:r>
      <w:r w:rsidR="00AB6739" w:rsidRPr="00084D69">
        <w:rPr>
          <w:rFonts w:ascii="Times New Roman" w:hAnsi="Times New Roman" w:cs="Times New Roman"/>
          <w:b/>
          <w:sz w:val="24"/>
          <w:szCs w:val="24"/>
          <w:lang w:val="vi-VN"/>
        </w:rPr>
        <w:tab/>
      </w:r>
      <w:r w:rsidR="00AB6739" w:rsidRPr="00084D69">
        <w:rPr>
          <w:rFonts w:ascii="Times New Roman" w:hAnsi="Times New Roman" w:cs="Times New Roman"/>
          <w:b/>
          <w:sz w:val="24"/>
          <w:szCs w:val="24"/>
        </w:rPr>
        <w:t>C.</w:t>
      </w:r>
      <w:r w:rsidR="00706AA4" w:rsidRPr="00084D69">
        <w:rPr>
          <w:rFonts w:ascii="Times New Roman" w:hAnsi="Times New Roman" w:cs="Times New Roman"/>
          <w:sz w:val="24"/>
          <w:szCs w:val="24"/>
        </w:rPr>
        <w:t xml:space="preserve"> bring about</w:t>
      </w:r>
      <w:r w:rsidR="00AB6739" w:rsidRPr="00084D69">
        <w:rPr>
          <w:rFonts w:ascii="Times New Roman" w:hAnsi="Times New Roman" w:cs="Times New Roman"/>
          <w:b/>
          <w:sz w:val="24"/>
          <w:szCs w:val="24"/>
          <w:lang w:val="vi-VN"/>
        </w:rPr>
        <w:tab/>
      </w:r>
      <w:r w:rsidR="00AB6739" w:rsidRPr="00084D69">
        <w:rPr>
          <w:rFonts w:ascii="Times New Roman" w:hAnsi="Times New Roman" w:cs="Times New Roman"/>
          <w:b/>
          <w:sz w:val="24"/>
          <w:szCs w:val="24"/>
        </w:rPr>
        <w:t>D.</w:t>
      </w:r>
      <w:r w:rsidR="00706AA4" w:rsidRPr="00084D69">
        <w:rPr>
          <w:rFonts w:ascii="Times New Roman" w:hAnsi="Times New Roman" w:cs="Times New Roman"/>
          <w:sz w:val="24"/>
          <w:szCs w:val="24"/>
        </w:rPr>
        <w:t xml:space="preserve"> work towards</w:t>
      </w:r>
    </w:p>
    <w:p w14:paraId="50C0F548" w14:textId="3952C1EA" w:rsidR="00706AA4" w:rsidRPr="00084D69" w:rsidRDefault="00B10FE1" w:rsidP="00EA4B04">
      <w:pPr>
        <w:tabs>
          <w:tab w:val="left" w:pos="283"/>
          <w:tab w:val="left" w:pos="3402"/>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Question 21.</w:t>
      </w:r>
      <w:r w:rsidR="00AB6739" w:rsidRPr="00084D69">
        <w:rPr>
          <w:rFonts w:ascii="Times New Roman" w:hAnsi="Times New Roman" w:cs="Times New Roman"/>
          <w:b/>
          <w:sz w:val="24"/>
          <w:szCs w:val="24"/>
        </w:rPr>
        <w:t xml:space="preserve"> </w:t>
      </w:r>
      <w:r w:rsidR="00AB6739" w:rsidRPr="00084D69">
        <w:rPr>
          <w:rFonts w:ascii="Times New Roman" w:hAnsi="Times New Roman" w:cs="Times New Roman"/>
          <w:b/>
          <w:bCs/>
          <w:sz w:val="24"/>
          <w:szCs w:val="24"/>
          <w:lang w:val="vi-VN"/>
        </w:rPr>
        <w:t>A.</w:t>
      </w:r>
      <w:r w:rsidR="00215395" w:rsidRPr="00084D69">
        <w:rPr>
          <w:rFonts w:ascii="Times New Roman" w:hAnsi="Times New Roman" w:cs="Times New Roman"/>
          <w:b/>
          <w:bCs/>
          <w:sz w:val="24"/>
          <w:szCs w:val="24"/>
          <w:lang w:val="vi-VN"/>
        </w:rPr>
        <w:t xml:space="preserve"> </w:t>
      </w:r>
      <w:r w:rsidR="00706AA4" w:rsidRPr="00084D69">
        <w:rPr>
          <w:rFonts w:ascii="Times New Roman" w:eastAsia="Times New Roman" w:hAnsi="Times New Roman" w:cs="Times New Roman"/>
          <w:sz w:val="24"/>
          <w:szCs w:val="24"/>
          <w:lang w:val="en"/>
        </w:rPr>
        <w:t>diplomas</w:t>
      </w:r>
      <w:r w:rsidR="00AB6739" w:rsidRPr="00084D69">
        <w:rPr>
          <w:rFonts w:ascii="Times New Roman" w:hAnsi="Times New Roman" w:cs="Times New Roman"/>
          <w:b/>
          <w:sz w:val="24"/>
          <w:szCs w:val="24"/>
        </w:rPr>
        <w:tab/>
        <w:t>B.</w:t>
      </w:r>
      <w:r w:rsidR="00706AA4" w:rsidRPr="00084D69">
        <w:rPr>
          <w:rFonts w:ascii="Times New Roman" w:hAnsi="Times New Roman" w:cs="Times New Roman"/>
          <w:sz w:val="24"/>
          <w:szCs w:val="24"/>
          <w:lang w:val="vi-VN"/>
        </w:rPr>
        <w:t xml:space="preserve"> </w:t>
      </w:r>
      <w:r w:rsidR="00706AA4" w:rsidRPr="00084D69">
        <w:rPr>
          <w:rFonts w:ascii="Times New Roman" w:hAnsi="Times New Roman" w:cs="Times New Roman"/>
          <w:sz w:val="24"/>
          <w:szCs w:val="24"/>
        </w:rPr>
        <w:t>accreditations</w:t>
      </w:r>
      <w:r w:rsidR="00AB6739" w:rsidRPr="00084D69">
        <w:rPr>
          <w:rFonts w:ascii="Times New Roman" w:hAnsi="Times New Roman" w:cs="Times New Roman"/>
          <w:b/>
          <w:sz w:val="24"/>
          <w:szCs w:val="24"/>
          <w:lang w:val="vi-VN"/>
        </w:rPr>
        <w:tab/>
      </w:r>
      <w:r w:rsidR="00AB6739" w:rsidRPr="00084D69">
        <w:rPr>
          <w:rFonts w:ascii="Times New Roman" w:hAnsi="Times New Roman" w:cs="Times New Roman"/>
          <w:b/>
          <w:sz w:val="24"/>
          <w:szCs w:val="24"/>
        </w:rPr>
        <w:t>C.</w:t>
      </w:r>
      <w:r w:rsidR="00706AA4" w:rsidRPr="00084D69">
        <w:rPr>
          <w:rFonts w:ascii="Times New Roman" w:hAnsi="Times New Roman" w:cs="Times New Roman"/>
          <w:sz w:val="24"/>
          <w:szCs w:val="24"/>
        </w:rPr>
        <w:t xml:space="preserve"> fellowships</w:t>
      </w:r>
      <w:r w:rsidR="00AB6739" w:rsidRPr="00084D69">
        <w:rPr>
          <w:rFonts w:ascii="Times New Roman" w:hAnsi="Times New Roman" w:cs="Times New Roman"/>
          <w:b/>
          <w:sz w:val="24"/>
          <w:szCs w:val="24"/>
          <w:lang w:val="vi-VN"/>
        </w:rPr>
        <w:tab/>
      </w:r>
      <w:r w:rsidR="00AB6739" w:rsidRPr="00084D69">
        <w:rPr>
          <w:rFonts w:ascii="Times New Roman" w:hAnsi="Times New Roman" w:cs="Times New Roman"/>
          <w:b/>
          <w:sz w:val="24"/>
          <w:szCs w:val="24"/>
        </w:rPr>
        <w:t>D.</w:t>
      </w:r>
      <w:r w:rsidR="00706AA4" w:rsidRPr="00084D69">
        <w:rPr>
          <w:rFonts w:ascii="Times New Roman" w:hAnsi="Times New Roman" w:cs="Times New Roman"/>
          <w:sz w:val="24"/>
          <w:szCs w:val="24"/>
        </w:rPr>
        <w:t xml:space="preserve"> microcredentials</w:t>
      </w:r>
    </w:p>
    <w:p w14:paraId="158EB5EF" w14:textId="315AA66B" w:rsidR="00706AA4" w:rsidRPr="00084D69" w:rsidRDefault="00B10FE1" w:rsidP="00EA4B04">
      <w:pPr>
        <w:tabs>
          <w:tab w:val="left" w:pos="283"/>
          <w:tab w:val="left" w:pos="3402"/>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Question 22.</w:t>
      </w:r>
      <w:r w:rsidR="00AB6739" w:rsidRPr="00084D69">
        <w:rPr>
          <w:rFonts w:ascii="Times New Roman" w:hAnsi="Times New Roman" w:cs="Times New Roman"/>
          <w:b/>
          <w:sz w:val="24"/>
          <w:szCs w:val="24"/>
        </w:rPr>
        <w:t xml:space="preserve"> </w:t>
      </w:r>
      <w:r w:rsidR="00AB6739" w:rsidRPr="00084D69">
        <w:rPr>
          <w:rFonts w:ascii="Times New Roman" w:hAnsi="Times New Roman" w:cs="Times New Roman"/>
          <w:b/>
          <w:bCs/>
          <w:sz w:val="24"/>
          <w:szCs w:val="24"/>
          <w:lang w:val="vi-VN"/>
        </w:rPr>
        <w:t>A.</w:t>
      </w:r>
      <w:r w:rsidR="00215395" w:rsidRPr="00084D69">
        <w:rPr>
          <w:rFonts w:ascii="Times New Roman" w:hAnsi="Times New Roman" w:cs="Times New Roman"/>
          <w:b/>
          <w:bCs/>
          <w:sz w:val="24"/>
          <w:szCs w:val="24"/>
          <w:lang w:val="vi-VN"/>
        </w:rPr>
        <w:t xml:space="preserve"> </w:t>
      </w:r>
      <w:r w:rsidR="00706AA4" w:rsidRPr="00084D69">
        <w:rPr>
          <w:rFonts w:ascii="Times New Roman" w:eastAsia="Times New Roman" w:hAnsi="Times New Roman" w:cs="Times New Roman"/>
          <w:sz w:val="24"/>
          <w:szCs w:val="24"/>
          <w:lang w:val="en"/>
        </w:rPr>
        <w:t>commitment</w:t>
      </w:r>
      <w:r w:rsidR="00AB6739" w:rsidRPr="00084D69">
        <w:rPr>
          <w:rFonts w:ascii="Times New Roman" w:hAnsi="Times New Roman" w:cs="Times New Roman"/>
          <w:b/>
          <w:sz w:val="24"/>
          <w:szCs w:val="24"/>
        </w:rPr>
        <w:tab/>
        <w:t>B.</w:t>
      </w:r>
      <w:r w:rsidR="00706AA4" w:rsidRPr="00084D69">
        <w:rPr>
          <w:rFonts w:ascii="Times New Roman" w:hAnsi="Times New Roman" w:cs="Times New Roman"/>
          <w:sz w:val="24"/>
          <w:szCs w:val="24"/>
        </w:rPr>
        <w:t xml:space="preserve"> adherence</w:t>
      </w:r>
      <w:r w:rsidR="00AB6739" w:rsidRPr="00084D69">
        <w:rPr>
          <w:rFonts w:ascii="Times New Roman" w:hAnsi="Times New Roman" w:cs="Times New Roman"/>
          <w:b/>
          <w:sz w:val="24"/>
          <w:szCs w:val="24"/>
          <w:lang w:val="vi-VN"/>
        </w:rPr>
        <w:tab/>
      </w:r>
      <w:r w:rsidR="00AB6739" w:rsidRPr="00084D69">
        <w:rPr>
          <w:rFonts w:ascii="Times New Roman" w:hAnsi="Times New Roman" w:cs="Times New Roman"/>
          <w:b/>
          <w:sz w:val="24"/>
          <w:szCs w:val="24"/>
        </w:rPr>
        <w:t>C.</w:t>
      </w:r>
      <w:r w:rsidR="00706AA4" w:rsidRPr="00084D69">
        <w:rPr>
          <w:rFonts w:ascii="Times New Roman" w:hAnsi="Times New Roman" w:cs="Times New Roman"/>
          <w:sz w:val="24"/>
          <w:szCs w:val="24"/>
        </w:rPr>
        <w:t xml:space="preserve"> allegiance</w:t>
      </w:r>
      <w:r w:rsidR="00AB6739" w:rsidRPr="00084D69">
        <w:rPr>
          <w:rFonts w:ascii="Times New Roman" w:hAnsi="Times New Roman" w:cs="Times New Roman"/>
          <w:b/>
          <w:sz w:val="24"/>
          <w:szCs w:val="24"/>
          <w:lang w:val="vi-VN"/>
        </w:rPr>
        <w:tab/>
      </w:r>
      <w:r w:rsidR="00AB6739" w:rsidRPr="00084D69">
        <w:rPr>
          <w:rFonts w:ascii="Times New Roman" w:hAnsi="Times New Roman" w:cs="Times New Roman"/>
          <w:b/>
          <w:sz w:val="24"/>
          <w:szCs w:val="24"/>
        </w:rPr>
        <w:t>D.</w:t>
      </w:r>
      <w:r w:rsidR="00706AA4" w:rsidRPr="00084D69">
        <w:rPr>
          <w:rFonts w:ascii="Times New Roman" w:hAnsi="Times New Roman" w:cs="Times New Roman"/>
          <w:sz w:val="24"/>
          <w:szCs w:val="24"/>
        </w:rPr>
        <w:t xml:space="preserve"> difference</w:t>
      </w:r>
    </w:p>
    <w:p w14:paraId="2CCF756E" w14:textId="4A3314A5"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bCs/>
          <w:i/>
          <w:iCs/>
          <w:sz w:val="24"/>
          <w:szCs w:val="24"/>
        </w:rPr>
      </w:pPr>
      <w:r w:rsidRPr="00084D69">
        <w:rPr>
          <w:rFonts w:ascii="Times New Roman" w:hAnsi="Times New Roman" w:cs="Times New Roman"/>
          <w:b/>
          <w:bCs/>
          <w:i/>
          <w:iCs/>
          <w:sz w:val="24"/>
          <w:szCs w:val="24"/>
        </w:rPr>
        <w:t xml:space="preserve">Read the following passage about table manners and mark the letter A, B, C, or D to indicate the correct option that best fits each of the numbered blanks from 23 to </w:t>
      </w:r>
      <w:r w:rsidR="00215395" w:rsidRPr="00084D69">
        <w:rPr>
          <w:rFonts w:ascii="Times New Roman" w:hAnsi="Times New Roman" w:cs="Times New Roman"/>
          <w:b/>
          <w:bCs/>
          <w:i/>
          <w:iCs/>
          <w:sz w:val="24"/>
          <w:szCs w:val="24"/>
        </w:rPr>
        <w:t>27.</w:t>
      </w:r>
    </w:p>
    <w:p w14:paraId="2DD8C4BE" w14:textId="77777777"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sz w:val="24"/>
          <w:szCs w:val="24"/>
        </w:rPr>
        <w:t xml:space="preserve">Table manners, which are deeply embedded in cultural identity, serve as a window into the traditions and social norms of a society, a concept that travelers often overlook until faced with an embarrassing faux pas. In Japan, for instance, slurping noodles loudly is not merely tolerated but encouraged, a practice </w:t>
      </w:r>
      <w:r w:rsidRPr="00084D69">
        <w:rPr>
          <w:rFonts w:ascii="Times New Roman" w:hAnsi="Times New Roman" w:cs="Times New Roman"/>
          <w:b/>
          <w:bCs/>
          <w:sz w:val="24"/>
          <w:szCs w:val="24"/>
        </w:rPr>
        <w:t xml:space="preserve">(23) </w:t>
      </w:r>
      <w:r w:rsidRPr="00084D69">
        <w:rPr>
          <w:rFonts w:ascii="Times New Roman" w:hAnsi="Times New Roman" w:cs="Times New Roman"/>
          <w:sz w:val="24"/>
          <w:szCs w:val="24"/>
        </w:rPr>
        <w:t xml:space="preserve">_______. Similarly, in India, eating with one’s hands – specifically the right hand, as the left is traditionally considered unclean – is not just customary but deeply symbolic, reinforcing the connection between food and spirituality. In Middle Eastern cultures, communal dining is a cornerstone of hospitality, with dishes placed at the centre of the table for all to share. The act of eating from the same platter, a tradition dating back centuries, </w:t>
      </w:r>
      <w:r w:rsidRPr="00084D69">
        <w:rPr>
          <w:rFonts w:ascii="Times New Roman" w:hAnsi="Times New Roman" w:cs="Times New Roman"/>
          <w:b/>
          <w:bCs/>
          <w:sz w:val="24"/>
          <w:szCs w:val="24"/>
        </w:rPr>
        <w:t xml:space="preserve">(24) </w:t>
      </w:r>
      <w:r w:rsidRPr="00084D69">
        <w:rPr>
          <w:rFonts w:ascii="Times New Roman" w:hAnsi="Times New Roman" w:cs="Times New Roman"/>
          <w:sz w:val="24"/>
          <w:szCs w:val="24"/>
        </w:rPr>
        <w:t xml:space="preserve">_______. Hands, rather than utensils, are often used to grab food, creating an intimate dining experience. However, strict rules govern this practice: the left hand must not touch the meal, and bread should be torn, not cut with a knife. </w:t>
      </w:r>
      <w:r w:rsidRPr="00084D69">
        <w:rPr>
          <w:rFonts w:ascii="Times New Roman" w:hAnsi="Times New Roman" w:cs="Times New Roman"/>
          <w:b/>
          <w:bCs/>
          <w:sz w:val="24"/>
          <w:szCs w:val="24"/>
        </w:rPr>
        <w:t xml:space="preserve">(25) </w:t>
      </w:r>
      <w:r w:rsidRPr="00084D69">
        <w:rPr>
          <w:rFonts w:ascii="Times New Roman" w:hAnsi="Times New Roman" w:cs="Times New Roman"/>
          <w:sz w:val="24"/>
          <w:szCs w:val="24"/>
        </w:rPr>
        <w:t>_______.</w:t>
      </w:r>
    </w:p>
    <w:p w14:paraId="7000874F" w14:textId="77777777"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sz w:val="24"/>
          <w:szCs w:val="24"/>
        </w:rPr>
        <w:t xml:space="preserve">Western dining etiquette, by contrast, emphasizes precision and restraint. Knives and forks are used in a specific order, and elbows must remain off the table - a rule enforced since childhood. </w:t>
      </w:r>
      <w:r w:rsidRPr="00084D69">
        <w:rPr>
          <w:rFonts w:ascii="Times New Roman" w:hAnsi="Times New Roman" w:cs="Times New Roman"/>
          <w:b/>
          <w:bCs/>
          <w:sz w:val="24"/>
          <w:szCs w:val="24"/>
        </w:rPr>
        <w:t xml:space="preserve">(26) </w:t>
      </w:r>
      <w:r w:rsidRPr="00084D69">
        <w:rPr>
          <w:rFonts w:ascii="Times New Roman" w:hAnsi="Times New Roman" w:cs="Times New Roman"/>
          <w:sz w:val="24"/>
          <w:szCs w:val="24"/>
        </w:rPr>
        <w:t xml:space="preserve">_______. Napkins, carefully placed on the lap, serve both practical and symbolic purposes, signalling refinement. These conventions, though seemingly rigid, reflect a broader cultural emphasis on order and self-discipline. Understanding and adapting to local table manners is crucial for cross-cultural interactions. Ignorance of these customs can lead to awkward situations. Observed carefully, </w:t>
      </w:r>
      <w:r w:rsidRPr="00084D69">
        <w:rPr>
          <w:rFonts w:ascii="Times New Roman" w:hAnsi="Times New Roman" w:cs="Times New Roman"/>
          <w:b/>
          <w:bCs/>
          <w:sz w:val="24"/>
          <w:szCs w:val="24"/>
        </w:rPr>
        <w:t xml:space="preserve">(27) </w:t>
      </w:r>
      <w:r w:rsidRPr="00084D69">
        <w:rPr>
          <w:rFonts w:ascii="Times New Roman" w:hAnsi="Times New Roman" w:cs="Times New Roman"/>
          <w:sz w:val="24"/>
          <w:szCs w:val="24"/>
        </w:rPr>
        <w:t>_______.</w:t>
      </w:r>
    </w:p>
    <w:p w14:paraId="5F53DD2E" w14:textId="77777777"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i/>
          <w:iCs/>
          <w:sz w:val="24"/>
          <w:szCs w:val="24"/>
        </w:rPr>
      </w:pPr>
      <w:r w:rsidRPr="00084D69">
        <w:rPr>
          <w:rFonts w:ascii="Times New Roman" w:hAnsi="Times New Roman" w:cs="Times New Roman"/>
          <w:i/>
          <w:iCs/>
          <w:sz w:val="24"/>
          <w:szCs w:val="24"/>
        </w:rPr>
        <w:t>( Adapted from https://brainly.com)</w:t>
      </w:r>
    </w:p>
    <w:p w14:paraId="0F8AEEC3" w14:textId="77777777"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bCs/>
          <w:sz w:val="24"/>
          <w:szCs w:val="24"/>
        </w:rPr>
      </w:pPr>
      <w:r w:rsidRPr="00084D69">
        <w:rPr>
          <w:rFonts w:ascii="Times New Roman" w:hAnsi="Times New Roman" w:cs="Times New Roman"/>
          <w:b/>
          <w:bCs/>
          <w:sz w:val="24"/>
          <w:szCs w:val="24"/>
        </w:rPr>
        <w:t>Question 23.</w:t>
      </w:r>
    </w:p>
    <w:p w14:paraId="0711E79D"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bCs/>
          <w:sz w:val="24"/>
          <w:szCs w:val="24"/>
        </w:rPr>
        <w:t>A.</w:t>
      </w:r>
      <w:r w:rsidR="00706AA4" w:rsidRPr="00084D69">
        <w:rPr>
          <w:rFonts w:ascii="Times New Roman" w:hAnsi="Times New Roman" w:cs="Times New Roman"/>
          <w:b/>
          <w:bCs/>
          <w:sz w:val="24"/>
          <w:szCs w:val="24"/>
        </w:rPr>
        <w:t xml:space="preserve"> </w:t>
      </w:r>
      <w:r w:rsidR="00706AA4" w:rsidRPr="00084D69">
        <w:rPr>
          <w:rFonts w:ascii="Times New Roman" w:hAnsi="Times New Roman" w:cs="Times New Roman"/>
          <w:sz w:val="24"/>
          <w:szCs w:val="24"/>
        </w:rPr>
        <w:t>clearly shows gratitude for the food</w:t>
      </w:r>
    </w:p>
    <w:p w14:paraId="5B35DE47"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bCs/>
          <w:sz w:val="24"/>
          <w:szCs w:val="24"/>
        </w:rPr>
        <w:t>B.</w:t>
      </w:r>
      <w:r w:rsidR="00706AA4" w:rsidRPr="00084D69">
        <w:rPr>
          <w:rFonts w:ascii="Times New Roman" w:hAnsi="Times New Roman" w:cs="Times New Roman"/>
          <w:b/>
          <w:bCs/>
          <w:sz w:val="24"/>
          <w:szCs w:val="24"/>
        </w:rPr>
        <w:t xml:space="preserve"> </w:t>
      </w:r>
      <w:r w:rsidR="00706AA4" w:rsidRPr="00084D69">
        <w:rPr>
          <w:rFonts w:ascii="Times New Roman" w:hAnsi="Times New Roman" w:cs="Times New Roman"/>
          <w:sz w:val="24"/>
          <w:szCs w:val="24"/>
        </w:rPr>
        <w:t xml:space="preserve">of which show respect for the dish </w:t>
      </w:r>
    </w:p>
    <w:p w14:paraId="2D9653F2"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bCs/>
          <w:sz w:val="24"/>
          <w:szCs w:val="24"/>
        </w:rPr>
        <w:t>C.</w:t>
      </w:r>
      <w:r w:rsidR="00706AA4" w:rsidRPr="00084D69">
        <w:rPr>
          <w:rFonts w:ascii="Times New Roman" w:hAnsi="Times New Roman" w:cs="Times New Roman"/>
          <w:b/>
          <w:bCs/>
          <w:sz w:val="24"/>
          <w:szCs w:val="24"/>
        </w:rPr>
        <w:t xml:space="preserve"> </w:t>
      </w:r>
      <w:r w:rsidR="00706AA4" w:rsidRPr="00084D69">
        <w:rPr>
          <w:rFonts w:ascii="Times New Roman" w:hAnsi="Times New Roman" w:cs="Times New Roman"/>
          <w:sz w:val="24"/>
          <w:szCs w:val="24"/>
        </w:rPr>
        <w:t>that signifies appreciation for the meal</w:t>
      </w:r>
    </w:p>
    <w:p w14:paraId="18C144C2" w14:textId="7592A057" w:rsidR="00706AA4"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bCs/>
          <w:sz w:val="24"/>
          <w:szCs w:val="24"/>
        </w:rPr>
        <w:t>D.</w:t>
      </w:r>
      <w:r w:rsidR="00706AA4" w:rsidRPr="00084D69">
        <w:rPr>
          <w:rFonts w:ascii="Times New Roman" w:hAnsi="Times New Roman" w:cs="Times New Roman"/>
          <w:b/>
          <w:bCs/>
          <w:sz w:val="24"/>
          <w:szCs w:val="24"/>
        </w:rPr>
        <w:t xml:space="preserve"> </w:t>
      </w:r>
      <w:r w:rsidR="00706AA4" w:rsidRPr="00084D69">
        <w:rPr>
          <w:rFonts w:ascii="Times New Roman" w:hAnsi="Times New Roman" w:cs="Times New Roman"/>
          <w:sz w:val="24"/>
          <w:szCs w:val="24"/>
        </w:rPr>
        <w:t>expresses sincere thanks for the meal</w:t>
      </w:r>
    </w:p>
    <w:p w14:paraId="1962566F" w14:textId="77777777"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bCs/>
          <w:sz w:val="24"/>
          <w:szCs w:val="24"/>
        </w:rPr>
      </w:pPr>
      <w:r w:rsidRPr="00084D69">
        <w:rPr>
          <w:rFonts w:ascii="Times New Roman" w:hAnsi="Times New Roman" w:cs="Times New Roman"/>
          <w:b/>
          <w:bCs/>
          <w:sz w:val="24"/>
          <w:szCs w:val="24"/>
        </w:rPr>
        <w:t>Question 24.</w:t>
      </w:r>
    </w:p>
    <w:p w14:paraId="1935639C"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bCs/>
          <w:sz w:val="24"/>
          <w:szCs w:val="24"/>
        </w:rPr>
        <w:t>A.</w:t>
      </w:r>
      <w:r w:rsidR="00706AA4" w:rsidRPr="00084D69">
        <w:rPr>
          <w:rFonts w:ascii="Times New Roman" w:hAnsi="Times New Roman" w:cs="Times New Roman"/>
          <w:b/>
          <w:bCs/>
          <w:sz w:val="24"/>
          <w:szCs w:val="24"/>
        </w:rPr>
        <w:t xml:space="preserve"> </w:t>
      </w:r>
      <w:r w:rsidR="00706AA4" w:rsidRPr="00084D69">
        <w:rPr>
          <w:rFonts w:ascii="Times New Roman" w:hAnsi="Times New Roman" w:cs="Times New Roman"/>
          <w:sz w:val="24"/>
          <w:szCs w:val="24"/>
        </w:rPr>
        <w:t>that builds a sense of trust and connection</w:t>
      </w:r>
    </w:p>
    <w:p w14:paraId="5A931FB3"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bCs/>
          <w:sz w:val="24"/>
          <w:szCs w:val="24"/>
        </w:rPr>
        <w:t>B</w:t>
      </w:r>
      <w:r w:rsidRPr="00084D69">
        <w:rPr>
          <w:rFonts w:ascii="Times New Roman" w:hAnsi="Times New Roman" w:cs="Times New Roman"/>
          <w:b/>
          <w:sz w:val="24"/>
          <w:szCs w:val="24"/>
        </w:rPr>
        <w:t>.</w:t>
      </w:r>
      <w:r w:rsidR="00706AA4" w:rsidRPr="00084D69">
        <w:rPr>
          <w:rFonts w:ascii="Times New Roman" w:hAnsi="Times New Roman" w:cs="Times New Roman"/>
          <w:sz w:val="24"/>
          <w:szCs w:val="24"/>
        </w:rPr>
        <w:t xml:space="preserve"> fosters trust and solidarity among diners </w:t>
      </w:r>
    </w:p>
    <w:p w14:paraId="2139C106"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bCs/>
          <w:sz w:val="24"/>
          <w:szCs w:val="24"/>
        </w:rPr>
        <w:t>C.</w:t>
      </w:r>
      <w:r w:rsidR="00706AA4" w:rsidRPr="00084D69">
        <w:rPr>
          <w:rFonts w:ascii="Times New Roman" w:hAnsi="Times New Roman" w:cs="Times New Roman"/>
          <w:b/>
          <w:bCs/>
          <w:sz w:val="24"/>
          <w:szCs w:val="24"/>
        </w:rPr>
        <w:t xml:space="preserve"> </w:t>
      </w:r>
      <w:r w:rsidR="00706AA4" w:rsidRPr="00084D69">
        <w:rPr>
          <w:rFonts w:ascii="Times New Roman" w:hAnsi="Times New Roman" w:cs="Times New Roman"/>
          <w:sz w:val="24"/>
          <w:szCs w:val="24"/>
        </w:rPr>
        <w:t>encouraging mutual respect at the table</w:t>
      </w:r>
    </w:p>
    <w:p w14:paraId="31FE5032" w14:textId="2DF82D51" w:rsidR="00706AA4"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bCs/>
          <w:sz w:val="24"/>
          <w:szCs w:val="24"/>
        </w:rPr>
        <w:t>D.</w:t>
      </w:r>
      <w:r w:rsidR="00706AA4" w:rsidRPr="00084D69">
        <w:rPr>
          <w:rFonts w:ascii="Times New Roman" w:hAnsi="Times New Roman" w:cs="Times New Roman"/>
          <w:b/>
          <w:bCs/>
          <w:sz w:val="24"/>
          <w:szCs w:val="24"/>
        </w:rPr>
        <w:t xml:space="preserve"> </w:t>
      </w:r>
      <w:r w:rsidR="00706AA4" w:rsidRPr="00084D69">
        <w:rPr>
          <w:rFonts w:ascii="Times New Roman" w:hAnsi="Times New Roman" w:cs="Times New Roman"/>
          <w:sz w:val="24"/>
          <w:szCs w:val="24"/>
        </w:rPr>
        <w:t>whose closer relationships are promoted</w:t>
      </w:r>
    </w:p>
    <w:p w14:paraId="5438B108" w14:textId="77777777"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bCs/>
          <w:sz w:val="24"/>
          <w:szCs w:val="24"/>
        </w:rPr>
      </w:pPr>
      <w:r w:rsidRPr="00084D69">
        <w:rPr>
          <w:rFonts w:ascii="Times New Roman" w:hAnsi="Times New Roman" w:cs="Times New Roman"/>
          <w:b/>
          <w:bCs/>
          <w:sz w:val="24"/>
          <w:szCs w:val="24"/>
        </w:rPr>
        <w:t>Question 25.</w:t>
      </w:r>
    </w:p>
    <w:p w14:paraId="131B0F0E"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bCs/>
          <w:sz w:val="24"/>
          <w:szCs w:val="24"/>
        </w:rPr>
        <w:t>A.</w:t>
      </w:r>
      <w:r w:rsidR="00706AA4" w:rsidRPr="00084D69">
        <w:rPr>
          <w:rFonts w:ascii="Times New Roman" w:hAnsi="Times New Roman" w:cs="Times New Roman"/>
          <w:b/>
          <w:bCs/>
          <w:sz w:val="24"/>
          <w:szCs w:val="24"/>
        </w:rPr>
        <w:t xml:space="preserve"> </w:t>
      </w:r>
      <w:r w:rsidR="00706AA4" w:rsidRPr="00084D69">
        <w:rPr>
          <w:rFonts w:ascii="Times New Roman" w:hAnsi="Times New Roman" w:cs="Times New Roman"/>
          <w:sz w:val="24"/>
          <w:szCs w:val="24"/>
        </w:rPr>
        <w:t xml:space="preserve">Breaking these customs, people can offend the link between etiquette and cultural respect </w:t>
      </w:r>
    </w:p>
    <w:p w14:paraId="4CF2F923"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bCs/>
          <w:sz w:val="24"/>
          <w:szCs w:val="24"/>
        </w:rPr>
        <w:t>B.</w:t>
      </w:r>
      <w:r w:rsidR="00706AA4" w:rsidRPr="00084D69">
        <w:rPr>
          <w:rFonts w:ascii="Times New Roman" w:hAnsi="Times New Roman" w:cs="Times New Roman"/>
          <w:b/>
          <w:bCs/>
          <w:sz w:val="24"/>
          <w:szCs w:val="24"/>
        </w:rPr>
        <w:t xml:space="preserve"> </w:t>
      </w:r>
      <w:r w:rsidR="00706AA4" w:rsidRPr="00084D69">
        <w:rPr>
          <w:rFonts w:ascii="Times New Roman" w:hAnsi="Times New Roman" w:cs="Times New Roman"/>
          <w:sz w:val="24"/>
          <w:szCs w:val="24"/>
        </w:rPr>
        <w:t xml:space="preserve">Breaking these customs may offend, showing the link between etiquette and cultural respect </w:t>
      </w:r>
    </w:p>
    <w:p w14:paraId="399FCF31"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bCs/>
          <w:sz w:val="24"/>
          <w:szCs w:val="24"/>
        </w:rPr>
        <w:t>C.</w:t>
      </w:r>
      <w:r w:rsidR="00706AA4" w:rsidRPr="00084D69">
        <w:rPr>
          <w:rFonts w:ascii="Times New Roman" w:hAnsi="Times New Roman" w:cs="Times New Roman"/>
          <w:b/>
          <w:bCs/>
          <w:sz w:val="24"/>
          <w:szCs w:val="24"/>
        </w:rPr>
        <w:t xml:space="preserve"> </w:t>
      </w:r>
      <w:r w:rsidR="00706AA4" w:rsidRPr="00084D69">
        <w:rPr>
          <w:rFonts w:ascii="Times New Roman" w:hAnsi="Times New Roman" w:cs="Times New Roman"/>
          <w:sz w:val="24"/>
          <w:szCs w:val="24"/>
        </w:rPr>
        <w:t xml:space="preserve">But for these offensive customs, the link between etiquette and cultural respect would die </w:t>
      </w:r>
    </w:p>
    <w:p w14:paraId="6DBDA131" w14:textId="1D2A4C73" w:rsidR="00706AA4"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bCs/>
          <w:sz w:val="24"/>
          <w:szCs w:val="24"/>
        </w:rPr>
        <w:lastRenderedPageBreak/>
        <w:t>D.</w:t>
      </w:r>
      <w:r w:rsidR="00706AA4" w:rsidRPr="00084D69">
        <w:rPr>
          <w:rFonts w:ascii="Times New Roman" w:hAnsi="Times New Roman" w:cs="Times New Roman"/>
          <w:b/>
          <w:bCs/>
          <w:sz w:val="24"/>
          <w:szCs w:val="24"/>
        </w:rPr>
        <w:t xml:space="preserve"> </w:t>
      </w:r>
      <w:r w:rsidR="00706AA4" w:rsidRPr="00084D69">
        <w:rPr>
          <w:rFonts w:ascii="Times New Roman" w:hAnsi="Times New Roman" w:cs="Times New Roman"/>
          <w:sz w:val="24"/>
          <w:szCs w:val="24"/>
        </w:rPr>
        <w:t>Despite these offensive customs, the link between etiquette and cultural respect is clear</w:t>
      </w:r>
    </w:p>
    <w:p w14:paraId="459ED571" w14:textId="77777777"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bCs/>
          <w:sz w:val="24"/>
          <w:szCs w:val="24"/>
        </w:rPr>
      </w:pPr>
      <w:r w:rsidRPr="00084D69">
        <w:rPr>
          <w:rFonts w:ascii="Times New Roman" w:hAnsi="Times New Roman" w:cs="Times New Roman"/>
          <w:b/>
          <w:bCs/>
          <w:sz w:val="24"/>
          <w:szCs w:val="24"/>
        </w:rPr>
        <w:t>Question 26.</w:t>
      </w:r>
    </w:p>
    <w:p w14:paraId="14B61905"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bCs/>
          <w:sz w:val="24"/>
          <w:szCs w:val="24"/>
        </w:rPr>
        <w:t>A.</w:t>
      </w:r>
      <w:r w:rsidR="00706AA4" w:rsidRPr="00084D69">
        <w:rPr>
          <w:rFonts w:ascii="Times New Roman" w:hAnsi="Times New Roman" w:cs="Times New Roman"/>
          <w:b/>
          <w:bCs/>
          <w:sz w:val="24"/>
          <w:szCs w:val="24"/>
        </w:rPr>
        <w:t xml:space="preserve"> </w:t>
      </w:r>
      <w:r w:rsidR="00706AA4" w:rsidRPr="00084D69">
        <w:rPr>
          <w:rFonts w:ascii="Times New Roman" w:hAnsi="Times New Roman" w:cs="Times New Roman"/>
          <w:sz w:val="24"/>
          <w:szCs w:val="24"/>
        </w:rPr>
        <w:t xml:space="preserve">Encouraging conversation, it is considered rude to chew with one’s mouth open </w:t>
      </w:r>
    </w:p>
    <w:p w14:paraId="64D53E81"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bCs/>
          <w:sz w:val="24"/>
          <w:szCs w:val="24"/>
        </w:rPr>
        <w:t>B.</w:t>
      </w:r>
      <w:r w:rsidR="00706AA4" w:rsidRPr="00084D69">
        <w:rPr>
          <w:rFonts w:ascii="Times New Roman" w:hAnsi="Times New Roman" w:cs="Times New Roman"/>
          <w:b/>
          <w:bCs/>
          <w:sz w:val="24"/>
          <w:szCs w:val="24"/>
        </w:rPr>
        <w:t xml:space="preserve"> </w:t>
      </w:r>
      <w:r w:rsidR="00706AA4" w:rsidRPr="00084D69">
        <w:rPr>
          <w:rFonts w:ascii="Times New Roman" w:hAnsi="Times New Roman" w:cs="Times New Roman"/>
          <w:sz w:val="24"/>
          <w:szCs w:val="24"/>
        </w:rPr>
        <w:t xml:space="preserve">It is considered rude to encourage conversation without chewing with one’s mouth open </w:t>
      </w:r>
    </w:p>
    <w:p w14:paraId="4A9CADC5"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bCs/>
          <w:sz w:val="24"/>
          <w:szCs w:val="24"/>
        </w:rPr>
        <w:t>C.</w:t>
      </w:r>
      <w:r w:rsidR="00706AA4" w:rsidRPr="00084D69">
        <w:rPr>
          <w:rFonts w:ascii="Times New Roman" w:hAnsi="Times New Roman" w:cs="Times New Roman"/>
          <w:b/>
          <w:bCs/>
          <w:sz w:val="24"/>
          <w:szCs w:val="24"/>
        </w:rPr>
        <w:t xml:space="preserve"> </w:t>
      </w:r>
      <w:r w:rsidR="00706AA4" w:rsidRPr="00084D69">
        <w:rPr>
          <w:rFonts w:ascii="Times New Roman" w:hAnsi="Times New Roman" w:cs="Times New Roman"/>
          <w:sz w:val="24"/>
          <w:szCs w:val="24"/>
        </w:rPr>
        <w:t xml:space="preserve">The encouragement of conversation makes chewing with one’s mouth open rude </w:t>
      </w:r>
    </w:p>
    <w:p w14:paraId="075C6B0D" w14:textId="1671C9CD" w:rsidR="00706AA4"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bCs/>
          <w:sz w:val="24"/>
          <w:szCs w:val="24"/>
        </w:rPr>
        <w:t>D.</w:t>
      </w:r>
      <w:r w:rsidR="00706AA4" w:rsidRPr="00084D69">
        <w:rPr>
          <w:rFonts w:ascii="Times New Roman" w:hAnsi="Times New Roman" w:cs="Times New Roman"/>
          <w:b/>
          <w:bCs/>
          <w:sz w:val="24"/>
          <w:szCs w:val="24"/>
        </w:rPr>
        <w:t xml:space="preserve"> </w:t>
      </w:r>
      <w:r w:rsidR="00706AA4" w:rsidRPr="00084D69">
        <w:rPr>
          <w:rFonts w:ascii="Times New Roman" w:hAnsi="Times New Roman" w:cs="Times New Roman"/>
          <w:sz w:val="24"/>
          <w:szCs w:val="24"/>
        </w:rPr>
        <w:t>Conversation is encouraged, but chewing with one’s mouth open is considered rude</w:t>
      </w:r>
    </w:p>
    <w:p w14:paraId="4085ACC9" w14:textId="77777777"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bCs/>
          <w:sz w:val="24"/>
          <w:szCs w:val="24"/>
        </w:rPr>
      </w:pPr>
      <w:r w:rsidRPr="00084D69">
        <w:rPr>
          <w:rFonts w:ascii="Times New Roman" w:hAnsi="Times New Roman" w:cs="Times New Roman"/>
          <w:b/>
          <w:bCs/>
          <w:sz w:val="24"/>
          <w:szCs w:val="24"/>
        </w:rPr>
        <w:t>Question 27.</w:t>
      </w:r>
    </w:p>
    <w:p w14:paraId="3F0D4AA8"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bCs/>
          <w:sz w:val="24"/>
          <w:szCs w:val="24"/>
        </w:rPr>
        <w:t>A.</w:t>
      </w:r>
      <w:r w:rsidR="00706AA4" w:rsidRPr="00084D69">
        <w:rPr>
          <w:rFonts w:ascii="Times New Roman" w:hAnsi="Times New Roman" w:cs="Times New Roman"/>
          <w:b/>
          <w:bCs/>
          <w:sz w:val="24"/>
          <w:szCs w:val="24"/>
        </w:rPr>
        <w:t xml:space="preserve"> </w:t>
      </w:r>
      <w:r w:rsidR="00706AA4" w:rsidRPr="00084D69">
        <w:rPr>
          <w:rFonts w:ascii="Times New Roman" w:hAnsi="Times New Roman" w:cs="Times New Roman"/>
          <w:sz w:val="24"/>
          <w:szCs w:val="24"/>
        </w:rPr>
        <w:t xml:space="preserve">a society’s values and traditions are shown through cultural dining etiquette </w:t>
      </w:r>
    </w:p>
    <w:p w14:paraId="6243EC7E"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bCs/>
          <w:sz w:val="24"/>
          <w:szCs w:val="24"/>
        </w:rPr>
        <w:t>B.</w:t>
      </w:r>
      <w:r w:rsidR="00706AA4" w:rsidRPr="00084D69">
        <w:rPr>
          <w:rFonts w:ascii="Times New Roman" w:hAnsi="Times New Roman" w:cs="Times New Roman"/>
          <w:b/>
          <w:bCs/>
          <w:sz w:val="24"/>
          <w:szCs w:val="24"/>
        </w:rPr>
        <w:t xml:space="preserve"> </w:t>
      </w:r>
      <w:r w:rsidR="00706AA4" w:rsidRPr="00084D69">
        <w:rPr>
          <w:rFonts w:ascii="Times New Roman" w:hAnsi="Times New Roman" w:cs="Times New Roman"/>
          <w:sz w:val="24"/>
          <w:szCs w:val="24"/>
        </w:rPr>
        <w:t xml:space="preserve">we are aware of a society’s values and traditions through cultural dining etiquette </w:t>
      </w:r>
    </w:p>
    <w:p w14:paraId="453F776B"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bCs/>
          <w:sz w:val="24"/>
          <w:szCs w:val="24"/>
        </w:rPr>
        <w:t>C.</w:t>
      </w:r>
      <w:r w:rsidR="00706AA4" w:rsidRPr="00084D69">
        <w:rPr>
          <w:rFonts w:ascii="Times New Roman" w:hAnsi="Times New Roman" w:cs="Times New Roman"/>
          <w:b/>
          <w:bCs/>
          <w:sz w:val="24"/>
          <w:szCs w:val="24"/>
        </w:rPr>
        <w:t xml:space="preserve"> </w:t>
      </w:r>
      <w:r w:rsidR="00706AA4" w:rsidRPr="00084D69">
        <w:rPr>
          <w:rFonts w:ascii="Times New Roman" w:hAnsi="Times New Roman" w:cs="Times New Roman"/>
          <w:sz w:val="24"/>
          <w:szCs w:val="24"/>
        </w:rPr>
        <w:t xml:space="preserve">cultural dining etiquette reveals much about a society’s values and traditions </w:t>
      </w:r>
    </w:p>
    <w:p w14:paraId="2F151A6E" w14:textId="4220B26F" w:rsidR="00215395"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bCs/>
          <w:sz w:val="24"/>
          <w:szCs w:val="24"/>
        </w:rPr>
        <w:t>D.</w:t>
      </w:r>
      <w:r w:rsidR="00706AA4" w:rsidRPr="00084D69">
        <w:rPr>
          <w:rFonts w:ascii="Times New Roman" w:hAnsi="Times New Roman" w:cs="Times New Roman"/>
          <w:b/>
          <w:bCs/>
          <w:sz w:val="24"/>
          <w:szCs w:val="24"/>
        </w:rPr>
        <w:t xml:space="preserve"> </w:t>
      </w:r>
      <w:r w:rsidR="00706AA4" w:rsidRPr="00084D69">
        <w:rPr>
          <w:rFonts w:ascii="Times New Roman" w:hAnsi="Times New Roman" w:cs="Times New Roman"/>
          <w:sz w:val="24"/>
          <w:szCs w:val="24"/>
        </w:rPr>
        <w:t>there is a link between cultural dining etiquette and a society’s values and traditions</w:t>
      </w:r>
    </w:p>
    <w:p w14:paraId="54EAC65D" w14:textId="1E9757EE"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bCs/>
          <w:sz w:val="24"/>
          <w:szCs w:val="24"/>
        </w:rPr>
      </w:pPr>
      <w:r w:rsidRPr="00084D69">
        <w:rPr>
          <w:rFonts w:ascii="Times New Roman" w:hAnsi="Times New Roman" w:cs="Times New Roman"/>
          <w:b/>
          <w:bCs/>
          <w:sz w:val="24"/>
          <w:szCs w:val="24"/>
        </w:rPr>
        <w:t xml:space="preserve">Read the passage and mark the letter A, B, C or D on your answer sheet to indicate the best answer to each of the following questions from 28 to </w:t>
      </w:r>
      <w:r w:rsidR="00215395" w:rsidRPr="00084D69">
        <w:rPr>
          <w:rFonts w:ascii="Times New Roman" w:hAnsi="Times New Roman" w:cs="Times New Roman"/>
          <w:b/>
          <w:bCs/>
          <w:sz w:val="24"/>
          <w:szCs w:val="24"/>
        </w:rPr>
        <w:t>35.</w:t>
      </w:r>
    </w:p>
    <w:p w14:paraId="4DC8B2E7" w14:textId="77777777"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sz w:val="24"/>
          <w:szCs w:val="24"/>
        </w:rPr>
        <w:t xml:space="preserve">Việt Nam is ready for its close-up. On September 7, Vietnam Today, the country’s first international English-language television channel, will officially go live — opening a fresh window for global audiences to experience the nation beyond the headlines. </w:t>
      </w:r>
      <w:r w:rsidRPr="00084D69">
        <w:rPr>
          <w:rFonts w:ascii="Times New Roman" w:hAnsi="Times New Roman" w:cs="Times New Roman"/>
          <w:b/>
          <w:bCs/>
          <w:sz w:val="24"/>
          <w:szCs w:val="24"/>
          <w:u w:val="single"/>
        </w:rPr>
        <w:t>Promising more than just pretty pictures and travel clips, the channel aims to reshape perceptions by presenting a vivid, contemporary and objective view of modern Việt Nam</w:t>
      </w:r>
      <w:r w:rsidRPr="00084D69">
        <w:rPr>
          <w:rFonts w:ascii="Times New Roman" w:hAnsi="Times New Roman" w:cs="Times New Roman"/>
          <w:sz w:val="24"/>
          <w:szCs w:val="24"/>
        </w:rPr>
        <w:t xml:space="preserve"> — from its cultural heritage to its fast-evolving digital economy. Broadcasting 24/7, Vietnam Today will deliver content across television and digital platforms with multi-language subtitles tailored for each region it reaches. With a focus on quality and accessibility, the channel hopes to meet the growing demand for trustworthy, engaging coverage of Việt Nam’stransformation.</w:t>
      </w:r>
    </w:p>
    <w:p w14:paraId="27842EF2" w14:textId="77777777"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sz w:val="24"/>
          <w:szCs w:val="24"/>
        </w:rPr>
        <w:t xml:space="preserve">Launched by national broadcaster Việt Nam Television (VTV), the channel will feature a diverse lineup: politics and current affairs in Vietnam 360 and The Point, business news in Daily Biz and culture and tourism through Culture Mosaic and Amazing Vietnam. Other shows will explore innovation, digital transformation and environmental issues. “It will be a connecting platform to promote the national brand and image to the world,” Đỗ Đức Hoàng, deputy general director of VTV, said. “Through this, Vietnam Today contributes to expanding international cooperation, creating a bridge between Việt Nam and the global community and affirming the country’s position and </w:t>
      </w:r>
      <w:r w:rsidRPr="00084D69">
        <w:rPr>
          <w:rFonts w:ascii="Times New Roman" w:hAnsi="Times New Roman" w:cs="Times New Roman"/>
          <w:b/>
          <w:bCs/>
          <w:sz w:val="24"/>
          <w:szCs w:val="24"/>
          <w:u w:val="single"/>
        </w:rPr>
        <w:t>prestige</w:t>
      </w:r>
      <w:r w:rsidRPr="00084D69">
        <w:rPr>
          <w:rFonts w:ascii="Times New Roman" w:hAnsi="Times New Roman" w:cs="Times New Roman"/>
          <w:sz w:val="24"/>
          <w:szCs w:val="24"/>
        </w:rPr>
        <w:t xml:space="preserve"> in the international arena.”</w:t>
      </w:r>
    </w:p>
    <w:p w14:paraId="1509CA64" w14:textId="77777777"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sz w:val="24"/>
          <w:szCs w:val="24"/>
        </w:rPr>
        <w:t xml:space="preserve">The channel aims to serve a wide international audience: policymakers and researchers seeking reliable data, investors eyeing new opportunities, tourists planning their next destination and members of the Vietnamese diaspora eager to stay connected to their homeland. Vietnam Today is designed to </w:t>
      </w:r>
      <w:r w:rsidRPr="00084D69">
        <w:rPr>
          <w:rFonts w:ascii="Times New Roman" w:hAnsi="Times New Roman" w:cs="Times New Roman"/>
          <w:b/>
          <w:bCs/>
          <w:sz w:val="24"/>
          <w:szCs w:val="24"/>
          <w:u w:val="single"/>
        </w:rPr>
        <w:t>challenge outdated stereotypes</w:t>
      </w:r>
      <w:r w:rsidRPr="00084D69">
        <w:rPr>
          <w:rFonts w:ascii="Times New Roman" w:hAnsi="Times New Roman" w:cs="Times New Roman"/>
          <w:sz w:val="24"/>
          <w:szCs w:val="24"/>
        </w:rPr>
        <w:t xml:space="preserve">. The channel will present Việt Nam as a peaceful, forward-looking and stable nation — one that proudly preserves its traditions while embracing innovation and global integration. With content grounded in accurate information and creative communication, VTV says the new service will reflect Việt Nam’s values and </w:t>
      </w:r>
      <w:r w:rsidRPr="00084D69">
        <w:rPr>
          <w:rFonts w:ascii="Times New Roman" w:hAnsi="Times New Roman" w:cs="Times New Roman"/>
          <w:b/>
          <w:bCs/>
          <w:sz w:val="24"/>
          <w:szCs w:val="24"/>
          <w:u w:val="single"/>
        </w:rPr>
        <w:t>its</w:t>
      </w:r>
      <w:r w:rsidRPr="00084D69">
        <w:rPr>
          <w:rFonts w:ascii="Times New Roman" w:hAnsi="Times New Roman" w:cs="Times New Roman"/>
          <w:sz w:val="24"/>
          <w:szCs w:val="24"/>
        </w:rPr>
        <w:t xml:space="preserve"> people — youthful, resilient and ready to engage with the</w:t>
      </w:r>
      <w:r w:rsidRPr="00084D69">
        <w:rPr>
          <w:rFonts w:ascii="Times New Roman" w:hAnsi="Times New Roman" w:cs="Times New Roman"/>
          <w:sz w:val="24"/>
          <w:szCs w:val="24"/>
          <w:lang w:val="vi-VN"/>
        </w:rPr>
        <w:t xml:space="preserve"> </w:t>
      </w:r>
      <w:r w:rsidRPr="00084D69">
        <w:rPr>
          <w:rFonts w:ascii="Times New Roman" w:hAnsi="Times New Roman" w:cs="Times New Roman"/>
          <w:sz w:val="24"/>
          <w:szCs w:val="24"/>
        </w:rPr>
        <w:t>world.</w:t>
      </w:r>
    </w:p>
    <w:p w14:paraId="33A614F4" w14:textId="272BF30E" w:rsidR="00706AA4"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sz w:val="24"/>
          <w:szCs w:val="24"/>
        </w:rPr>
        <w:t>Programming will be available across platforms including OTT (over-the-top) applications and DTT (digital terrestrial television) networks, with initial audiences in the Americas, Europe, Laos, Cambodia, and Myanmar. Starting in 2026, VTV plans to expand distribution through global partnerships and television service providers, aligning with Việt Nam’s foreign policy goals. Distribution will be adapted to suit regional broadcasting methods — from satellite and cable to IPTV, OTT, and programme exchange — to ensure content is easily and effectively delivered to viewers across borders. In the age of digital</w:t>
      </w:r>
      <w:r w:rsidR="00215395" w:rsidRPr="00084D69">
        <w:rPr>
          <w:rFonts w:ascii="Times New Roman" w:hAnsi="Times New Roman" w:cs="Times New Roman"/>
          <w:sz w:val="24"/>
          <w:szCs w:val="24"/>
        </w:rPr>
        <w:t xml:space="preserve"> </w:t>
      </w:r>
      <w:r w:rsidRPr="00084D69">
        <w:rPr>
          <w:rFonts w:ascii="Times New Roman" w:hAnsi="Times New Roman" w:cs="Times New Roman"/>
          <w:sz w:val="24"/>
          <w:szCs w:val="24"/>
        </w:rPr>
        <w:t>diplomacy, Vietnam Today marks a timely and strategic step for the country, placing Việt Nam’s story in its own voice on the global stage — a story of resilience, culture and connection.</w:t>
      </w:r>
    </w:p>
    <w:p w14:paraId="057E9814" w14:textId="77777777" w:rsidR="00706AA4" w:rsidRPr="00084D69" w:rsidRDefault="00706AA4" w:rsidP="00084D69">
      <w:pPr>
        <w:tabs>
          <w:tab w:val="left" w:pos="283"/>
          <w:tab w:val="left" w:pos="2835"/>
          <w:tab w:val="left" w:pos="5386"/>
          <w:tab w:val="left" w:pos="7937"/>
        </w:tabs>
        <w:spacing w:before="40" w:after="0" w:line="240" w:lineRule="auto"/>
        <w:ind w:firstLine="283"/>
        <w:jc w:val="right"/>
        <w:rPr>
          <w:rFonts w:ascii="Times New Roman" w:hAnsi="Times New Roman" w:cs="Times New Roman"/>
          <w:i/>
          <w:iCs/>
          <w:sz w:val="24"/>
          <w:szCs w:val="24"/>
        </w:rPr>
      </w:pPr>
      <w:r w:rsidRPr="00084D69">
        <w:rPr>
          <w:rFonts w:ascii="Times New Roman" w:hAnsi="Times New Roman" w:cs="Times New Roman"/>
          <w:i/>
          <w:iCs/>
          <w:sz w:val="24"/>
          <w:szCs w:val="24"/>
        </w:rPr>
        <w:t>(Adapted from:https://vietnamnews.vn/life-style)</w:t>
      </w:r>
    </w:p>
    <w:p w14:paraId="649CFD06" w14:textId="20F7B989" w:rsidR="00706AA4"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lang w:val="vi-VN"/>
        </w:rPr>
      </w:pPr>
      <w:r w:rsidRPr="00084D69">
        <w:rPr>
          <w:rFonts w:ascii="Times New Roman" w:hAnsi="Times New Roman" w:cs="Times New Roman"/>
          <w:b/>
          <w:sz w:val="24"/>
          <w:szCs w:val="24"/>
          <w:lang w:val="vi-VN"/>
        </w:rPr>
        <w:t>Question 28.</w:t>
      </w:r>
      <w:r w:rsidR="00706AA4" w:rsidRPr="00084D69">
        <w:rPr>
          <w:rFonts w:ascii="Times New Roman" w:hAnsi="Times New Roman" w:cs="Times New Roman"/>
          <w:sz w:val="24"/>
          <w:szCs w:val="24"/>
        </w:rPr>
        <w:t>Which of the following best paraphrases the underlined sentence in paragraph 1?</w:t>
      </w:r>
    </w:p>
    <w:p w14:paraId="2A9A8A0E" w14:textId="77777777" w:rsidR="00AB6739" w:rsidRPr="00084D69" w:rsidRDefault="00706AA4"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bCs/>
          <w:i/>
          <w:iCs/>
          <w:sz w:val="24"/>
          <w:szCs w:val="24"/>
        </w:rPr>
      </w:pPr>
      <w:r w:rsidRPr="00084D69">
        <w:rPr>
          <w:rFonts w:ascii="Times New Roman" w:hAnsi="Times New Roman" w:cs="Times New Roman"/>
          <w:b/>
          <w:bCs/>
          <w:i/>
          <w:iCs/>
          <w:sz w:val="24"/>
          <w:szCs w:val="24"/>
        </w:rPr>
        <w:t>“Promising more than just pretty pictures and travel clips, the channel aims to reshape perceptions by presenting a vivid, contemporary and objective view of modern Việt Nam”</w:t>
      </w:r>
    </w:p>
    <w:p w14:paraId="642AC741"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A.</w:t>
      </w:r>
      <w:r w:rsidR="00706AA4" w:rsidRPr="00084D69">
        <w:rPr>
          <w:rFonts w:ascii="Times New Roman" w:hAnsi="Times New Roman" w:cs="Times New Roman"/>
          <w:sz w:val="24"/>
          <w:szCs w:val="24"/>
        </w:rPr>
        <w:t xml:space="preserve"> The channel will broadcast travel shows and scenic documentaries to attract tourists and foreigners</w:t>
      </w:r>
    </w:p>
    <w:p w14:paraId="1F49E2A9"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B.</w:t>
      </w:r>
      <w:r w:rsidR="00706AA4" w:rsidRPr="00084D69">
        <w:rPr>
          <w:rFonts w:ascii="Times New Roman" w:hAnsi="Times New Roman" w:cs="Times New Roman"/>
          <w:sz w:val="24"/>
          <w:szCs w:val="24"/>
        </w:rPr>
        <w:t xml:space="preserve"> The channel intends to change global views of Vietnam by offering a realistic and modern portrayal.</w:t>
      </w:r>
    </w:p>
    <w:p w14:paraId="6CD7142B"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C.</w:t>
      </w:r>
      <w:r w:rsidR="00706AA4" w:rsidRPr="00084D69">
        <w:rPr>
          <w:rFonts w:ascii="Times New Roman" w:hAnsi="Times New Roman" w:cs="Times New Roman"/>
          <w:sz w:val="24"/>
          <w:szCs w:val="24"/>
        </w:rPr>
        <w:t xml:space="preserve"> The main goal of the channel is to highlight Vietnam’s history rather than its present-day progress.</w:t>
      </w:r>
    </w:p>
    <w:p w14:paraId="79E6FDF6" w14:textId="7DB3BC42" w:rsidR="00706AA4"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D.</w:t>
      </w:r>
      <w:r w:rsidR="00706AA4" w:rsidRPr="00084D69">
        <w:rPr>
          <w:rFonts w:ascii="Times New Roman" w:hAnsi="Times New Roman" w:cs="Times New Roman"/>
          <w:sz w:val="24"/>
          <w:szCs w:val="24"/>
        </w:rPr>
        <w:t xml:space="preserve"> The channel promises to broadcast objective news but still relies heavily on outdated stereotypes.</w:t>
      </w:r>
    </w:p>
    <w:p w14:paraId="0B1A8596" w14:textId="77777777"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Question 29.</w:t>
      </w:r>
      <w:r w:rsidR="00706AA4" w:rsidRPr="00084D69">
        <w:rPr>
          <w:rFonts w:ascii="Times New Roman" w:hAnsi="Times New Roman" w:cs="Times New Roman"/>
          <w:sz w:val="24"/>
          <w:szCs w:val="24"/>
        </w:rPr>
        <w:t xml:space="preserve">Which of the following is </w:t>
      </w:r>
      <w:r w:rsidR="00706AA4" w:rsidRPr="00084D69">
        <w:rPr>
          <w:rFonts w:ascii="Times New Roman" w:hAnsi="Times New Roman" w:cs="Times New Roman"/>
          <w:b/>
          <w:bCs/>
          <w:sz w:val="24"/>
          <w:szCs w:val="24"/>
        </w:rPr>
        <w:t>NOT</w:t>
      </w:r>
      <w:r w:rsidR="00706AA4" w:rsidRPr="00084D69">
        <w:rPr>
          <w:rFonts w:ascii="Times New Roman" w:hAnsi="Times New Roman" w:cs="Times New Roman"/>
          <w:sz w:val="24"/>
          <w:szCs w:val="24"/>
        </w:rPr>
        <w:t xml:space="preserve"> mentioned as a purpose of Vietnam Today?</w:t>
      </w:r>
    </w:p>
    <w:p w14:paraId="7996C4A7"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A.</w:t>
      </w:r>
      <w:r w:rsidR="00706AA4" w:rsidRPr="00084D69">
        <w:rPr>
          <w:rFonts w:ascii="Times New Roman" w:hAnsi="Times New Roman" w:cs="Times New Roman"/>
          <w:sz w:val="24"/>
          <w:szCs w:val="24"/>
        </w:rPr>
        <w:t xml:space="preserve"> To promote Vietnam’s image abroad.</w:t>
      </w:r>
    </w:p>
    <w:p w14:paraId="16271EEC"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lastRenderedPageBreak/>
        <w:t>B.</w:t>
      </w:r>
      <w:r w:rsidR="00706AA4" w:rsidRPr="00084D69">
        <w:rPr>
          <w:rFonts w:ascii="Times New Roman" w:hAnsi="Times New Roman" w:cs="Times New Roman"/>
          <w:sz w:val="24"/>
          <w:szCs w:val="24"/>
        </w:rPr>
        <w:t xml:space="preserve"> To provide useful data for researchers and policymakers.</w:t>
      </w:r>
    </w:p>
    <w:p w14:paraId="564CE71F"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C.</w:t>
      </w:r>
      <w:r w:rsidR="00706AA4" w:rsidRPr="00084D69">
        <w:rPr>
          <w:rFonts w:ascii="Times New Roman" w:hAnsi="Times New Roman" w:cs="Times New Roman"/>
          <w:sz w:val="24"/>
          <w:szCs w:val="24"/>
        </w:rPr>
        <w:t xml:space="preserve"> To replace other local Vietnamese channels.</w:t>
      </w:r>
    </w:p>
    <w:p w14:paraId="753B0F97" w14:textId="6DB33C46" w:rsidR="00706AA4"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D.</w:t>
      </w:r>
      <w:r w:rsidR="00706AA4" w:rsidRPr="00084D69">
        <w:rPr>
          <w:rFonts w:ascii="Times New Roman" w:hAnsi="Times New Roman" w:cs="Times New Roman"/>
          <w:sz w:val="24"/>
          <w:szCs w:val="24"/>
        </w:rPr>
        <w:t xml:space="preserve"> To connect Vietnam with the global community.</w:t>
      </w:r>
    </w:p>
    <w:p w14:paraId="4EFAE73A" w14:textId="77777777"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lang w:val="vi-VN"/>
        </w:rPr>
      </w:pPr>
      <w:r w:rsidRPr="00084D69">
        <w:rPr>
          <w:rFonts w:ascii="Times New Roman" w:hAnsi="Times New Roman" w:cs="Times New Roman"/>
          <w:b/>
          <w:sz w:val="24"/>
          <w:szCs w:val="24"/>
          <w:lang w:val="vi-VN"/>
        </w:rPr>
        <w:t>Question 30.</w:t>
      </w:r>
      <w:r w:rsidR="00706AA4" w:rsidRPr="00084D69">
        <w:rPr>
          <w:rFonts w:ascii="Times New Roman" w:hAnsi="Times New Roman" w:cs="Times New Roman"/>
          <w:sz w:val="24"/>
          <w:szCs w:val="24"/>
        </w:rPr>
        <w:t>The phrase “</w:t>
      </w:r>
      <w:r w:rsidR="00706AA4" w:rsidRPr="00084D69">
        <w:rPr>
          <w:rFonts w:ascii="Times New Roman" w:hAnsi="Times New Roman" w:cs="Times New Roman"/>
          <w:b/>
          <w:bCs/>
          <w:sz w:val="24"/>
          <w:szCs w:val="24"/>
        </w:rPr>
        <w:t>challenge outdated stereotypes</w:t>
      </w:r>
      <w:r w:rsidR="00706AA4" w:rsidRPr="00084D69">
        <w:rPr>
          <w:rFonts w:ascii="Times New Roman" w:hAnsi="Times New Roman" w:cs="Times New Roman"/>
          <w:sz w:val="24"/>
          <w:szCs w:val="24"/>
        </w:rPr>
        <w:t>” in paragraph 3 could best be replaced by ______</w:t>
      </w:r>
      <w:r w:rsidR="00706AA4" w:rsidRPr="00084D69">
        <w:rPr>
          <w:rFonts w:ascii="Times New Roman" w:hAnsi="Times New Roman" w:cs="Times New Roman"/>
          <w:sz w:val="24"/>
          <w:szCs w:val="24"/>
          <w:lang w:val="vi-VN"/>
        </w:rPr>
        <w:t>___</w:t>
      </w:r>
      <w:r w:rsidR="00706AA4" w:rsidRPr="00084D69">
        <w:rPr>
          <w:rFonts w:ascii="Times New Roman" w:hAnsi="Times New Roman" w:cs="Times New Roman"/>
          <w:sz w:val="24"/>
          <w:szCs w:val="24"/>
        </w:rPr>
        <w:t>___</w:t>
      </w:r>
      <w:r w:rsidR="00706AA4" w:rsidRPr="00084D69">
        <w:rPr>
          <w:rFonts w:ascii="Times New Roman" w:hAnsi="Times New Roman" w:cs="Times New Roman"/>
          <w:sz w:val="24"/>
          <w:szCs w:val="24"/>
          <w:lang w:val="vi-VN"/>
        </w:rPr>
        <w:t>.</w:t>
      </w:r>
    </w:p>
    <w:p w14:paraId="3ED106E3"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A.</w:t>
      </w:r>
      <w:r w:rsidR="00706AA4" w:rsidRPr="00084D69">
        <w:rPr>
          <w:rFonts w:ascii="Times New Roman" w:hAnsi="Times New Roman" w:cs="Times New Roman"/>
          <w:sz w:val="24"/>
          <w:szCs w:val="24"/>
          <w:lang w:val="vi-VN"/>
        </w:rPr>
        <w:t xml:space="preserve"> </w:t>
      </w:r>
      <w:r w:rsidR="00706AA4" w:rsidRPr="00084D69">
        <w:rPr>
          <w:rFonts w:ascii="Times New Roman" w:hAnsi="Times New Roman" w:cs="Times New Roman"/>
          <w:sz w:val="24"/>
          <w:szCs w:val="24"/>
        </w:rPr>
        <w:t>confront entrenched misconceptions</w:t>
      </w:r>
      <w:r w:rsidRPr="00084D69">
        <w:rPr>
          <w:rFonts w:ascii="Times New Roman" w:hAnsi="Times New Roman" w:cs="Times New Roman"/>
          <w:b/>
          <w:sz w:val="24"/>
          <w:szCs w:val="24"/>
        </w:rPr>
        <w:tab/>
        <w:t>B.</w:t>
      </w:r>
      <w:r w:rsidR="00706AA4" w:rsidRPr="00084D69">
        <w:rPr>
          <w:rFonts w:ascii="Times New Roman" w:hAnsi="Times New Roman" w:cs="Times New Roman"/>
          <w:sz w:val="24"/>
          <w:szCs w:val="24"/>
        </w:rPr>
        <w:t xml:space="preserve"> endorse prevailing assumptions</w:t>
      </w:r>
    </w:p>
    <w:p w14:paraId="3EAF0C68" w14:textId="7C60F4FB" w:rsidR="00706AA4"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C.</w:t>
      </w:r>
      <w:r w:rsidR="00706AA4" w:rsidRPr="00084D69">
        <w:rPr>
          <w:rFonts w:ascii="Times New Roman" w:hAnsi="Times New Roman" w:cs="Times New Roman"/>
          <w:sz w:val="24"/>
          <w:szCs w:val="24"/>
        </w:rPr>
        <w:t xml:space="preserve"> perpetuate conventional wisdom</w:t>
      </w:r>
      <w:r w:rsidRPr="00084D69">
        <w:rPr>
          <w:rFonts w:ascii="Times New Roman" w:hAnsi="Times New Roman" w:cs="Times New Roman"/>
          <w:b/>
          <w:sz w:val="24"/>
          <w:szCs w:val="24"/>
        </w:rPr>
        <w:tab/>
        <w:t>D.</w:t>
      </w:r>
      <w:r w:rsidR="00706AA4" w:rsidRPr="00084D69">
        <w:rPr>
          <w:rFonts w:ascii="Times New Roman" w:hAnsi="Times New Roman" w:cs="Times New Roman"/>
          <w:sz w:val="24"/>
          <w:szCs w:val="24"/>
        </w:rPr>
        <w:t xml:space="preserve"> reinforce traditional preconceptions</w:t>
      </w:r>
    </w:p>
    <w:p w14:paraId="519EB097" w14:textId="77777777"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lang w:val="vi-VN"/>
        </w:rPr>
      </w:pPr>
      <w:r w:rsidRPr="00084D69">
        <w:rPr>
          <w:rFonts w:ascii="Times New Roman" w:hAnsi="Times New Roman" w:cs="Times New Roman"/>
          <w:b/>
          <w:sz w:val="24"/>
          <w:szCs w:val="24"/>
          <w:lang w:val="vi-VN"/>
        </w:rPr>
        <w:t>Question 31.</w:t>
      </w:r>
      <w:r w:rsidR="00706AA4" w:rsidRPr="00084D69">
        <w:rPr>
          <w:rFonts w:ascii="Times New Roman" w:hAnsi="Times New Roman" w:cs="Times New Roman"/>
          <w:sz w:val="24"/>
          <w:szCs w:val="24"/>
        </w:rPr>
        <w:t>The word “</w:t>
      </w:r>
      <w:r w:rsidR="00706AA4" w:rsidRPr="00084D69">
        <w:rPr>
          <w:rFonts w:ascii="Times New Roman" w:hAnsi="Times New Roman" w:cs="Times New Roman"/>
          <w:b/>
          <w:bCs/>
          <w:sz w:val="24"/>
          <w:szCs w:val="24"/>
        </w:rPr>
        <w:t>prestige</w:t>
      </w:r>
      <w:r w:rsidR="00706AA4" w:rsidRPr="00084D69">
        <w:rPr>
          <w:rFonts w:ascii="Times New Roman" w:hAnsi="Times New Roman" w:cs="Times New Roman"/>
          <w:sz w:val="24"/>
          <w:szCs w:val="24"/>
        </w:rPr>
        <w:t xml:space="preserve">” in paragraph 2 is </w:t>
      </w:r>
      <w:r w:rsidR="00706AA4" w:rsidRPr="00084D69">
        <w:rPr>
          <w:rFonts w:ascii="Times New Roman" w:hAnsi="Times New Roman" w:cs="Times New Roman"/>
          <w:b/>
          <w:bCs/>
          <w:sz w:val="24"/>
          <w:szCs w:val="24"/>
        </w:rPr>
        <w:t>OPPOSITE</w:t>
      </w:r>
      <w:r w:rsidR="00706AA4" w:rsidRPr="00084D69">
        <w:rPr>
          <w:rFonts w:ascii="Times New Roman" w:hAnsi="Times New Roman" w:cs="Times New Roman"/>
          <w:sz w:val="24"/>
          <w:szCs w:val="24"/>
        </w:rPr>
        <w:t xml:space="preserve"> in meaning to ______</w:t>
      </w:r>
      <w:r w:rsidR="00706AA4" w:rsidRPr="00084D69">
        <w:rPr>
          <w:rFonts w:ascii="Times New Roman" w:hAnsi="Times New Roman" w:cs="Times New Roman"/>
          <w:sz w:val="24"/>
          <w:szCs w:val="24"/>
          <w:lang w:val="vi-VN"/>
        </w:rPr>
        <w:t>___</w:t>
      </w:r>
      <w:r w:rsidR="00706AA4" w:rsidRPr="00084D69">
        <w:rPr>
          <w:rFonts w:ascii="Times New Roman" w:hAnsi="Times New Roman" w:cs="Times New Roman"/>
          <w:sz w:val="24"/>
          <w:szCs w:val="24"/>
        </w:rPr>
        <w:t>___</w:t>
      </w:r>
      <w:r w:rsidR="00706AA4" w:rsidRPr="00084D69">
        <w:rPr>
          <w:rFonts w:ascii="Times New Roman" w:hAnsi="Times New Roman" w:cs="Times New Roman"/>
          <w:sz w:val="24"/>
          <w:szCs w:val="24"/>
          <w:lang w:val="vi-VN"/>
        </w:rPr>
        <w:t>.</w:t>
      </w:r>
    </w:p>
    <w:p w14:paraId="16366DCE" w14:textId="483B7EE6" w:rsidR="00706AA4"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A.</w:t>
      </w:r>
      <w:r w:rsidR="00706AA4" w:rsidRPr="00084D69">
        <w:rPr>
          <w:rFonts w:ascii="Times New Roman" w:hAnsi="Times New Roman" w:cs="Times New Roman"/>
          <w:sz w:val="24"/>
          <w:szCs w:val="24"/>
        </w:rPr>
        <w:t xml:space="preserve"> eminence</w:t>
      </w:r>
      <w:r w:rsidRPr="00084D69">
        <w:rPr>
          <w:rFonts w:ascii="Times New Roman" w:hAnsi="Times New Roman" w:cs="Times New Roman"/>
          <w:b/>
          <w:sz w:val="24"/>
          <w:szCs w:val="24"/>
        </w:rPr>
        <w:tab/>
        <w:t>B.</w:t>
      </w:r>
      <w:r w:rsidR="00706AA4" w:rsidRPr="00084D69">
        <w:rPr>
          <w:rFonts w:ascii="Times New Roman" w:hAnsi="Times New Roman" w:cs="Times New Roman"/>
          <w:sz w:val="24"/>
          <w:szCs w:val="24"/>
        </w:rPr>
        <w:t xml:space="preserve"> obscurity</w:t>
      </w:r>
      <w:r w:rsidRPr="00084D69">
        <w:rPr>
          <w:rFonts w:ascii="Times New Roman" w:hAnsi="Times New Roman" w:cs="Times New Roman"/>
          <w:b/>
          <w:sz w:val="24"/>
          <w:szCs w:val="24"/>
        </w:rPr>
        <w:tab/>
        <w:t>C.</w:t>
      </w:r>
      <w:r w:rsidR="00706AA4" w:rsidRPr="00084D69">
        <w:rPr>
          <w:rFonts w:ascii="Times New Roman" w:hAnsi="Times New Roman" w:cs="Times New Roman"/>
          <w:sz w:val="24"/>
          <w:szCs w:val="24"/>
        </w:rPr>
        <w:t xml:space="preserve"> distinction</w:t>
      </w:r>
      <w:r w:rsidRPr="00084D69">
        <w:rPr>
          <w:rFonts w:ascii="Times New Roman" w:hAnsi="Times New Roman" w:cs="Times New Roman"/>
          <w:b/>
          <w:sz w:val="24"/>
          <w:szCs w:val="24"/>
          <w:lang w:val="vi-VN"/>
        </w:rPr>
        <w:tab/>
      </w:r>
      <w:r w:rsidRPr="00084D69">
        <w:rPr>
          <w:rFonts w:ascii="Times New Roman" w:hAnsi="Times New Roman" w:cs="Times New Roman"/>
          <w:b/>
          <w:sz w:val="24"/>
          <w:szCs w:val="24"/>
        </w:rPr>
        <w:t>D.</w:t>
      </w:r>
      <w:r w:rsidR="00706AA4" w:rsidRPr="00084D69">
        <w:rPr>
          <w:rFonts w:ascii="Times New Roman" w:hAnsi="Times New Roman" w:cs="Times New Roman"/>
          <w:sz w:val="24"/>
          <w:szCs w:val="24"/>
        </w:rPr>
        <w:t xml:space="preserve"> renown</w:t>
      </w:r>
    </w:p>
    <w:p w14:paraId="7551F27A" w14:textId="77777777"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Question 32.</w:t>
      </w:r>
      <w:r w:rsidR="00706AA4" w:rsidRPr="00084D69">
        <w:rPr>
          <w:rFonts w:ascii="Times New Roman" w:hAnsi="Times New Roman" w:cs="Times New Roman"/>
          <w:sz w:val="24"/>
          <w:szCs w:val="24"/>
        </w:rPr>
        <w:t>The word “</w:t>
      </w:r>
      <w:r w:rsidR="00706AA4" w:rsidRPr="00084D69">
        <w:rPr>
          <w:rFonts w:ascii="Times New Roman" w:hAnsi="Times New Roman" w:cs="Times New Roman"/>
          <w:b/>
          <w:bCs/>
          <w:sz w:val="24"/>
          <w:szCs w:val="24"/>
        </w:rPr>
        <w:t>its</w:t>
      </w:r>
      <w:r w:rsidR="00706AA4" w:rsidRPr="00084D69">
        <w:rPr>
          <w:rFonts w:ascii="Times New Roman" w:hAnsi="Times New Roman" w:cs="Times New Roman"/>
          <w:sz w:val="24"/>
          <w:szCs w:val="24"/>
        </w:rPr>
        <w:t>” in paragraph 3 refers to ______</w:t>
      </w:r>
      <w:r w:rsidR="00706AA4" w:rsidRPr="00084D69">
        <w:rPr>
          <w:rFonts w:ascii="Times New Roman" w:hAnsi="Times New Roman" w:cs="Times New Roman"/>
          <w:sz w:val="24"/>
          <w:szCs w:val="24"/>
          <w:lang w:val="vi-VN"/>
        </w:rPr>
        <w:t>___</w:t>
      </w:r>
      <w:r w:rsidR="00706AA4" w:rsidRPr="00084D69">
        <w:rPr>
          <w:rFonts w:ascii="Times New Roman" w:hAnsi="Times New Roman" w:cs="Times New Roman"/>
          <w:sz w:val="24"/>
          <w:szCs w:val="24"/>
        </w:rPr>
        <w:t>___</w:t>
      </w:r>
      <w:r w:rsidR="00706AA4" w:rsidRPr="00084D69">
        <w:rPr>
          <w:rFonts w:ascii="Times New Roman" w:hAnsi="Times New Roman" w:cs="Times New Roman"/>
          <w:sz w:val="24"/>
          <w:szCs w:val="24"/>
          <w:lang w:val="vi-VN"/>
        </w:rPr>
        <w:t>.</w:t>
      </w:r>
    </w:p>
    <w:p w14:paraId="64E44130" w14:textId="5AB2E44E" w:rsidR="00706AA4"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A.</w:t>
      </w:r>
      <w:r w:rsidR="00706AA4" w:rsidRPr="00084D69">
        <w:rPr>
          <w:rFonts w:ascii="Times New Roman" w:hAnsi="Times New Roman" w:cs="Times New Roman"/>
          <w:sz w:val="24"/>
          <w:szCs w:val="24"/>
        </w:rPr>
        <w:t xml:space="preserve"> audience</w:t>
      </w:r>
      <w:r w:rsidRPr="00084D69">
        <w:rPr>
          <w:rFonts w:ascii="Times New Roman" w:hAnsi="Times New Roman" w:cs="Times New Roman"/>
          <w:b/>
          <w:sz w:val="24"/>
          <w:szCs w:val="24"/>
        </w:rPr>
        <w:tab/>
        <w:t>B.</w:t>
      </w:r>
      <w:r w:rsidR="00706AA4" w:rsidRPr="00084D69">
        <w:rPr>
          <w:rFonts w:ascii="Times New Roman" w:hAnsi="Times New Roman" w:cs="Times New Roman"/>
          <w:sz w:val="24"/>
          <w:szCs w:val="24"/>
        </w:rPr>
        <w:t xml:space="preserve"> Vietnam Today</w:t>
      </w:r>
      <w:r w:rsidRPr="00084D69">
        <w:rPr>
          <w:rFonts w:ascii="Times New Roman" w:hAnsi="Times New Roman" w:cs="Times New Roman"/>
          <w:b/>
          <w:sz w:val="24"/>
          <w:szCs w:val="24"/>
        </w:rPr>
        <w:tab/>
        <w:t>C.</w:t>
      </w:r>
      <w:r w:rsidR="00706AA4" w:rsidRPr="00084D69">
        <w:rPr>
          <w:rFonts w:ascii="Times New Roman" w:hAnsi="Times New Roman" w:cs="Times New Roman"/>
          <w:sz w:val="24"/>
          <w:szCs w:val="24"/>
        </w:rPr>
        <w:t xml:space="preserve"> VTV</w:t>
      </w:r>
      <w:r w:rsidRPr="00084D69">
        <w:rPr>
          <w:rFonts w:ascii="Times New Roman" w:hAnsi="Times New Roman" w:cs="Times New Roman"/>
          <w:b/>
          <w:sz w:val="24"/>
          <w:szCs w:val="24"/>
          <w:lang w:val="vi-VN"/>
        </w:rPr>
        <w:tab/>
      </w:r>
      <w:r w:rsidRPr="00084D69">
        <w:rPr>
          <w:rFonts w:ascii="Times New Roman" w:hAnsi="Times New Roman" w:cs="Times New Roman"/>
          <w:b/>
          <w:sz w:val="24"/>
          <w:szCs w:val="24"/>
        </w:rPr>
        <w:t>D.</w:t>
      </w:r>
      <w:r w:rsidR="00706AA4" w:rsidRPr="00084D69">
        <w:rPr>
          <w:rFonts w:ascii="Times New Roman" w:hAnsi="Times New Roman" w:cs="Times New Roman"/>
          <w:sz w:val="24"/>
          <w:szCs w:val="24"/>
        </w:rPr>
        <w:t xml:space="preserve"> Vietnam</w:t>
      </w:r>
    </w:p>
    <w:p w14:paraId="0327E3BA" w14:textId="77777777"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Question 33.</w:t>
      </w:r>
      <w:r w:rsidR="00706AA4" w:rsidRPr="00084D69">
        <w:rPr>
          <w:rFonts w:ascii="Times New Roman" w:hAnsi="Times New Roman" w:cs="Times New Roman"/>
          <w:sz w:val="24"/>
          <w:szCs w:val="24"/>
        </w:rPr>
        <w:t xml:space="preserve">Which of the following is </w:t>
      </w:r>
      <w:r w:rsidR="00706AA4" w:rsidRPr="00084D69">
        <w:rPr>
          <w:rFonts w:ascii="Times New Roman" w:hAnsi="Times New Roman" w:cs="Times New Roman"/>
          <w:b/>
          <w:bCs/>
          <w:sz w:val="24"/>
          <w:szCs w:val="24"/>
        </w:rPr>
        <w:t>TRUE</w:t>
      </w:r>
      <w:r w:rsidR="00706AA4" w:rsidRPr="00084D69">
        <w:rPr>
          <w:rFonts w:ascii="Times New Roman" w:hAnsi="Times New Roman" w:cs="Times New Roman"/>
          <w:sz w:val="24"/>
          <w:szCs w:val="24"/>
        </w:rPr>
        <w:t xml:space="preserve"> according to the passage?</w:t>
      </w:r>
    </w:p>
    <w:p w14:paraId="3544D65C"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A.</w:t>
      </w:r>
      <w:r w:rsidR="00706AA4" w:rsidRPr="00084D69">
        <w:rPr>
          <w:rFonts w:ascii="Times New Roman" w:hAnsi="Times New Roman" w:cs="Times New Roman"/>
          <w:sz w:val="24"/>
          <w:szCs w:val="24"/>
        </w:rPr>
        <w:t xml:space="preserve"> Vietnam Today will broadcast nationwide during its initial five-year stage.</w:t>
      </w:r>
    </w:p>
    <w:p w14:paraId="43F943FE"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B.</w:t>
      </w:r>
      <w:r w:rsidR="00706AA4" w:rsidRPr="00084D69">
        <w:rPr>
          <w:rFonts w:ascii="Times New Roman" w:hAnsi="Times New Roman" w:cs="Times New Roman"/>
          <w:sz w:val="24"/>
          <w:szCs w:val="24"/>
        </w:rPr>
        <w:t xml:space="preserve"> The channel will show both domestic politics and international business programs.</w:t>
      </w:r>
    </w:p>
    <w:p w14:paraId="4B406E88"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C.</w:t>
      </w:r>
      <w:r w:rsidR="00706AA4" w:rsidRPr="00084D69">
        <w:rPr>
          <w:rFonts w:ascii="Times New Roman" w:hAnsi="Times New Roman" w:cs="Times New Roman"/>
          <w:sz w:val="24"/>
          <w:szCs w:val="24"/>
        </w:rPr>
        <w:t xml:space="preserve"> Programming will be offered solely in English, without subtitles in other languages</w:t>
      </w:r>
    </w:p>
    <w:p w14:paraId="3E7C120A" w14:textId="1F777B63" w:rsidR="00706AA4"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D.</w:t>
      </w:r>
      <w:r w:rsidR="00706AA4" w:rsidRPr="00084D69">
        <w:rPr>
          <w:rFonts w:ascii="Times New Roman" w:hAnsi="Times New Roman" w:cs="Times New Roman"/>
          <w:sz w:val="24"/>
          <w:szCs w:val="24"/>
        </w:rPr>
        <w:t xml:space="preserve"> Distribution will exclude cooperation with international media service providers.</w:t>
      </w:r>
    </w:p>
    <w:p w14:paraId="51544DBE" w14:textId="77777777"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b/>
          <w:sz w:val="24"/>
          <w:szCs w:val="24"/>
        </w:rPr>
        <w:t>Question 34.</w:t>
      </w:r>
      <w:r w:rsidR="00706AA4" w:rsidRPr="00084D69">
        <w:rPr>
          <w:rFonts w:ascii="Times New Roman" w:hAnsi="Times New Roman" w:cs="Times New Roman"/>
          <w:sz w:val="24"/>
          <w:szCs w:val="24"/>
        </w:rPr>
        <w:t>In which paragraph does the writer emphasize Vietnam Today’s role in diplomacy and international strategy?</w:t>
      </w:r>
    </w:p>
    <w:p w14:paraId="29339421" w14:textId="1358AC01" w:rsidR="00706AA4"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A.</w:t>
      </w:r>
      <w:r w:rsidR="00706AA4" w:rsidRPr="00084D69">
        <w:rPr>
          <w:rFonts w:ascii="Times New Roman" w:hAnsi="Times New Roman" w:cs="Times New Roman"/>
          <w:sz w:val="24"/>
          <w:szCs w:val="24"/>
        </w:rPr>
        <w:t xml:space="preserve"> Paragraph 1</w:t>
      </w:r>
      <w:r w:rsidRPr="00084D69">
        <w:rPr>
          <w:rFonts w:ascii="Times New Roman" w:hAnsi="Times New Roman" w:cs="Times New Roman"/>
          <w:b/>
          <w:sz w:val="24"/>
          <w:szCs w:val="24"/>
        </w:rPr>
        <w:tab/>
        <w:t>B.</w:t>
      </w:r>
      <w:r w:rsidR="00706AA4" w:rsidRPr="00084D69">
        <w:rPr>
          <w:rFonts w:ascii="Times New Roman" w:hAnsi="Times New Roman" w:cs="Times New Roman"/>
          <w:sz w:val="24"/>
          <w:szCs w:val="24"/>
        </w:rPr>
        <w:t xml:space="preserve"> Paragraph 2</w:t>
      </w:r>
      <w:r w:rsidRPr="00084D69">
        <w:rPr>
          <w:rFonts w:ascii="Times New Roman" w:hAnsi="Times New Roman" w:cs="Times New Roman"/>
          <w:b/>
          <w:sz w:val="24"/>
          <w:szCs w:val="24"/>
        </w:rPr>
        <w:tab/>
        <w:t>C.</w:t>
      </w:r>
      <w:r w:rsidR="00706AA4" w:rsidRPr="00084D69">
        <w:rPr>
          <w:rFonts w:ascii="Times New Roman" w:hAnsi="Times New Roman" w:cs="Times New Roman"/>
          <w:sz w:val="24"/>
          <w:szCs w:val="24"/>
        </w:rPr>
        <w:t xml:space="preserve"> Paragraph 3</w:t>
      </w:r>
      <w:r w:rsidRPr="00084D69">
        <w:rPr>
          <w:rFonts w:ascii="Times New Roman" w:hAnsi="Times New Roman" w:cs="Times New Roman"/>
          <w:b/>
          <w:sz w:val="24"/>
          <w:szCs w:val="24"/>
          <w:lang w:val="vi-VN"/>
        </w:rPr>
        <w:tab/>
      </w:r>
      <w:r w:rsidRPr="00084D69">
        <w:rPr>
          <w:rFonts w:ascii="Times New Roman" w:hAnsi="Times New Roman" w:cs="Times New Roman"/>
          <w:b/>
          <w:sz w:val="24"/>
          <w:szCs w:val="24"/>
        </w:rPr>
        <w:t>D.</w:t>
      </w:r>
      <w:r w:rsidR="00706AA4" w:rsidRPr="00084D69">
        <w:rPr>
          <w:rFonts w:ascii="Times New Roman" w:hAnsi="Times New Roman" w:cs="Times New Roman"/>
          <w:sz w:val="24"/>
          <w:szCs w:val="24"/>
        </w:rPr>
        <w:t xml:space="preserve"> Paragraph 4</w:t>
      </w:r>
    </w:p>
    <w:p w14:paraId="46464EBB" w14:textId="2B69C97F"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bookmarkStart w:id="0" w:name="_Hlk216309866"/>
      <w:r w:rsidRPr="00084D69">
        <w:rPr>
          <w:rFonts w:ascii="Times New Roman" w:hAnsi="Times New Roman" w:cs="Times New Roman"/>
          <w:b/>
          <w:sz w:val="24"/>
          <w:szCs w:val="24"/>
        </w:rPr>
        <w:t>Question 35.</w:t>
      </w:r>
      <w:r w:rsidR="00706AA4" w:rsidRPr="00084D69">
        <w:rPr>
          <w:rFonts w:ascii="Times New Roman" w:hAnsi="Times New Roman" w:cs="Times New Roman"/>
          <w:sz w:val="24"/>
          <w:szCs w:val="24"/>
        </w:rPr>
        <w:t xml:space="preserve">In which paragraph does the writer </w:t>
      </w:r>
      <w:r w:rsidR="00042C4C" w:rsidRPr="00042C4C">
        <w:rPr>
          <w:rFonts w:ascii="Times New Roman" w:hAnsi="Times New Roman" w:cs="Times New Roman"/>
          <w:sz w:val="24"/>
          <w:szCs w:val="24"/>
        </w:rPr>
        <w:t xml:space="preserve">mention a </w:t>
      </w:r>
      <w:r w:rsidR="006C1149">
        <w:rPr>
          <w:rFonts w:ascii="Times New Roman" w:hAnsi="Times New Roman" w:cs="Times New Roman"/>
          <w:sz w:val="24"/>
          <w:szCs w:val="24"/>
        </w:rPr>
        <w:t>contrast relationship</w:t>
      </w:r>
      <w:r w:rsidR="00706AA4" w:rsidRPr="00084D69">
        <w:rPr>
          <w:rFonts w:ascii="Times New Roman" w:hAnsi="Times New Roman" w:cs="Times New Roman"/>
          <w:sz w:val="24"/>
          <w:szCs w:val="24"/>
        </w:rPr>
        <w:t>?</w:t>
      </w:r>
    </w:p>
    <w:p w14:paraId="0A05A02F" w14:textId="5E5CAD86" w:rsidR="00B10FE1"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A.</w:t>
      </w:r>
      <w:r w:rsidR="00706AA4" w:rsidRPr="00084D69">
        <w:rPr>
          <w:rFonts w:ascii="Times New Roman" w:hAnsi="Times New Roman" w:cs="Times New Roman"/>
          <w:sz w:val="24"/>
          <w:szCs w:val="24"/>
        </w:rPr>
        <w:t xml:space="preserve"> Paragraph 1</w:t>
      </w:r>
      <w:r w:rsidRPr="00084D69">
        <w:rPr>
          <w:rFonts w:ascii="Times New Roman" w:hAnsi="Times New Roman" w:cs="Times New Roman"/>
          <w:b/>
          <w:sz w:val="24"/>
          <w:szCs w:val="24"/>
        </w:rPr>
        <w:tab/>
        <w:t>B.</w:t>
      </w:r>
      <w:r w:rsidR="00706AA4" w:rsidRPr="00084D69">
        <w:rPr>
          <w:rFonts w:ascii="Times New Roman" w:hAnsi="Times New Roman" w:cs="Times New Roman"/>
          <w:sz w:val="24"/>
          <w:szCs w:val="24"/>
        </w:rPr>
        <w:t xml:space="preserve"> Paragraph 2</w:t>
      </w:r>
      <w:r w:rsidRPr="00084D69">
        <w:rPr>
          <w:rFonts w:ascii="Times New Roman" w:hAnsi="Times New Roman" w:cs="Times New Roman"/>
          <w:b/>
          <w:sz w:val="24"/>
          <w:szCs w:val="24"/>
        </w:rPr>
        <w:tab/>
        <w:t>C.</w:t>
      </w:r>
      <w:r w:rsidR="00706AA4" w:rsidRPr="00084D69">
        <w:rPr>
          <w:rFonts w:ascii="Times New Roman" w:hAnsi="Times New Roman" w:cs="Times New Roman"/>
          <w:sz w:val="24"/>
          <w:szCs w:val="24"/>
        </w:rPr>
        <w:t xml:space="preserve"> Paragraph 3</w:t>
      </w:r>
      <w:r w:rsidRPr="00084D69">
        <w:rPr>
          <w:rFonts w:ascii="Times New Roman" w:hAnsi="Times New Roman" w:cs="Times New Roman"/>
          <w:b/>
          <w:sz w:val="24"/>
          <w:szCs w:val="24"/>
          <w:lang w:val="vi-VN"/>
        </w:rPr>
        <w:tab/>
      </w:r>
      <w:r w:rsidRPr="00084D69">
        <w:rPr>
          <w:rFonts w:ascii="Times New Roman" w:hAnsi="Times New Roman" w:cs="Times New Roman"/>
          <w:b/>
          <w:sz w:val="24"/>
          <w:szCs w:val="24"/>
        </w:rPr>
        <w:t>D.</w:t>
      </w:r>
      <w:r w:rsidR="00706AA4" w:rsidRPr="00084D69">
        <w:rPr>
          <w:rFonts w:ascii="Times New Roman" w:hAnsi="Times New Roman" w:cs="Times New Roman"/>
          <w:sz w:val="24"/>
          <w:szCs w:val="24"/>
        </w:rPr>
        <w:t xml:space="preserve"> Paragraph 4</w:t>
      </w:r>
    </w:p>
    <w:bookmarkEnd w:id="0"/>
    <w:p w14:paraId="0C3A92CF" w14:textId="707D17C4" w:rsidR="00215395" w:rsidRPr="00084D69" w:rsidRDefault="0007615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bCs/>
          <w:i/>
          <w:sz w:val="24"/>
          <w:szCs w:val="24"/>
        </w:rPr>
      </w:pPr>
      <w:r w:rsidRPr="00084D69">
        <w:rPr>
          <w:rFonts w:ascii="Times New Roman" w:hAnsi="Times New Roman" w:cs="Times New Roman"/>
          <w:b/>
          <w:bCs/>
          <w:i/>
          <w:sz w:val="24"/>
          <w:szCs w:val="24"/>
        </w:rPr>
        <w:t xml:space="preserve">Read the passage and mark the letter A, B, C or D on your answer sheet to indicate the best answer to each of the following questions from 36 to </w:t>
      </w:r>
      <w:r w:rsidR="00215395" w:rsidRPr="00084D69">
        <w:rPr>
          <w:rFonts w:ascii="Times New Roman" w:hAnsi="Times New Roman" w:cs="Times New Roman"/>
          <w:b/>
          <w:bCs/>
          <w:i/>
          <w:sz w:val="24"/>
          <w:szCs w:val="24"/>
        </w:rPr>
        <w:t>45.</w:t>
      </w:r>
    </w:p>
    <w:p w14:paraId="408BF113" w14:textId="77777777" w:rsidR="00215395" w:rsidRPr="00084D69" w:rsidRDefault="0007615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bCs/>
          <w:sz w:val="24"/>
          <w:szCs w:val="24"/>
        </w:rPr>
      </w:pPr>
      <w:r w:rsidRPr="00084D69">
        <w:rPr>
          <w:rFonts w:ascii="Times New Roman" w:eastAsia="Times New Roman" w:hAnsi="Times New Roman" w:cs="Times New Roman"/>
          <w:sz w:val="24"/>
          <w:szCs w:val="24"/>
        </w:rPr>
        <w:t>As governments pledge net</w:t>
      </w:r>
      <w:r w:rsidRPr="00084D69">
        <w:rPr>
          <w:rFonts w:ascii="Times New Roman" w:eastAsia="Times New Roman" w:hAnsi="Times New Roman" w:cs="Times New Roman"/>
          <w:sz w:val="24"/>
          <w:szCs w:val="24"/>
        </w:rPr>
        <w:noBreakHyphen/>
        <w:t>zero by mid</w:t>
      </w:r>
      <w:r w:rsidRPr="00084D69">
        <w:rPr>
          <w:rFonts w:ascii="Times New Roman" w:eastAsia="Times New Roman" w:hAnsi="Times New Roman" w:cs="Times New Roman"/>
          <w:sz w:val="24"/>
          <w:szCs w:val="24"/>
        </w:rPr>
        <w:noBreakHyphen/>
        <w:t>century, some oil and gas firms market “carbon</w:t>
      </w:r>
      <w:r w:rsidRPr="00084D69">
        <w:rPr>
          <w:rFonts w:ascii="Times New Roman" w:eastAsia="Times New Roman" w:hAnsi="Times New Roman" w:cs="Times New Roman"/>
          <w:sz w:val="24"/>
          <w:szCs w:val="24"/>
        </w:rPr>
        <w:noBreakHyphen/>
        <w:t xml:space="preserve">neutral” fuels by pairing combustion with offsets. Investigations, however, have repeatedly found offset schemes unreliable, diverting attention from the requirement that fossil output decline steeply now if warming is to be held near </w:t>
      </w:r>
      <w:r w:rsidR="00215395" w:rsidRPr="00084D69">
        <w:rPr>
          <w:rFonts w:ascii="Times New Roman" w:eastAsia="Times New Roman" w:hAnsi="Times New Roman" w:cs="Times New Roman"/>
          <w:bCs/>
          <w:sz w:val="24"/>
          <w:szCs w:val="24"/>
        </w:rPr>
        <w:t>1.</w:t>
      </w:r>
      <w:r w:rsidRPr="00084D69">
        <w:rPr>
          <w:rFonts w:ascii="Times New Roman" w:eastAsia="Times New Roman" w:hAnsi="Times New Roman" w:cs="Times New Roman"/>
          <w:sz w:val="24"/>
          <w:szCs w:val="24"/>
        </w:rPr>
        <w:t xml:space="preserve">5°C. </w:t>
      </w:r>
      <w:r w:rsidRPr="00084D69">
        <w:rPr>
          <w:rFonts w:ascii="Times New Roman" w:eastAsia="Times New Roman" w:hAnsi="Times New Roman" w:cs="Times New Roman"/>
          <w:b/>
          <w:bCs/>
          <w:sz w:val="24"/>
          <w:szCs w:val="24"/>
        </w:rPr>
        <w:t xml:space="preserve">[I] </w:t>
      </w:r>
      <w:r w:rsidRPr="00084D69">
        <w:rPr>
          <w:rFonts w:ascii="Times New Roman" w:eastAsia="Times New Roman" w:hAnsi="Times New Roman" w:cs="Times New Roman"/>
          <w:sz w:val="24"/>
          <w:szCs w:val="24"/>
        </w:rPr>
        <w:t>In public health terms, the trade</w:t>
      </w:r>
      <w:r w:rsidRPr="00084D69">
        <w:rPr>
          <w:rFonts w:ascii="Times New Roman" w:eastAsia="Times New Roman" w:hAnsi="Times New Roman" w:cs="Times New Roman"/>
          <w:sz w:val="24"/>
          <w:szCs w:val="24"/>
        </w:rPr>
        <w:noBreakHyphen/>
        <w:t>off is stark: every year, millions die early or fall ill from pollution born of extraction and burning, while communities near wells and refineries absorb the collateral damage. In this context, to describe delay</w:t>
      </w:r>
      <w:r w:rsidRPr="00084D69">
        <w:rPr>
          <w:rFonts w:ascii="Times New Roman" w:eastAsia="Times New Roman" w:hAnsi="Times New Roman" w:cs="Times New Roman"/>
          <w:sz w:val="24"/>
          <w:szCs w:val="24"/>
        </w:rPr>
        <w:noBreakHyphen/>
        <w:t xml:space="preserve">heavy strategies as a bridge is to dignify a detour. </w:t>
      </w:r>
    </w:p>
    <w:p w14:paraId="1360BED3" w14:textId="77777777" w:rsidR="00215395" w:rsidRPr="00084D69" w:rsidRDefault="0007615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sz w:val="24"/>
          <w:szCs w:val="24"/>
        </w:rPr>
      </w:pPr>
      <w:r w:rsidRPr="00084D69">
        <w:rPr>
          <w:rFonts w:ascii="Times New Roman" w:eastAsia="Times New Roman" w:hAnsi="Times New Roman" w:cs="Times New Roman"/>
          <w:sz w:val="24"/>
          <w:szCs w:val="24"/>
        </w:rPr>
        <w:t>Beyond carbon, the supply chain emits criteria pollutants and hazardous air toxics – from particulate matter and nitrogen oxides to benzene and toluene – linked to heart and lung disease, adverse birth outcomes, and cognitive decline. In the United States alone, roughly 18 million people – about 5% of the population – live within a mile (</w:t>
      </w:r>
      <w:r w:rsidR="00215395" w:rsidRPr="00084D69">
        <w:rPr>
          <w:rFonts w:ascii="Times New Roman" w:eastAsia="Times New Roman" w:hAnsi="Times New Roman" w:cs="Times New Roman"/>
          <w:bCs/>
          <w:sz w:val="24"/>
          <w:szCs w:val="24"/>
        </w:rPr>
        <w:t>1.</w:t>
      </w:r>
      <w:r w:rsidRPr="00084D69">
        <w:rPr>
          <w:rFonts w:ascii="Times New Roman" w:eastAsia="Times New Roman" w:hAnsi="Times New Roman" w:cs="Times New Roman"/>
          <w:sz w:val="24"/>
          <w:szCs w:val="24"/>
        </w:rPr>
        <w:t xml:space="preserve">6 km) of at least one active oil or gas well, with studies reporting higher hospitalization rates, asthma exacerbations, and elevated mortality among the elderly in such zones. Monitoring has detected dangerous benzene levels within 500 feet (150 m) of facilities. </w:t>
      </w:r>
      <w:r w:rsidRPr="00084D69">
        <w:rPr>
          <w:rFonts w:ascii="Times New Roman" w:eastAsia="Times New Roman" w:hAnsi="Times New Roman" w:cs="Times New Roman"/>
          <w:b/>
          <w:bCs/>
          <w:sz w:val="24"/>
          <w:szCs w:val="24"/>
        </w:rPr>
        <w:t xml:space="preserve">[II] </w:t>
      </w:r>
      <w:r w:rsidRPr="00084D69">
        <w:rPr>
          <w:rFonts w:ascii="Times New Roman" w:eastAsia="Times New Roman" w:hAnsi="Times New Roman" w:cs="Times New Roman"/>
          <w:sz w:val="24"/>
          <w:szCs w:val="24"/>
        </w:rPr>
        <w:t>Waste streams laced with arsenic, barium, and naturally occurring radioactive materials have long outpaced federal safeguards, and shale operations intensify water stress while risking contamination documented in Ohio, Pennsylvania, and Wyoming.</w:t>
      </w:r>
    </w:p>
    <w:p w14:paraId="10153040" w14:textId="53AC485B" w:rsidR="00215395" w:rsidRPr="00084D69" w:rsidRDefault="0007615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sz w:val="24"/>
          <w:szCs w:val="24"/>
        </w:rPr>
      </w:pPr>
      <w:r w:rsidRPr="00084D69">
        <w:rPr>
          <w:rFonts w:ascii="Times New Roman" w:eastAsia="Times New Roman" w:hAnsi="Times New Roman" w:cs="Times New Roman"/>
          <w:sz w:val="24"/>
          <w:szCs w:val="24"/>
        </w:rPr>
        <w:t>Harms distribute unevenly. Between 2011 and 2019, 17% of 2,743 socio</w:t>
      </w:r>
      <w:r w:rsidRPr="00084D69">
        <w:rPr>
          <w:rFonts w:ascii="Times New Roman" w:eastAsia="Times New Roman" w:hAnsi="Times New Roman" w:cs="Times New Roman"/>
          <w:sz w:val="24"/>
          <w:szCs w:val="24"/>
        </w:rPr>
        <w:noBreakHyphen/>
        <w:t>environmental conflicts tracked worldwide were tied to oil and gas supply projects; environmental defenders face criminalization and violence, with Colombia recording 65 murders in 2020, a third involving Indigenous or Afro</w:t>
      </w:r>
      <w:r w:rsidRPr="00084D69">
        <w:rPr>
          <w:rFonts w:ascii="Times New Roman" w:eastAsia="Times New Roman" w:hAnsi="Times New Roman" w:cs="Times New Roman"/>
          <w:sz w:val="24"/>
          <w:szCs w:val="24"/>
        </w:rPr>
        <w:noBreakHyphen/>
        <w:t xml:space="preserve">descendant people. In South Texas, Hispanic residents experienced significantly more nightly flaring than white residents; across several U.S. states, minorities disproportionately live near fracking wells. </w:t>
      </w:r>
      <w:r w:rsidRPr="00084D69">
        <w:rPr>
          <w:rFonts w:ascii="Times New Roman" w:eastAsia="Times New Roman" w:hAnsi="Times New Roman" w:cs="Times New Roman"/>
          <w:b/>
          <w:bCs/>
          <w:sz w:val="24"/>
          <w:szCs w:val="24"/>
          <w:u w:val="single"/>
        </w:rPr>
        <w:t>Even if offsets and capture scaled flawlessly, spills</w:t>
      </w:r>
      <w:r w:rsidRPr="00084D69">
        <w:rPr>
          <w:rFonts w:ascii="Times New Roman" w:eastAsia="Times New Roman" w:hAnsi="Times New Roman" w:cs="Times New Roman"/>
          <w:bCs/>
          <w:sz w:val="24"/>
          <w:szCs w:val="24"/>
          <w:u w:val="single"/>
        </w:rPr>
        <w:t xml:space="preserve"> </w:t>
      </w:r>
      <w:r w:rsidRPr="00084D69">
        <w:rPr>
          <w:rFonts w:ascii="Times New Roman" w:eastAsia="Times New Roman" w:hAnsi="Times New Roman" w:cs="Times New Roman"/>
          <w:b/>
          <w:sz w:val="24"/>
          <w:szCs w:val="24"/>
          <w:u w:val="single"/>
        </w:rPr>
        <w:t xml:space="preserve">– </w:t>
      </w:r>
      <w:r w:rsidRPr="00084D69">
        <w:rPr>
          <w:rFonts w:ascii="Times New Roman" w:eastAsia="Times New Roman" w:hAnsi="Times New Roman" w:cs="Times New Roman"/>
          <w:b/>
          <w:bCs/>
          <w:sz w:val="24"/>
          <w:szCs w:val="24"/>
          <w:u w:val="single"/>
        </w:rPr>
        <w:t>from Deepwater Horizon</w:t>
      </w:r>
      <w:r w:rsidRPr="00084D69">
        <w:rPr>
          <w:rFonts w:ascii="Times New Roman" w:eastAsia="Times New Roman" w:hAnsi="Times New Roman" w:cs="Times New Roman"/>
          <w:b/>
          <w:bCs/>
          <w:sz w:val="24"/>
          <w:szCs w:val="24"/>
          <w:u w:val="single"/>
        </w:rPr>
        <w:noBreakHyphen/>
        <w:t>style failures to Peru’s Pampilla refinery after a distant volcanic shock</w:t>
      </w:r>
      <w:r w:rsidRPr="00084D69">
        <w:rPr>
          <w:rFonts w:ascii="Times New Roman" w:eastAsia="Times New Roman" w:hAnsi="Times New Roman" w:cs="Times New Roman"/>
          <w:bCs/>
          <w:sz w:val="24"/>
          <w:szCs w:val="24"/>
          <w:u w:val="single"/>
        </w:rPr>
        <w:t xml:space="preserve"> </w:t>
      </w:r>
      <w:r w:rsidRPr="00084D69">
        <w:rPr>
          <w:rFonts w:ascii="Times New Roman" w:eastAsia="Times New Roman" w:hAnsi="Times New Roman" w:cs="Times New Roman"/>
          <w:b/>
          <w:sz w:val="24"/>
          <w:szCs w:val="24"/>
          <w:u w:val="single"/>
        </w:rPr>
        <w:t xml:space="preserve">– </w:t>
      </w:r>
      <w:r w:rsidRPr="00084D69">
        <w:rPr>
          <w:rFonts w:ascii="Times New Roman" w:eastAsia="Times New Roman" w:hAnsi="Times New Roman" w:cs="Times New Roman"/>
          <w:b/>
          <w:bCs/>
          <w:sz w:val="24"/>
          <w:szCs w:val="24"/>
          <w:u w:val="single"/>
        </w:rPr>
        <w:t xml:space="preserve">would still </w:t>
      </w:r>
      <w:r w:rsidRPr="00084D69">
        <w:rPr>
          <w:rFonts w:ascii="Times New Roman" w:eastAsia="Times New Roman" w:hAnsi="Times New Roman" w:cs="Times New Roman"/>
          <w:b/>
          <w:bCs/>
          <w:i/>
          <w:iCs/>
          <w:sz w:val="24"/>
          <w:szCs w:val="24"/>
          <w:u w:val="single"/>
        </w:rPr>
        <w:t>puncture</w:t>
      </w:r>
      <w:r w:rsidRPr="00084D69">
        <w:rPr>
          <w:rFonts w:ascii="Times New Roman" w:eastAsia="Times New Roman" w:hAnsi="Times New Roman" w:cs="Times New Roman"/>
          <w:b/>
          <w:bCs/>
          <w:sz w:val="24"/>
          <w:szCs w:val="24"/>
          <w:u w:val="single"/>
        </w:rPr>
        <w:t xml:space="preserve"> any claim to safety.</w:t>
      </w:r>
      <w:r w:rsidRPr="00084D69">
        <w:rPr>
          <w:rFonts w:ascii="Times New Roman" w:eastAsia="Times New Roman" w:hAnsi="Times New Roman" w:cs="Times New Roman"/>
          <w:sz w:val="24"/>
          <w:szCs w:val="24"/>
        </w:rPr>
        <w:t xml:space="preserve"> </w:t>
      </w:r>
      <w:r w:rsidRPr="00084D69">
        <w:rPr>
          <w:rFonts w:ascii="Times New Roman" w:eastAsia="Times New Roman" w:hAnsi="Times New Roman" w:cs="Times New Roman"/>
          <w:b/>
          <w:bCs/>
          <w:sz w:val="24"/>
          <w:szCs w:val="24"/>
        </w:rPr>
        <w:t>[III]</w:t>
      </w:r>
    </w:p>
    <w:p w14:paraId="573BF8A3" w14:textId="77777777" w:rsidR="00215395" w:rsidRPr="00084D69" w:rsidRDefault="0007615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sz w:val="24"/>
          <w:szCs w:val="24"/>
        </w:rPr>
      </w:pPr>
      <w:r w:rsidRPr="00084D69">
        <w:rPr>
          <w:rFonts w:ascii="Times New Roman" w:eastAsia="Times New Roman" w:hAnsi="Times New Roman" w:cs="Times New Roman"/>
          <w:sz w:val="24"/>
          <w:szCs w:val="24"/>
        </w:rPr>
        <w:t xml:space="preserve">Even as pollution levels rise and health risks multiply, some corporations continue to release glossy sustainability reports portraying themselves as global climate leaders. Critics argue that these efforts merely </w:t>
      </w:r>
      <w:r w:rsidRPr="00084D69">
        <w:rPr>
          <w:rFonts w:ascii="Times New Roman" w:eastAsia="Times New Roman" w:hAnsi="Times New Roman" w:cs="Times New Roman"/>
          <w:b/>
          <w:bCs/>
          <w:sz w:val="24"/>
          <w:szCs w:val="24"/>
          <w:u w:val="single"/>
        </w:rPr>
        <w:t>paper over the cracks</w:t>
      </w:r>
      <w:r w:rsidRPr="00084D69">
        <w:rPr>
          <w:rFonts w:ascii="Times New Roman" w:eastAsia="Times New Roman" w:hAnsi="Times New Roman" w:cs="Times New Roman"/>
          <w:sz w:val="24"/>
          <w:szCs w:val="24"/>
        </w:rPr>
        <w:t xml:space="preserve">, masking deep structural problems in the fossil-fuel economy instead of addressing them. A just transition, they insist, must look beyond “carbon tunnel vision” — evaluating projects not only for the global emissions </w:t>
      </w:r>
      <w:r w:rsidRPr="00084D69">
        <w:rPr>
          <w:rFonts w:ascii="Times New Roman" w:eastAsia="Times New Roman" w:hAnsi="Times New Roman" w:cs="Times New Roman"/>
          <w:b/>
          <w:bCs/>
          <w:sz w:val="24"/>
          <w:szCs w:val="24"/>
          <w:u w:val="single"/>
        </w:rPr>
        <w:t>they</w:t>
      </w:r>
      <w:r w:rsidRPr="00084D69">
        <w:rPr>
          <w:rFonts w:ascii="Times New Roman" w:eastAsia="Times New Roman" w:hAnsi="Times New Roman" w:cs="Times New Roman"/>
          <w:sz w:val="24"/>
          <w:szCs w:val="24"/>
        </w:rPr>
        <w:t xml:space="preserve"> lock in but also for their local impact on air, water, forests, and human rights. </w:t>
      </w:r>
      <w:r w:rsidRPr="00084D69">
        <w:rPr>
          <w:rFonts w:ascii="Times New Roman" w:eastAsia="Times New Roman" w:hAnsi="Times New Roman" w:cs="Times New Roman"/>
          <w:b/>
          <w:bCs/>
          <w:sz w:val="24"/>
          <w:szCs w:val="24"/>
        </w:rPr>
        <w:t>[IV]</w:t>
      </w:r>
    </w:p>
    <w:p w14:paraId="23F9279B" w14:textId="17E8C0DF" w:rsidR="00076159" w:rsidRPr="00084D69" w:rsidRDefault="0007615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sz w:val="24"/>
          <w:szCs w:val="24"/>
        </w:rPr>
      </w:pPr>
      <w:r w:rsidRPr="00084D69">
        <w:rPr>
          <w:rFonts w:ascii="Times New Roman" w:eastAsia="Times New Roman" w:hAnsi="Times New Roman" w:cs="Times New Roman"/>
          <w:i/>
          <w:iCs/>
          <w:sz w:val="24"/>
          <w:szCs w:val="24"/>
        </w:rPr>
        <w:t>(Adapted from SEI, “It’s time to move beyond ‘carbon tunnel vision”)</w:t>
      </w:r>
    </w:p>
    <w:p w14:paraId="55099F22" w14:textId="77777777"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sz w:val="24"/>
          <w:szCs w:val="24"/>
        </w:rPr>
        <w:t>Question 36.</w:t>
      </w:r>
      <w:r w:rsidR="00076159" w:rsidRPr="00084D69">
        <w:rPr>
          <w:rFonts w:ascii="Times New Roman" w:eastAsia="Times New Roman" w:hAnsi="Times New Roman" w:cs="Times New Roman"/>
          <w:sz w:val="24"/>
          <w:szCs w:val="24"/>
        </w:rPr>
        <w:t xml:space="preserve">The phrase </w:t>
      </w:r>
      <w:r w:rsidR="00076159" w:rsidRPr="00084D69">
        <w:rPr>
          <w:rFonts w:ascii="Times New Roman" w:eastAsia="Times New Roman" w:hAnsi="Times New Roman" w:cs="Times New Roman"/>
          <w:b/>
          <w:bCs/>
          <w:sz w:val="24"/>
          <w:szCs w:val="24"/>
          <w:u w:val="single"/>
        </w:rPr>
        <w:t>paper over the cracks</w:t>
      </w:r>
      <w:r w:rsidR="00076159" w:rsidRPr="00084D69">
        <w:rPr>
          <w:rFonts w:ascii="Times New Roman" w:eastAsia="Times New Roman" w:hAnsi="Times New Roman" w:cs="Times New Roman"/>
          <w:sz w:val="24"/>
          <w:szCs w:val="24"/>
        </w:rPr>
        <w:t xml:space="preserve"> in paragraph 4 </w:t>
      </w:r>
      <w:r w:rsidR="00076159" w:rsidRPr="00084D69">
        <w:rPr>
          <w:rFonts w:ascii="Times New Roman" w:hAnsi="Times New Roman" w:cs="Times New Roman"/>
          <w:sz w:val="24"/>
          <w:szCs w:val="24"/>
        </w:rPr>
        <w:t>is OPPOSITE in meaning to</w:t>
      </w:r>
      <w:r w:rsidR="00076159" w:rsidRPr="00084D69">
        <w:rPr>
          <w:rFonts w:ascii="Times New Roman" w:eastAsia="Times New Roman" w:hAnsi="Times New Roman" w:cs="Times New Roman"/>
          <w:sz w:val="24"/>
          <w:szCs w:val="24"/>
        </w:rPr>
        <w:t xml:space="preserve"> </w:t>
      </w:r>
      <w:r w:rsidR="00076159" w:rsidRPr="00084D69">
        <w:rPr>
          <w:rFonts w:ascii="Times New Roman" w:eastAsia="Times New Roman" w:hAnsi="Times New Roman" w:cs="Times New Roman"/>
          <w:b/>
          <w:bCs/>
          <w:sz w:val="24"/>
          <w:szCs w:val="24"/>
        </w:rPr>
        <w:t>_______</w:t>
      </w:r>
      <w:r w:rsidR="00076159" w:rsidRPr="00084D69">
        <w:rPr>
          <w:rFonts w:ascii="Times New Roman" w:eastAsia="Times New Roman" w:hAnsi="Times New Roman" w:cs="Times New Roman"/>
          <w:sz w:val="24"/>
          <w:szCs w:val="24"/>
        </w:rPr>
        <w:t>.</w:t>
      </w:r>
    </w:p>
    <w:p w14:paraId="61B1B389" w14:textId="77777777" w:rsidR="00AB6739" w:rsidRPr="00084D69" w:rsidRDefault="00AB6739" w:rsidP="00084D69">
      <w:pPr>
        <w:widowControl w:val="0"/>
        <w:tabs>
          <w:tab w:val="left" w:pos="283"/>
          <w:tab w:val="left" w:pos="2835"/>
          <w:tab w:val="left" w:pos="5386"/>
          <w:tab w:val="left" w:pos="7937"/>
        </w:tabs>
        <w:autoSpaceDE w:val="0"/>
        <w:autoSpaceDN w:val="0"/>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sz w:val="24"/>
          <w:szCs w:val="24"/>
        </w:rPr>
        <w:t>A.</w:t>
      </w:r>
      <w:r w:rsidR="00076159" w:rsidRPr="00084D69">
        <w:rPr>
          <w:rFonts w:ascii="Times New Roman" w:eastAsia="Times New Roman" w:hAnsi="Times New Roman" w:cs="Times New Roman"/>
          <w:sz w:val="24"/>
          <w:szCs w:val="24"/>
        </w:rPr>
        <w:t>sweep something under the carpet</w:t>
      </w:r>
      <w:r w:rsidRPr="00084D69">
        <w:rPr>
          <w:rFonts w:ascii="Times New Roman" w:eastAsia="Times New Roman" w:hAnsi="Times New Roman" w:cs="Times New Roman"/>
          <w:b/>
          <w:sz w:val="24"/>
          <w:szCs w:val="24"/>
        </w:rPr>
        <w:tab/>
      </w:r>
      <w:r w:rsidRPr="00084D69">
        <w:rPr>
          <w:rFonts w:ascii="Times New Roman" w:eastAsia="Times New Roman" w:hAnsi="Times New Roman" w:cs="Times New Roman"/>
          <w:b/>
          <w:bCs/>
          <w:sz w:val="24"/>
          <w:szCs w:val="24"/>
        </w:rPr>
        <w:t>B.</w:t>
      </w:r>
      <w:r w:rsidR="00076159" w:rsidRPr="00084D69">
        <w:rPr>
          <w:rFonts w:ascii="Times New Roman" w:eastAsia="Times New Roman" w:hAnsi="Times New Roman" w:cs="Times New Roman"/>
          <w:sz w:val="24"/>
          <w:szCs w:val="24"/>
        </w:rPr>
        <w:t xml:space="preserve"> get to the bottom of something</w:t>
      </w:r>
    </w:p>
    <w:p w14:paraId="6F0BB479" w14:textId="18792CF0" w:rsidR="0007615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sz w:val="24"/>
          <w:szCs w:val="24"/>
        </w:rPr>
      </w:pPr>
      <w:r w:rsidRPr="00084D69">
        <w:rPr>
          <w:rFonts w:ascii="Times New Roman" w:eastAsia="Times New Roman" w:hAnsi="Times New Roman" w:cs="Times New Roman"/>
          <w:b/>
          <w:bCs/>
          <w:sz w:val="24"/>
          <w:szCs w:val="24"/>
        </w:rPr>
        <w:lastRenderedPageBreak/>
        <w:t>C.</w:t>
      </w:r>
      <w:r w:rsidR="00076159" w:rsidRPr="00084D69">
        <w:rPr>
          <w:rFonts w:ascii="Times New Roman" w:eastAsia="Times New Roman" w:hAnsi="Times New Roman" w:cs="Times New Roman"/>
          <w:sz w:val="24"/>
          <w:szCs w:val="24"/>
        </w:rPr>
        <w:t xml:space="preserve"> turn a blind eye</w:t>
      </w:r>
      <w:r w:rsidRPr="00084D69">
        <w:rPr>
          <w:rFonts w:ascii="Times New Roman" w:eastAsia="Times New Roman" w:hAnsi="Times New Roman" w:cs="Times New Roman"/>
          <w:b/>
          <w:sz w:val="24"/>
          <w:szCs w:val="24"/>
        </w:rPr>
        <w:tab/>
      </w:r>
      <w:r w:rsidRPr="00084D69">
        <w:rPr>
          <w:rFonts w:ascii="Times New Roman" w:eastAsia="Times New Roman" w:hAnsi="Times New Roman" w:cs="Times New Roman"/>
          <w:b/>
          <w:bCs/>
          <w:sz w:val="24"/>
          <w:szCs w:val="24"/>
        </w:rPr>
        <w:t>D.</w:t>
      </w:r>
      <w:r w:rsidR="00076159" w:rsidRPr="00084D69">
        <w:rPr>
          <w:rFonts w:ascii="Times New Roman" w:eastAsia="Times New Roman" w:hAnsi="Times New Roman" w:cs="Times New Roman"/>
          <w:sz w:val="24"/>
          <w:szCs w:val="24"/>
        </w:rPr>
        <w:t xml:space="preserve"> let sleeping dogs lie</w:t>
      </w:r>
    </w:p>
    <w:p w14:paraId="208728A3" w14:textId="77777777"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sz w:val="24"/>
          <w:szCs w:val="24"/>
        </w:rPr>
        <w:t>Question 37.</w:t>
      </w:r>
      <w:r w:rsidR="00076159" w:rsidRPr="00084D69">
        <w:rPr>
          <w:rFonts w:ascii="Times New Roman" w:eastAsia="Times New Roman" w:hAnsi="Times New Roman" w:cs="Times New Roman"/>
          <w:sz w:val="24"/>
          <w:szCs w:val="24"/>
        </w:rPr>
        <w:t xml:space="preserve">The word </w:t>
      </w:r>
      <w:r w:rsidR="00076159" w:rsidRPr="00084D69">
        <w:rPr>
          <w:rFonts w:ascii="Times New Roman" w:eastAsia="Times New Roman" w:hAnsi="Times New Roman" w:cs="Times New Roman"/>
          <w:b/>
          <w:bCs/>
          <w:sz w:val="24"/>
          <w:szCs w:val="24"/>
          <w:u w:val="single"/>
        </w:rPr>
        <w:t>puncture</w:t>
      </w:r>
      <w:r w:rsidR="00076159" w:rsidRPr="00084D69">
        <w:rPr>
          <w:rFonts w:ascii="Times New Roman" w:eastAsia="Times New Roman" w:hAnsi="Times New Roman" w:cs="Times New Roman"/>
          <w:sz w:val="24"/>
          <w:szCs w:val="24"/>
        </w:rPr>
        <w:t xml:space="preserve"> in paragraph 3 mostly means </w:t>
      </w:r>
      <w:r w:rsidR="00076159" w:rsidRPr="00084D69">
        <w:rPr>
          <w:rFonts w:ascii="Times New Roman" w:eastAsia="Times New Roman" w:hAnsi="Times New Roman" w:cs="Times New Roman"/>
          <w:b/>
          <w:bCs/>
          <w:sz w:val="24"/>
          <w:szCs w:val="24"/>
        </w:rPr>
        <w:t>_______</w:t>
      </w:r>
      <w:r w:rsidR="00076159" w:rsidRPr="00084D69">
        <w:rPr>
          <w:rFonts w:ascii="Times New Roman" w:eastAsia="Times New Roman" w:hAnsi="Times New Roman" w:cs="Times New Roman"/>
          <w:sz w:val="24"/>
          <w:szCs w:val="24"/>
        </w:rPr>
        <w:t>.</w:t>
      </w:r>
    </w:p>
    <w:p w14:paraId="30B9F04D" w14:textId="60781D88" w:rsidR="0007615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sz w:val="24"/>
          <w:szCs w:val="24"/>
        </w:rPr>
      </w:pPr>
      <w:r w:rsidRPr="00084D69">
        <w:rPr>
          <w:rFonts w:ascii="Times New Roman" w:eastAsia="Times New Roman" w:hAnsi="Times New Roman" w:cs="Times New Roman"/>
          <w:b/>
          <w:bCs/>
          <w:sz w:val="24"/>
          <w:szCs w:val="24"/>
        </w:rPr>
        <w:t>A.</w:t>
      </w:r>
      <w:r w:rsidR="00076159" w:rsidRPr="00084D69">
        <w:rPr>
          <w:rFonts w:ascii="Times New Roman" w:eastAsia="Times New Roman" w:hAnsi="Times New Roman" w:cs="Times New Roman"/>
          <w:sz w:val="24"/>
          <w:szCs w:val="24"/>
        </w:rPr>
        <w:t xml:space="preserve"> undermine</w:t>
      </w:r>
      <w:r w:rsidRPr="00084D69">
        <w:rPr>
          <w:rFonts w:ascii="Times New Roman" w:eastAsia="Times New Roman" w:hAnsi="Times New Roman" w:cs="Times New Roman"/>
          <w:b/>
          <w:sz w:val="24"/>
          <w:szCs w:val="24"/>
        </w:rPr>
        <w:tab/>
      </w:r>
      <w:r w:rsidRPr="00084D69">
        <w:rPr>
          <w:rFonts w:ascii="Times New Roman" w:eastAsia="Times New Roman" w:hAnsi="Times New Roman" w:cs="Times New Roman"/>
          <w:b/>
          <w:bCs/>
          <w:sz w:val="24"/>
          <w:szCs w:val="24"/>
        </w:rPr>
        <w:t>B.</w:t>
      </w:r>
      <w:r w:rsidR="00076159" w:rsidRPr="00084D69">
        <w:rPr>
          <w:rFonts w:ascii="Times New Roman" w:eastAsia="Times New Roman" w:hAnsi="Times New Roman" w:cs="Times New Roman"/>
          <w:sz w:val="24"/>
          <w:szCs w:val="24"/>
        </w:rPr>
        <w:t xml:space="preserve"> transport</w:t>
      </w:r>
      <w:r w:rsidRPr="00084D69">
        <w:rPr>
          <w:rFonts w:ascii="Times New Roman" w:eastAsia="Times New Roman" w:hAnsi="Times New Roman" w:cs="Times New Roman"/>
          <w:b/>
          <w:sz w:val="24"/>
          <w:szCs w:val="24"/>
        </w:rPr>
        <w:tab/>
      </w:r>
      <w:r w:rsidRPr="00084D69">
        <w:rPr>
          <w:rFonts w:ascii="Times New Roman" w:eastAsia="Times New Roman" w:hAnsi="Times New Roman" w:cs="Times New Roman"/>
          <w:b/>
          <w:bCs/>
          <w:sz w:val="24"/>
          <w:szCs w:val="24"/>
        </w:rPr>
        <w:t>C.</w:t>
      </w:r>
      <w:r w:rsidR="00076159" w:rsidRPr="00084D69">
        <w:rPr>
          <w:rFonts w:ascii="Times New Roman" w:eastAsia="Times New Roman" w:hAnsi="Times New Roman" w:cs="Times New Roman"/>
          <w:sz w:val="24"/>
          <w:szCs w:val="24"/>
        </w:rPr>
        <w:t xml:space="preserve"> quantify</w:t>
      </w:r>
      <w:r w:rsidRPr="00084D69">
        <w:rPr>
          <w:rFonts w:ascii="Times New Roman" w:eastAsia="Times New Roman" w:hAnsi="Times New Roman" w:cs="Times New Roman"/>
          <w:b/>
          <w:sz w:val="24"/>
          <w:szCs w:val="24"/>
        </w:rPr>
        <w:tab/>
      </w:r>
      <w:r w:rsidRPr="00084D69">
        <w:rPr>
          <w:rFonts w:ascii="Times New Roman" w:eastAsia="Times New Roman" w:hAnsi="Times New Roman" w:cs="Times New Roman"/>
          <w:b/>
          <w:bCs/>
          <w:sz w:val="24"/>
          <w:szCs w:val="24"/>
        </w:rPr>
        <w:t>D.</w:t>
      </w:r>
      <w:r w:rsidR="00076159" w:rsidRPr="00084D69">
        <w:rPr>
          <w:rFonts w:ascii="Times New Roman" w:eastAsia="Times New Roman" w:hAnsi="Times New Roman" w:cs="Times New Roman"/>
          <w:sz w:val="24"/>
          <w:szCs w:val="24"/>
        </w:rPr>
        <w:t xml:space="preserve"> consolidate</w:t>
      </w:r>
    </w:p>
    <w:p w14:paraId="7C264203" w14:textId="77777777"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sz w:val="24"/>
          <w:szCs w:val="24"/>
        </w:rPr>
        <w:t>Question 38.</w:t>
      </w:r>
      <w:r w:rsidR="00076159" w:rsidRPr="00084D69">
        <w:rPr>
          <w:rFonts w:ascii="Times New Roman" w:eastAsia="Times New Roman" w:hAnsi="Times New Roman" w:cs="Times New Roman"/>
          <w:sz w:val="24"/>
          <w:szCs w:val="24"/>
        </w:rPr>
        <w:t>Which of the following best summarizes paragraph 2?</w:t>
      </w:r>
    </w:p>
    <w:p w14:paraId="1993D808"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bCs/>
          <w:sz w:val="24"/>
          <w:szCs w:val="24"/>
        </w:rPr>
        <w:t>A.</w:t>
      </w:r>
      <w:r w:rsidR="00076159" w:rsidRPr="00084D69">
        <w:rPr>
          <w:rFonts w:ascii="Times New Roman" w:eastAsia="Times New Roman" w:hAnsi="Times New Roman" w:cs="Times New Roman"/>
          <w:sz w:val="24"/>
          <w:szCs w:val="24"/>
        </w:rPr>
        <w:t xml:space="preserve"> Despite strict regulation, emissions and wastes from oil and gas pose minimal risks to nearby communities.</w:t>
      </w:r>
    </w:p>
    <w:p w14:paraId="1ECBFFF1"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bCs/>
          <w:sz w:val="24"/>
          <w:szCs w:val="24"/>
        </w:rPr>
        <w:t>B.</w:t>
      </w:r>
      <w:r w:rsidR="00076159" w:rsidRPr="00084D69">
        <w:rPr>
          <w:rFonts w:ascii="Times New Roman" w:eastAsia="Times New Roman" w:hAnsi="Times New Roman" w:cs="Times New Roman"/>
          <w:sz w:val="24"/>
          <w:szCs w:val="24"/>
        </w:rPr>
        <w:t xml:space="preserve"> Air toxics and poorly controlled waste streams generate serious health and water hazards, especially where people live close to operations.</w:t>
      </w:r>
    </w:p>
    <w:p w14:paraId="1C5ECD7F"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bCs/>
          <w:sz w:val="24"/>
          <w:szCs w:val="24"/>
        </w:rPr>
        <w:t>C.</w:t>
      </w:r>
      <w:r w:rsidR="00076159" w:rsidRPr="00084D69">
        <w:rPr>
          <w:rFonts w:ascii="Times New Roman" w:eastAsia="Times New Roman" w:hAnsi="Times New Roman" w:cs="Times New Roman"/>
          <w:sz w:val="24"/>
          <w:szCs w:val="24"/>
        </w:rPr>
        <w:t xml:space="preserve"> Criteria pollutants are less consequential than greenhouse gases and therefore receive less monitoring.</w:t>
      </w:r>
    </w:p>
    <w:p w14:paraId="4BE90403" w14:textId="623DDC51" w:rsidR="0007615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sz w:val="24"/>
          <w:szCs w:val="24"/>
        </w:rPr>
      </w:pPr>
      <w:r w:rsidRPr="00084D69">
        <w:rPr>
          <w:rFonts w:ascii="Times New Roman" w:eastAsia="Times New Roman" w:hAnsi="Times New Roman" w:cs="Times New Roman"/>
          <w:b/>
          <w:bCs/>
          <w:sz w:val="24"/>
          <w:szCs w:val="24"/>
        </w:rPr>
        <w:t>D.</w:t>
      </w:r>
      <w:r w:rsidR="00076159" w:rsidRPr="00084D69">
        <w:rPr>
          <w:rFonts w:ascii="Times New Roman" w:eastAsia="Times New Roman" w:hAnsi="Times New Roman" w:cs="Times New Roman"/>
          <w:sz w:val="24"/>
          <w:szCs w:val="24"/>
        </w:rPr>
        <w:t xml:space="preserve"> Water contamination from shale operations has been theorized but not documented in U.S. case studies.</w:t>
      </w:r>
    </w:p>
    <w:p w14:paraId="3BD5D369" w14:textId="77777777"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sz w:val="24"/>
          <w:szCs w:val="24"/>
        </w:rPr>
        <w:t>Question 39.</w:t>
      </w:r>
      <w:r w:rsidR="00076159" w:rsidRPr="00084D69">
        <w:rPr>
          <w:rFonts w:ascii="Times New Roman" w:eastAsia="Times New Roman" w:hAnsi="Times New Roman" w:cs="Times New Roman"/>
          <w:sz w:val="24"/>
          <w:szCs w:val="24"/>
        </w:rPr>
        <w:t xml:space="preserve">Based on paragraph 3, which claim about distributional impacts is </w:t>
      </w:r>
      <w:r w:rsidR="00076159" w:rsidRPr="00084D69">
        <w:rPr>
          <w:rFonts w:ascii="Times New Roman" w:eastAsia="Times New Roman" w:hAnsi="Times New Roman" w:cs="Times New Roman"/>
          <w:b/>
          <w:bCs/>
          <w:sz w:val="24"/>
          <w:szCs w:val="24"/>
        </w:rPr>
        <w:t>TRUE</w:t>
      </w:r>
      <w:r w:rsidR="00076159" w:rsidRPr="00084D69">
        <w:rPr>
          <w:rFonts w:ascii="Times New Roman" w:eastAsia="Times New Roman" w:hAnsi="Times New Roman" w:cs="Times New Roman"/>
          <w:sz w:val="24"/>
          <w:szCs w:val="24"/>
        </w:rPr>
        <w:t>?</w:t>
      </w:r>
    </w:p>
    <w:p w14:paraId="37761917"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bCs/>
          <w:sz w:val="24"/>
          <w:szCs w:val="24"/>
        </w:rPr>
        <w:t>A.</w:t>
      </w:r>
      <w:r w:rsidR="00076159" w:rsidRPr="00084D69">
        <w:rPr>
          <w:rFonts w:ascii="Times New Roman" w:eastAsia="Times New Roman" w:hAnsi="Times New Roman" w:cs="Times New Roman"/>
          <w:sz w:val="24"/>
          <w:szCs w:val="24"/>
        </w:rPr>
        <w:t xml:space="preserve"> Exposure to flaring and proximity to wells are randomly distributed across demographics.</w:t>
      </w:r>
    </w:p>
    <w:p w14:paraId="499F2BB0"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bCs/>
          <w:sz w:val="24"/>
          <w:szCs w:val="24"/>
        </w:rPr>
        <w:t>B.</w:t>
      </w:r>
      <w:r w:rsidR="00076159" w:rsidRPr="00084D69">
        <w:rPr>
          <w:rFonts w:ascii="Times New Roman" w:eastAsia="Times New Roman" w:hAnsi="Times New Roman" w:cs="Times New Roman"/>
          <w:sz w:val="24"/>
          <w:szCs w:val="24"/>
        </w:rPr>
        <w:t xml:space="preserve"> Minority and Indigenous communities disproportionately bear risks associated with extraction.</w:t>
      </w:r>
    </w:p>
    <w:p w14:paraId="25F695C5"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bCs/>
          <w:sz w:val="24"/>
          <w:szCs w:val="24"/>
        </w:rPr>
        <w:t>C.</w:t>
      </w:r>
      <w:r w:rsidR="00076159" w:rsidRPr="00084D69">
        <w:rPr>
          <w:rFonts w:ascii="Times New Roman" w:eastAsia="Times New Roman" w:hAnsi="Times New Roman" w:cs="Times New Roman"/>
          <w:sz w:val="24"/>
          <w:szCs w:val="24"/>
        </w:rPr>
        <w:t xml:space="preserve"> Violence against environmental defenders has declined steadily since 2</w:t>
      </w:r>
      <w:r w:rsidR="00215395" w:rsidRPr="00084D69">
        <w:rPr>
          <w:rFonts w:ascii="Times New Roman" w:eastAsia="Times New Roman" w:hAnsi="Times New Roman" w:cs="Times New Roman"/>
          <w:sz w:val="24"/>
          <w:szCs w:val="24"/>
        </w:rPr>
        <w:t>020.</w:t>
      </w:r>
    </w:p>
    <w:p w14:paraId="41B0185F" w14:textId="48C10CC1" w:rsidR="0007615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sz w:val="24"/>
          <w:szCs w:val="24"/>
        </w:rPr>
      </w:pPr>
      <w:r w:rsidRPr="00084D69">
        <w:rPr>
          <w:rFonts w:ascii="Times New Roman" w:eastAsia="Times New Roman" w:hAnsi="Times New Roman" w:cs="Times New Roman"/>
          <w:b/>
          <w:bCs/>
          <w:sz w:val="24"/>
          <w:szCs w:val="24"/>
        </w:rPr>
        <w:t>D.</w:t>
      </w:r>
      <w:r w:rsidR="00076159" w:rsidRPr="00084D69">
        <w:rPr>
          <w:rFonts w:ascii="Times New Roman" w:eastAsia="Times New Roman" w:hAnsi="Times New Roman" w:cs="Times New Roman"/>
          <w:sz w:val="24"/>
          <w:szCs w:val="24"/>
        </w:rPr>
        <w:t xml:space="preserve"> Most socio</w:t>
      </w:r>
      <w:r w:rsidR="00076159" w:rsidRPr="00084D69">
        <w:rPr>
          <w:rFonts w:ascii="Times New Roman" w:eastAsia="Times New Roman" w:hAnsi="Times New Roman" w:cs="Times New Roman"/>
          <w:sz w:val="24"/>
          <w:szCs w:val="24"/>
        </w:rPr>
        <w:noBreakHyphen/>
        <w:t>environmental conflicts relate to mining rather than oil and gas.</w:t>
      </w:r>
    </w:p>
    <w:p w14:paraId="37062370" w14:textId="77777777"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sz w:val="24"/>
          <w:szCs w:val="24"/>
        </w:rPr>
        <w:t>Question 40.</w:t>
      </w:r>
      <w:r w:rsidR="00076159" w:rsidRPr="00084D69">
        <w:rPr>
          <w:rFonts w:ascii="Times New Roman" w:eastAsia="Times New Roman" w:hAnsi="Times New Roman" w:cs="Times New Roman"/>
          <w:sz w:val="24"/>
          <w:szCs w:val="24"/>
        </w:rPr>
        <w:t>According to paragraph 4, which example illustrates biodiversity risks tied to continued extraction?</w:t>
      </w:r>
    </w:p>
    <w:p w14:paraId="25636FD6"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bCs/>
          <w:sz w:val="24"/>
          <w:szCs w:val="24"/>
        </w:rPr>
        <w:t>A.</w:t>
      </w:r>
      <w:r w:rsidR="00076159" w:rsidRPr="00084D69">
        <w:rPr>
          <w:rFonts w:ascii="Times New Roman" w:eastAsia="Times New Roman" w:hAnsi="Times New Roman" w:cs="Times New Roman"/>
          <w:sz w:val="24"/>
          <w:szCs w:val="24"/>
        </w:rPr>
        <w:t xml:space="preserve"> A nationwide decline in hospital admissions after refineries adopted cleaner fuels</w:t>
      </w:r>
    </w:p>
    <w:p w14:paraId="46C8FF66"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bCs/>
          <w:sz w:val="24"/>
          <w:szCs w:val="24"/>
        </w:rPr>
        <w:t>B.</w:t>
      </w:r>
      <w:r w:rsidR="00076159" w:rsidRPr="00084D69">
        <w:rPr>
          <w:rFonts w:ascii="Times New Roman" w:eastAsia="Times New Roman" w:hAnsi="Times New Roman" w:cs="Times New Roman"/>
          <w:sz w:val="24"/>
          <w:szCs w:val="24"/>
        </w:rPr>
        <w:t xml:space="preserve"> A moratorium on Arctic exploration that eliminated threats to marine mammals</w:t>
      </w:r>
    </w:p>
    <w:p w14:paraId="4D504E5C"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bCs/>
          <w:sz w:val="24"/>
          <w:szCs w:val="24"/>
        </w:rPr>
        <w:t>C.</w:t>
      </w:r>
      <w:r w:rsidR="00076159" w:rsidRPr="00084D69">
        <w:rPr>
          <w:rFonts w:ascii="Times New Roman" w:eastAsia="Times New Roman" w:hAnsi="Times New Roman" w:cs="Times New Roman"/>
          <w:sz w:val="24"/>
          <w:szCs w:val="24"/>
        </w:rPr>
        <w:t xml:space="preserve"> The opening and exploration of 327 oil or gas blocks across ~108 million hectares of the Amazon Basin</w:t>
      </w:r>
    </w:p>
    <w:p w14:paraId="6BB60846" w14:textId="1AFD69F5" w:rsidR="0007615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sz w:val="24"/>
          <w:szCs w:val="24"/>
        </w:rPr>
      </w:pPr>
      <w:r w:rsidRPr="00084D69">
        <w:rPr>
          <w:rFonts w:ascii="Times New Roman" w:eastAsia="Times New Roman" w:hAnsi="Times New Roman" w:cs="Times New Roman"/>
          <w:b/>
          <w:bCs/>
          <w:sz w:val="24"/>
          <w:szCs w:val="24"/>
        </w:rPr>
        <w:t>D.</w:t>
      </w:r>
      <w:r w:rsidR="00076159" w:rsidRPr="00084D69">
        <w:rPr>
          <w:rFonts w:ascii="Times New Roman" w:eastAsia="Times New Roman" w:hAnsi="Times New Roman" w:cs="Times New Roman"/>
          <w:sz w:val="24"/>
          <w:szCs w:val="24"/>
        </w:rPr>
        <w:t xml:space="preserve"> The universal recovery of caribou populations in western Canada</w:t>
      </w:r>
    </w:p>
    <w:p w14:paraId="7E085E4D" w14:textId="77777777"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sz w:val="24"/>
          <w:szCs w:val="24"/>
        </w:rPr>
        <w:t>Question 41.</w:t>
      </w:r>
      <w:r w:rsidR="00076159" w:rsidRPr="00084D69">
        <w:rPr>
          <w:rFonts w:ascii="Times New Roman" w:eastAsia="Times New Roman" w:hAnsi="Times New Roman" w:cs="Times New Roman"/>
          <w:sz w:val="24"/>
          <w:szCs w:val="24"/>
        </w:rPr>
        <w:t xml:space="preserve">The word </w:t>
      </w:r>
      <w:r w:rsidR="00076159" w:rsidRPr="00084D69">
        <w:rPr>
          <w:rFonts w:ascii="Times New Roman" w:eastAsia="Times New Roman" w:hAnsi="Times New Roman" w:cs="Times New Roman"/>
          <w:b/>
          <w:bCs/>
          <w:sz w:val="24"/>
          <w:szCs w:val="24"/>
          <w:u w:val="single"/>
        </w:rPr>
        <w:t>they</w:t>
      </w:r>
      <w:r w:rsidR="00076159" w:rsidRPr="00084D69">
        <w:rPr>
          <w:rFonts w:ascii="Times New Roman" w:eastAsia="Times New Roman" w:hAnsi="Times New Roman" w:cs="Times New Roman"/>
          <w:sz w:val="24"/>
          <w:szCs w:val="24"/>
        </w:rPr>
        <w:t xml:space="preserve"> in paragraph 4 refers to </w:t>
      </w:r>
      <w:r w:rsidR="00076159" w:rsidRPr="00084D69">
        <w:rPr>
          <w:rFonts w:ascii="Times New Roman" w:eastAsia="Times New Roman" w:hAnsi="Times New Roman" w:cs="Times New Roman"/>
          <w:b/>
          <w:bCs/>
          <w:sz w:val="24"/>
          <w:szCs w:val="24"/>
        </w:rPr>
        <w:t>_______</w:t>
      </w:r>
      <w:r w:rsidR="00076159" w:rsidRPr="00084D69">
        <w:rPr>
          <w:rFonts w:ascii="Times New Roman" w:eastAsia="Times New Roman" w:hAnsi="Times New Roman" w:cs="Times New Roman"/>
          <w:sz w:val="24"/>
          <w:szCs w:val="24"/>
        </w:rPr>
        <w:t>.</w:t>
      </w:r>
    </w:p>
    <w:p w14:paraId="5C0FF52F" w14:textId="6EB47241" w:rsidR="0007615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sz w:val="24"/>
          <w:szCs w:val="24"/>
        </w:rPr>
      </w:pPr>
      <w:r w:rsidRPr="00084D69">
        <w:rPr>
          <w:rFonts w:ascii="Times New Roman" w:eastAsia="Times New Roman" w:hAnsi="Times New Roman" w:cs="Times New Roman"/>
          <w:b/>
          <w:bCs/>
          <w:sz w:val="24"/>
          <w:szCs w:val="24"/>
        </w:rPr>
        <w:t>A.</w:t>
      </w:r>
      <w:r w:rsidR="00076159" w:rsidRPr="00084D69">
        <w:rPr>
          <w:rFonts w:ascii="Times New Roman" w:eastAsia="Times New Roman" w:hAnsi="Times New Roman" w:cs="Times New Roman"/>
          <w:sz w:val="24"/>
          <w:szCs w:val="24"/>
        </w:rPr>
        <w:t xml:space="preserve"> emissions</w:t>
      </w:r>
      <w:r w:rsidRPr="00084D69">
        <w:rPr>
          <w:rFonts w:ascii="Times New Roman" w:eastAsia="Times New Roman" w:hAnsi="Times New Roman" w:cs="Times New Roman"/>
          <w:b/>
          <w:sz w:val="24"/>
          <w:szCs w:val="24"/>
        </w:rPr>
        <w:tab/>
      </w:r>
      <w:r w:rsidRPr="00084D69">
        <w:rPr>
          <w:rFonts w:ascii="Times New Roman" w:eastAsia="Times New Roman" w:hAnsi="Times New Roman" w:cs="Times New Roman"/>
          <w:b/>
          <w:bCs/>
          <w:sz w:val="24"/>
          <w:szCs w:val="24"/>
        </w:rPr>
        <w:t>B.</w:t>
      </w:r>
      <w:r w:rsidR="00076159" w:rsidRPr="00084D69">
        <w:rPr>
          <w:rFonts w:ascii="Times New Roman" w:eastAsia="Times New Roman" w:hAnsi="Times New Roman" w:cs="Times New Roman"/>
          <w:b/>
          <w:bCs/>
          <w:sz w:val="24"/>
          <w:szCs w:val="24"/>
        </w:rPr>
        <w:t xml:space="preserve"> </w:t>
      </w:r>
      <w:r w:rsidR="00076159" w:rsidRPr="00084D69">
        <w:rPr>
          <w:rFonts w:ascii="Times New Roman" w:eastAsia="Times New Roman" w:hAnsi="Times New Roman" w:cs="Times New Roman"/>
          <w:sz w:val="24"/>
          <w:szCs w:val="24"/>
        </w:rPr>
        <w:t>advocates</w:t>
      </w:r>
      <w:r w:rsidRPr="00084D69">
        <w:rPr>
          <w:rFonts w:ascii="Times New Roman" w:eastAsia="Times New Roman" w:hAnsi="Times New Roman" w:cs="Times New Roman"/>
          <w:b/>
          <w:sz w:val="24"/>
          <w:szCs w:val="24"/>
        </w:rPr>
        <w:tab/>
      </w:r>
      <w:r w:rsidRPr="00084D69">
        <w:rPr>
          <w:rFonts w:ascii="Times New Roman" w:eastAsia="Times New Roman" w:hAnsi="Times New Roman" w:cs="Times New Roman"/>
          <w:b/>
          <w:bCs/>
          <w:sz w:val="24"/>
          <w:szCs w:val="24"/>
        </w:rPr>
        <w:t>C.</w:t>
      </w:r>
      <w:r w:rsidR="00076159" w:rsidRPr="00084D69">
        <w:rPr>
          <w:rFonts w:ascii="Times New Roman" w:eastAsia="Times New Roman" w:hAnsi="Times New Roman" w:cs="Times New Roman"/>
          <w:sz w:val="24"/>
          <w:szCs w:val="24"/>
        </w:rPr>
        <w:t xml:space="preserve"> projects</w:t>
      </w:r>
      <w:r w:rsidRPr="00084D69">
        <w:rPr>
          <w:rFonts w:ascii="Times New Roman" w:eastAsia="Times New Roman" w:hAnsi="Times New Roman" w:cs="Times New Roman"/>
          <w:b/>
          <w:sz w:val="24"/>
          <w:szCs w:val="24"/>
        </w:rPr>
        <w:tab/>
      </w:r>
      <w:r w:rsidRPr="00084D69">
        <w:rPr>
          <w:rFonts w:ascii="Times New Roman" w:eastAsia="Times New Roman" w:hAnsi="Times New Roman" w:cs="Times New Roman"/>
          <w:b/>
          <w:bCs/>
          <w:sz w:val="24"/>
          <w:szCs w:val="24"/>
        </w:rPr>
        <w:t>D.</w:t>
      </w:r>
      <w:r w:rsidR="00076159" w:rsidRPr="00084D69">
        <w:rPr>
          <w:rFonts w:ascii="Times New Roman" w:eastAsia="Times New Roman" w:hAnsi="Times New Roman" w:cs="Times New Roman"/>
          <w:sz w:val="24"/>
          <w:szCs w:val="24"/>
        </w:rPr>
        <w:t xml:space="preserve"> planners</w:t>
      </w:r>
    </w:p>
    <w:p w14:paraId="1CC249FD" w14:textId="77777777"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sz w:val="24"/>
          <w:szCs w:val="24"/>
        </w:rPr>
        <w:t>Question 42.</w:t>
      </w:r>
      <w:r w:rsidR="00076159" w:rsidRPr="00084D69">
        <w:rPr>
          <w:rFonts w:ascii="Times New Roman" w:eastAsia="Times New Roman" w:hAnsi="Times New Roman" w:cs="Times New Roman"/>
          <w:sz w:val="24"/>
          <w:szCs w:val="24"/>
        </w:rPr>
        <w:t>Which of the following best paraphrases the underlined sentence in paragraph 3?</w:t>
      </w:r>
    </w:p>
    <w:p w14:paraId="71AD1BCA"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bCs/>
          <w:sz w:val="24"/>
          <w:szCs w:val="24"/>
        </w:rPr>
        <w:t>A.</w:t>
      </w:r>
      <w:r w:rsidR="00215395" w:rsidRPr="00084D69">
        <w:rPr>
          <w:rFonts w:ascii="Times New Roman" w:eastAsia="Times New Roman" w:hAnsi="Times New Roman" w:cs="Times New Roman"/>
          <w:b/>
          <w:bCs/>
          <w:sz w:val="24"/>
          <w:szCs w:val="24"/>
        </w:rPr>
        <w:t xml:space="preserve"> </w:t>
      </w:r>
      <w:r w:rsidR="00076159" w:rsidRPr="00084D69">
        <w:rPr>
          <w:rFonts w:ascii="Times New Roman" w:eastAsia="Times New Roman" w:hAnsi="Times New Roman" w:cs="Times New Roman"/>
          <w:sz w:val="24"/>
          <w:szCs w:val="24"/>
        </w:rPr>
        <w:t>Because spill events arise from isolated negligence, stronger offsets and capture would make them irrelevant to assessments of overall safety.</w:t>
      </w:r>
    </w:p>
    <w:p w14:paraId="12C1028E"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bCs/>
          <w:sz w:val="24"/>
          <w:szCs w:val="24"/>
        </w:rPr>
        <w:t>B.</w:t>
      </w:r>
      <w:r w:rsidR="00076159" w:rsidRPr="00084D69">
        <w:rPr>
          <w:rFonts w:ascii="Times New Roman" w:eastAsia="Times New Roman" w:hAnsi="Times New Roman" w:cs="Times New Roman"/>
          <w:sz w:val="24"/>
          <w:szCs w:val="24"/>
        </w:rPr>
        <w:t xml:space="preserve"> Spills occur only when offsets and capture underperform, so once these systems scale flawlessly, safety assurances become beyond dispute.</w:t>
      </w:r>
    </w:p>
    <w:p w14:paraId="0690587C"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bCs/>
          <w:sz w:val="24"/>
          <w:szCs w:val="24"/>
        </w:rPr>
        <w:t>C.</w:t>
      </w:r>
      <w:r w:rsidR="00076159" w:rsidRPr="00084D69">
        <w:rPr>
          <w:rFonts w:ascii="Times New Roman" w:eastAsia="Times New Roman" w:hAnsi="Times New Roman" w:cs="Times New Roman"/>
          <w:sz w:val="24"/>
          <w:szCs w:val="24"/>
        </w:rPr>
        <w:t xml:space="preserve"> Perfectly implemented offsets and capture would eliminate spill hazards entirely, thereby substantiating the industry’s safety claims.</w:t>
      </w:r>
    </w:p>
    <w:p w14:paraId="2D784FEB" w14:textId="795BB348" w:rsidR="0007615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sz w:val="24"/>
          <w:szCs w:val="24"/>
        </w:rPr>
      </w:pPr>
      <w:r w:rsidRPr="00084D69">
        <w:rPr>
          <w:rFonts w:ascii="Times New Roman" w:eastAsia="Times New Roman" w:hAnsi="Times New Roman" w:cs="Times New Roman"/>
          <w:b/>
          <w:bCs/>
          <w:sz w:val="24"/>
          <w:szCs w:val="24"/>
        </w:rPr>
        <w:t>D.</w:t>
      </w:r>
      <w:r w:rsidR="00076159" w:rsidRPr="00084D69">
        <w:rPr>
          <w:rFonts w:ascii="Times New Roman" w:eastAsia="Times New Roman" w:hAnsi="Times New Roman" w:cs="Times New Roman"/>
          <w:sz w:val="24"/>
          <w:szCs w:val="24"/>
        </w:rPr>
        <w:t xml:space="preserve"> Even under an ideal rollout of offsets and carbon capture, persistent spill risks – whether from catastrophic failures or distant-triggered incidents – would still invalidate blanket assurances of safety.</w:t>
      </w:r>
    </w:p>
    <w:p w14:paraId="369C8D15" w14:textId="77777777"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sz w:val="24"/>
          <w:szCs w:val="24"/>
        </w:rPr>
        <w:t>Question 43.</w:t>
      </w:r>
      <w:r w:rsidR="00076159" w:rsidRPr="00084D69">
        <w:rPr>
          <w:rFonts w:ascii="Times New Roman" w:eastAsia="Times New Roman" w:hAnsi="Times New Roman" w:cs="Times New Roman"/>
          <w:sz w:val="24"/>
          <w:szCs w:val="24"/>
        </w:rPr>
        <w:t>Which of the following can be inferred from the passage?</w:t>
      </w:r>
    </w:p>
    <w:p w14:paraId="735AEA15"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bCs/>
          <w:sz w:val="24"/>
          <w:szCs w:val="24"/>
        </w:rPr>
        <w:t>A.</w:t>
      </w:r>
      <w:r w:rsidR="00076159" w:rsidRPr="00084D69">
        <w:rPr>
          <w:rFonts w:ascii="Times New Roman" w:eastAsia="Times New Roman" w:hAnsi="Times New Roman" w:cs="Times New Roman"/>
          <w:sz w:val="24"/>
          <w:szCs w:val="24"/>
        </w:rPr>
        <w:t xml:space="preserve"> Perfectly reliable offsets would eliminate local air</w:t>
      </w:r>
      <w:r w:rsidR="00076159" w:rsidRPr="00084D69">
        <w:rPr>
          <w:rFonts w:ascii="Times New Roman" w:eastAsia="Times New Roman" w:hAnsi="Times New Roman" w:cs="Times New Roman"/>
          <w:sz w:val="24"/>
          <w:szCs w:val="24"/>
        </w:rPr>
        <w:noBreakHyphen/>
        <w:t>quality harms from extraction.</w:t>
      </w:r>
    </w:p>
    <w:p w14:paraId="627152A3"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bCs/>
          <w:sz w:val="24"/>
          <w:szCs w:val="24"/>
        </w:rPr>
        <w:t>B.</w:t>
      </w:r>
      <w:r w:rsidR="00076159" w:rsidRPr="00084D69">
        <w:rPr>
          <w:rFonts w:ascii="Times New Roman" w:eastAsia="Times New Roman" w:hAnsi="Times New Roman" w:cs="Times New Roman"/>
          <w:sz w:val="24"/>
          <w:szCs w:val="24"/>
        </w:rPr>
        <w:t xml:space="preserve"> Net</w:t>
      </w:r>
      <w:r w:rsidR="00076159" w:rsidRPr="00084D69">
        <w:rPr>
          <w:rFonts w:ascii="Times New Roman" w:eastAsia="Times New Roman" w:hAnsi="Times New Roman" w:cs="Times New Roman"/>
          <w:sz w:val="24"/>
          <w:szCs w:val="24"/>
        </w:rPr>
        <w:noBreakHyphen/>
        <w:t>zero pathways that ignore co</w:t>
      </w:r>
      <w:r w:rsidR="00076159" w:rsidRPr="00084D69">
        <w:rPr>
          <w:rFonts w:ascii="Times New Roman" w:eastAsia="Times New Roman" w:hAnsi="Times New Roman" w:cs="Times New Roman"/>
          <w:sz w:val="24"/>
          <w:szCs w:val="24"/>
        </w:rPr>
        <w:noBreakHyphen/>
        <w:t>pollutants risk entrenching inequities even if carbon targets are met.</w:t>
      </w:r>
    </w:p>
    <w:p w14:paraId="096B283E"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bCs/>
          <w:sz w:val="24"/>
          <w:szCs w:val="24"/>
        </w:rPr>
        <w:t>C.</w:t>
      </w:r>
      <w:r w:rsidR="00076159" w:rsidRPr="00084D69">
        <w:rPr>
          <w:rFonts w:ascii="Times New Roman" w:eastAsia="Times New Roman" w:hAnsi="Times New Roman" w:cs="Times New Roman"/>
          <w:sz w:val="24"/>
          <w:szCs w:val="24"/>
        </w:rPr>
        <w:t xml:space="preserve"> Once biodiversity corridors are fragmented, caribou populations quickly rebound without management.</w:t>
      </w:r>
    </w:p>
    <w:p w14:paraId="6D9CFB9F" w14:textId="0D20F9EE" w:rsidR="0007615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sz w:val="24"/>
          <w:szCs w:val="24"/>
        </w:rPr>
      </w:pPr>
      <w:r w:rsidRPr="00084D69">
        <w:rPr>
          <w:rFonts w:ascii="Times New Roman" w:eastAsia="Times New Roman" w:hAnsi="Times New Roman" w:cs="Times New Roman"/>
          <w:b/>
          <w:bCs/>
          <w:sz w:val="24"/>
          <w:szCs w:val="24"/>
        </w:rPr>
        <w:t>D.</w:t>
      </w:r>
      <w:r w:rsidR="00076159" w:rsidRPr="00084D69">
        <w:rPr>
          <w:rFonts w:ascii="Times New Roman" w:eastAsia="Times New Roman" w:hAnsi="Times New Roman" w:cs="Times New Roman"/>
          <w:sz w:val="24"/>
          <w:szCs w:val="24"/>
        </w:rPr>
        <w:t xml:space="preserve"> Documented water contamination is confined to South America rather than the United States.</w:t>
      </w:r>
    </w:p>
    <w:p w14:paraId="3A6DE3DF" w14:textId="4165E62A" w:rsidR="0007615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sz w:val="24"/>
          <w:szCs w:val="24"/>
        </w:rPr>
      </w:pPr>
      <w:r w:rsidRPr="00084D69">
        <w:rPr>
          <w:rFonts w:ascii="Times New Roman" w:eastAsia="Times New Roman" w:hAnsi="Times New Roman" w:cs="Times New Roman"/>
          <w:b/>
          <w:sz w:val="24"/>
          <w:szCs w:val="24"/>
        </w:rPr>
        <w:t>Question 44.</w:t>
      </w:r>
      <w:r w:rsidR="00076159" w:rsidRPr="00084D69">
        <w:rPr>
          <w:rFonts w:ascii="Times New Roman" w:eastAsia="Times New Roman" w:hAnsi="Times New Roman" w:cs="Times New Roman"/>
          <w:sz w:val="24"/>
          <w:szCs w:val="24"/>
        </w:rPr>
        <w:t>Where would the following sentence best fit in the passage?</w:t>
      </w:r>
    </w:p>
    <w:p w14:paraId="69A79642" w14:textId="77777777" w:rsidR="00AB6739" w:rsidRPr="00084D69" w:rsidRDefault="0007615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i/>
          <w:iCs/>
          <w:sz w:val="24"/>
          <w:szCs w:val="24"/>
        </w:rPr>
      </w:pPr>
      <w:r w:rsidRPr="00084D69">
        <w:rPr>
          <w:rFonts w:ascii="Times New Roman" w:eastAsia="Times New Roman" w:hAnsi="Times New Roman" w:cs="Times New Roman"/>
          <w:b/>
          <w:bCs/>
          <w:sz w:val="24"/>
          <w:szCs w:val="24"/>
        </w:rPr>
        <w:t>The persistence of these inequities explains why environmental justice groups view “carbon</w:t>
      </w:r>
      <w:r w:rsidRPr="00084D69">
        <w:rPr>
          <w:rFonts w:ascii="Times New Roman" w:eastAsia="Times New Roman" w:hAnsi="Times New Roman" w:cs="Times New Roman"/>
          <w:b/>
          <w:bCs/>
          <w:sz w:val="24"/>
          <w:szCs w:val="24"/>
        </w:rPr>
        <w:noBreakHyphen/>
        <w:t>neutral” branding with special skepticism.</w:t>
      </w:r>
    </w:p>
    <w:p w14:paraId="3388932F" w14:textId="3C405CE1" w:rsidR="0007615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bCs/>
          <w:sz w:val="24"/>
          <w:szCs w:val="24"/>
        </w:rPr>
      </w:pPr>
      <w:r w:rsidRPr="00084D69">
        <w:rPr>
          <w:rFonts w:ascii="Times New Roman" w:eastAsia="Times New Roman" w:hAnsi="Times New Roman" w:cs="Times New Roman"/>
          <w:b/>
          <w:bCs/>
          <w:sz w:val="24"/>
          <w:szCs w:val="24"/>
        </w:rPr>
        <w:t>A.</w:t>
      </w:r>
      <w:r w:rsidR="00076159" w:rsidRPr="00084D69">
        <w:rPr>
          <w:rFonts w:ascii="Times New Roman" w:eastAsia="Times New Roman" w:hAnsi="Times New Roman" w:cs="Times New Roman"/>
          <w:b/>
          <w:bCs/>
          <w:sz w:val="24"/>
          <w:szCs w:val="24"/>
        </w:rPr>
        <w:t xml:space="preserve"> [I]</w:t>
      </w:r>
      <w:r w:rsidRPr="00084D69">
        <w:rPr>
          <w:rFonts w:ascii="Times New Roman" w:eastAsia="Times New Roman" w:hAnsi="Times New Roman" w:cs="Times New Roman"/>
          <w:b/>
          <w:bCs/>
          <w:sz w:val="24"/>
          <w:szCs w:val="24"/>
        </w:rPr>
        <w:tab/>
        <w:t>B.</w:t>
      </w:r>
      <w:r w:rsidR="00076159" w:rsidRPr="00084D69">
        <w:rPr>
          <w:rFonts w:ascii="Times New Roman" w:eastAsia="Times New Roman" w:hAnsi="Times New Roman" w:cs="Times New Roman"/>
          <w:b/>
          <w:bCs/>
          <w:sz w:val="24"/>
          <w:szCs w:val="24"/>
        </w:rPr>
        <w:t xml:space="preserve"> [II]</w:t>
      </w:r>
      <w:r w:rsidRPr="00084D69">
        <w:rPr>
          <w:rFonts w:ascii="Times New Roman" w:eastAsia="Times New Roman" w:hAnsi="Times New Roman" w:cs="Times New Roman"/>
          <w:b/>
          <w:bCs/>
          <w:sz w:val="24"/>
          <w:szCs w:val="24"/>
        </w:rPr>
        <w:tab/>
        <w:t>C.</w:t>
      </w:r>
      <w:r w:rsidR="00076159" w:rsidRPr="00084D69">
        <w:rPr>
          <w:rFonts w:ascii="Times New Roman" w:eastAsia="Times New Roman" w:hAnsi="Times New Roman" w:cs="Times New Roman"/>
          <w:b/>
          <w:bCs/>
          <w:sz w:val="24"/>
          <w:szCs w:val="24"/>
        </w:rPr>
        <w:t xml:space="preserve"> [III]</w:t>
      </w:r>
      <w:r w:rsidRPr="00084D69">
        <w:rPr>
          <w:rFonts w:ascii="Times New Roman" w:eastAsia="Times New Roman" w:hAnsi="Times New Roman" w:cs="Times New Roman"/>
          <w:b/>
          <w:bCs/>
          <w:sz w:val="24"/>
          <w:szCs w:val="24"/>
        </w:rPr>
        <w:tab/>
        <w:t>D.</w:t>
      </w:r>
      <w:r w:rsidR="00076159" w:rsidRPr="00084D69">
        <w:rPr>
          <w:rFonts w:ascii="Times New Roman" w:eastAsia="Times New Roman" w:hAnsi="Times New Roman" w:cs="Times New Roman"/>
          <w:b/>
          <w:bCs/>
          <w:sz w:val="24"/>
          <w:szCs w:val="24"/>
        </w:rPr>
        <w:t xml:space="preserve"> [IV]</w:t>
      </w:r>
    </w:p>
    <w:p w14:paraId="5FCF1206" w14:textId="77777777" w:rsidR="00AB6739"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sz w:val="24"/>
          <w:szCs w:val="24"/>
        </w:rPr>
        <w:t>Question 45.</w:t>
      </w:r>
      <w:r w:rsidR="00076159" w:rsidRPr="00084D69">
        <w:rPr>
          <w:rFonts w:ascii="Times New Roman" w:eastAsia="Times New Roman" w:hAnsi="Times New Roman" w:cs="Times New Roman"/>
          <w:sz w:val="24"/>
          <w:szCs w:val="24"/>
        </w:rPr>
        <w:t>Which of the following best summarizes the passage?</w:t>
      </w:r>
    </w:p>
    <w:p w14:paraId="3465B541"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bCs/>
          <w:sz w:val="24"/>
          <w:szCs w:val="24"/>
        </w:rPr>
        <w:t>A.</w:t>
      </w:r>
      <w:r w:rsidR="00076159" w:rsidRPr="00084D69">
        <w:rPr>
          <w:rFonts w:ascii="Times New Roman" w:eastAsia="Times New Roman" w:hAnsi="Times New Roman" w:cs="Times New Roman"/>
          <w:sz w:val="24"/>
          <w:szCs w:val="24"/>
        </w:rPr>
        <w:t xml:space="preserve"> Although offset mechanisms are expanding, the text suggests that a carbon-only perspective is insufficient to secure climate goals or protect public health, emphasizing the need for deeper production cuts and accountability.</w:t>
      </w:r>
    </w:p>
    <w:p w14:paraId="08A99318"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bCs/>
          <w:sz w:val="24"/>
          <w:szCs w:val="24"/>
        </w:rPr>
        <w:t>B.</w:t>
      </w:r>
      <w:r w:rsidR="00076159" w:rsidRPr="00084D69">
        <w:rPr>
          <w:rFonts w:ascii="Times New Roman" w:eastAsia="Times New Roman" w:hAnsi="Times New Roman" w:cs="Times New Roman"/>
          <w:sz w:val="24"/>
          <w:szCs w:val="24"/>
        </w:rPr>
        <w:t xml:space="preserve"> Biodiversity loss, pollution exposure, and social inequities are portrayed as secondary to innovation, implying that technological fixes alone can reconcile fossil expansion with sustainability and justice.</w:t>
      </w:r>
    </w:p>
    <w:p w14:paraId="57184132" w14:textId="77777777" w:rsidR="00AB673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b/>
          <w:sz w:val="24"/>
          <w:szCs w:val="24"/>
        </w:rPr>
      </w:pPr>
      <w:r w:rsidRPr="00084D69">
        <w:rPr>
          <w:rFonts w:ascii="Times New Roman" w:eastAsia="Times New Roman" w:hAnsi="Times New Roman" w:cs="Times New Roman"/>
          <w:b/>
          <w:bCs/>
          <w:sz w:val="24"/>
          <w:szCs w:val="24"/>
        </w:rPr>
        <w:t>C.</w:t>
      </w:r>
      <w:r w:rsidR="00076159" w:rsidRPr="00084D69">
        <w:rPr>
          <w:rFonts w:ascii="Times New Roman" w:eastAsia="Times New Roman" w:hAnsi="Times New Roman" w:cs="Times New Roman"/>
          <w:sz w:val="24"/>
          <w:szCs w:val="24"/>
        </w:rPr>
        <w:t xml:space="preserve"> The passage argues that the social and environmental harms of fossil fuel extraction—from pollution and water stress to inequality and biodiversity loss—persist under net-zero frameworks, calling for a broader and fairer transition.</w:t>
      </w:r>
    </w:p>
    <w:p w14:paraId="5AF8F937" w14:textId="412126AC" w:rsidR="00076159"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eastAsia="Times New Roman" w:hAnsi="Times New Roman" w:cs="Times New Roman"/>
          <w:sz w:val="24"/>
          <w:szCs w:val="24"/>
        </w:rPr>
      </w:pPr>
      <w:r w:rsidRPr="00084D69">
        <w:rPr>
          <w:rFonts w:ascii="Times New Roman" w:eastAsia="Times New Roman" w:hAnsi="Times New Roman" w:cs="Times New Roman"/>
          <w:b/>
          <w:bCs/>
          <w:sz w:val="24"/>
          <w:szCs w:val="24"/>
        </w:rPr>
        <w:lastRenderedPageBreak/>
        <w:t>D.</w:t>
      </w:r>
      <w:r w:rsidR="00076159" w:rsidRPr="00084D69">
        <w:rPr>
          <w:rFonts w:ascii="Times New Roman" w:eastAsia="Times New Roman" w:hAnsi="Times New Roman" w:cs="Times New Roman"/>
          <w:sz w:val="24"/>
          <w:szCs w:val="24"/>
        </w:rPr>
        <w:t xml:space="preserve"> Socio-environmental conflicts, rights abuses, and persistent health risks are presented primarily as consequences of extraction and refining, challenging the industry narrative of safety and controlled impacts.</w:t>
      </w:r>
    </w:p>
    <w:p w14:paraId="2CCBD9C4" w14:textId="22C6E188" w:rsidR="00CA290F" w:rsidRPr="00084D69" w:rsidRDefault="00CA290F" w:rsidP="00084D69">
      <w:pPr>
        <w:tabs>
          <w:tab w:val="left" w:pos="283"/>
          <w:tab w:val="left" w:pos="2835"/>
          <w:tab w:val="left" w:pos="5386"/>
          <w:tab w:val="left" w:pos="7937"/>
        </w:tabs>
        <w:spacing w:before="40" w:after="0" w:line="240" w:lineRule="auto"/>
        <w:ind w:firstLine="283"/>
        <w:contextualSpacing/>
        <w:jc w:val="both"/>
        <w:rPr>
          <w:rFonts w:ascii="Times New Roman" w:eastAsia="Calibri" w:hAnsi="Times New Roman" w:cs="Times New Roman"/>
          <w:b/>
          <w:bCs/>
          <w:i/>
          <w:sz w:val="24"/>
          <w:szCs w:val="24"/>
        </w:rPr>
      </w:pPr>
      <w:r w:rsidRPr="00084D69">
        <w:rPr>
          <w:rFonts w:ascii="Times New Roman" w:eastAsia="Calibri" w:hAnsi="Times New Roman" w:cs="Times New Roman"/>
          <w:b/>
          <w:bCs/>
          <w:i/>
          <w:sz w:val="24"/>
          <w:szCs w:val="24"/>
        </w:rPr>
        <w:t xml:space="preserve">Mark the letter A, B, C, or D on your answer sheet to indicate the best arrangement of sentences to make a cohesive and coherent text in each of the following questions from 46 to </w:t>
      </w:r>
      <w:r w:rsidR="00215395" w:rsidRPr="00084D69">
        <w:rPr>
          <w:rFonts w:ascii="Times New Roman" w:eastAsia="Calibri" w:hAnsi="Times New Roman" w:cs="Times New Roman"/>
          <w:b/>
          <w:bCs/>
          <w:i/>
          <w:sz w:val="24"/>
          <w:szCs w:val="24"/>
        </w:rPr>
        <w:t>50.</w:t>
      </w:r>
    </w:p>
    <w:p w14:paraId="236DEDC0" w14:textId="7752833E" w:rsidR="00CA290F"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eastAsia="Cambria" w:hAnsi="Times New Roman" w:cs="Times New Roman"/>
          <w:sz w:val="24"/>
          <w:szCs w:val="24"/>
        </w:rPr>
      </w:pPr>
      <w:r w:rsidRPr="00084D69">
        <w:rPr>
          <w:rFonts w:ascii="Times New Roman" w:eastAsia="Cambria" w:hAnsi="Times New Roman" w:cs="Times New Roman"/>
          <w:b/>
          <w:sz w:val="24"/>
          <w:szCs w:val="24"/>
        </w:rPr>
        <w:t>Question 46.</w:t>
      </w:r>
    </w:p>
    <w:p w14:paraId="4B46A568" w14:textId="0F503BF3" w:rsidR="00CA290F" w:rsidRPr="00084D69" w:rsidRDefault="00215395" w:rsidP="00084D69">
      <w:pPr>
        <w:widowControl w:val="0"/>
        <w:tabs>
          <w:tab w:val="left" w:pos="283"/>
          <w:tab w:val="left" w:pos="2835"/>
          <w:tab w:val="left" w:pos="5386"/>
          <w:tab w:val="left" w:pos="7937"/>
        </w:tabs>
        <w:autoSpaceDE w:val="0"/>
        <w:autoSpaceDN w:val="0"/>
        <w:spacing w:before="40" w:after="0" w:line="240" w:lineRule="auto"/>
        <w:ind w:firstLine="283"/>
        <w:jc w:val="both"/>
        <w:rPr>
          <w:rFonts w:ascii="Times New Roman" w:hAnsi="Times New Roman" w:cs="Times New Roman"/>
          <w:sz w:val="24"/>
          <w:szCs w:val="24"/>
        </w:rPr>
      </w:pPr>
      <w:r w:rsidRPr="00084D69">
        <w:rPr>
          <w:rFonts w:ascii="Times New Roman" w:eastAsia="Times New Roman" w:hAnsi="Times New Roman" w:cs="Times New Roman"/>
          <w:spacing w:val="-1"/>
          <w:sz w:val="24"/>
          <w:szCs w:val="24"/>
        </w:rPr>
        <w:t>a.</w:t>
      </w:r>
      <w:r w:rsidR="00576273">
        <w:rPr>
          <w:rFonts w:ascii="Times New Roman" w:eastAsia="Times New Roman" w:hAnsi="Times New Roman" w:cs="Times New Roman"/>
          <w:spacing w:val="-1"/>
          <w:sz w:val="24"/>
          <w:szCs w:val="24"/>
        </w:rPr>
        <w:t xml:space="preserve"> </w:t>
      </w:r>
      <w:r w:rsidR="00CA290F" w:rsidRPr="00084D69">
        <w:rPr>
          <w:rFonts w:ascii="Times New Roman" w:hAnsi="Times New Roman" w:cs="Times New Roman"/>
          <w:sz w:val="24"/>
          <w:szCs w:val="24"/>
        </w:rPr>
        <w:t>Revolutionary</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biotechnology</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companies</w:t>
      </w:r>
      <w:r w:rsidR="00CA290F" w:rsidRPr="00084D69">
        <w:rPr>
          <w:rFonts w:ascii="Times New Roman" w:hAnsi="Times New Roman" w:cs="Times New Roman"/>
          <w:spacing w:val="-5"/>
          <w:sz w:val="24"/>
          <w:szCs w:val="24"/>
        </w:rPr>
        <w:t xml:space="preserve"> </w:t>
      </w:r>
      <w:r w:rsidR="00CA290F" w:rsidRPr="00084D69">
        <w:rPr>
          <w:rFonts w:ascii="Times New Roman" w:hAnsi="Times New Roman" w:cs="Times New Roman"/>
          <w:sz w:val="24"/>
          <w:szCs w:val="24"/>
        </w:rPr>
        <w:t>are</w:t>
      </w:r>
      <w:r w:rsidR="00CA290F" w:rsidRPr="00084D69">
        <w:rPr>
          <w:rFonts w:ascii="Times New Roman" w:hAnsi="Times New Roman" w:cs="Times New Roman"/>
          <w:spacing w:val="-5"/>
          <w:sz w:val="24"/>
          <w:szCs w:val="24"/>
        </w:rPr>
        <w:t xml:space="preserve"> </w:t>
      </w:r>
      <w:r w:rsidR="00CA290F" w:rsidRPr="00084D69">
        <w:rPr>
          <w:rFonts w:ascii="Times New Roman" w:hAnsi="Times New Roman" w:cs="Times New Roman"/>
          <w:sz w:val="24"/>
          <w:szCs w:val="24"/>
        </w:rPr>
        <w:t>developing</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personalized</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medicine</w:t>
      </w:r>
      <w:r w:rsidR="00CA290F" w:rsidRPr="00084D69">
        <w:rPr>
          <w:rFonts w:ascii="Times New Roman" w:hAnsi="Times New Roman" w:cs="Times New Roman"/>
          <w:spacing w:val="-5"/>
          <w:sz w:val="24"/>
          <w:szCs w:val="24"/>
        </w:rPr>
        <w:t xml:space="preserve"> </w:t>
      </w:r>
      <w:r w:rsidR="00CA290F" w:rsidRPr="00084D69">
        <w:rPr>
          <w:rFonts w:ascii="Times New Roman" w:hAnsi="Times New Roman" w:cs="Times New Roman"/>
          <w:sz w:val="24"/>
          <w:szCs w:val="24"/>
        </w:rPr>
        <w:t>approaches</w:t>
      </w:r>
      <w:r w:rsidR="00CA290F" w:rsidRPr="00084D69">
        <w:rPr>
          <w:rFonts w:ascii="Times New Roman" w:hAnsi="Times New Roman" w:cs="Times New Roman"/>
          <w:spacing w:val="-5"/>
          <w:sz w:val="24"/>
          <w:szCs w:val="24"/>
        </w:rPr>
        <w:t xml:space="preserve"> </w:t>
      </w:r>
      <w:r w:rsidR="00CA290F" w:rsidRPr="00084D69">
        <w:rPr>
          <w:rFonts w:ascii="Times New Roman" w:hAnsi="Times New Roman" w:cs="Times New Roman"/>
          <w:sz w:val="24"/>
          <w:szCs w:val="24"/>
        </w:rPr>
        <w:t>based</w:t>
      </w:r>
      <w:r w:rsidR="00CA290F" w:rsidRPr="00084D69">
        <w:rPr>
          <w:rFonts w:ascii="Times New Roman" w:hAnsi="Times New Roman" w:cs="Times New Roman"/>
          <w:spacing w:val="-2"/>
          <w:sz w:val="24"/>
          <w:szCs w:val="24"/>
        </w:rPr>
        <w:t xml:space="preserve"> </w:t>
      </w:r>
      <w:r w:rsidR="00CA290F" w:rsidRPr="00084D69">
        <w:rPr>
          <w:rFonts w:ascii="Times New Roman" w:hAnsi="Times New Roman" w:cs="Times New Roman"/>
          <w:sz w:val="24"/>
          <w:szCs w:val="24"/>
        </w:rPr>
        <w:t>on individual genetic profiles.</w:t>
      </w:r>
    </w:p>
    <w:p w14:paraId="70446BA2" w14:textId="14189E24" w:rsidR="00CA290F" w:rsidRPr="00084D69" w:rsidRDefault="00215395" w:rsidP="00084D69">
      <w:pPr>
        <w:widowControl w:val="0"/>
        <w:tabs>
          <w:tab w:val="left" w:pos="283"/>
          <w:tab w:val="left" w:pos="2835"/>
          <w:tab w:val="left" w:pos="5386"/>
          <w:tab w:val="left" w:pos="7937"/>
        </w:tabs>
        <w:autoSpaceDE w:val="0"/>
        <w:autoSpaceDN w:val="0"/>
        <w:spacing w:before="40" w:after="0" w:line="240" w:lineRule="auto"/>
        <w:ind w:firstLine="283"/>
        <w:jc w:val="both"/>
        <w:rPr>
          <w:rFonts w:ascii="Times New Roman" w:hAnsi="Times New Roman" w:cs="Times New Roman"/>
          <w:sz w:val="24"/>
          <w:szCs w:val="24"/>
        </w:rPr>
      </w:pPr>
      <w:r w:rsidRPr="00084D69">
        <w:rPr>
          <w:rFonts w:ascii="Times New Roman" w:eastAsia="Times New Roman" w:hAnsi="Times New Roman" w:cs="Times New Roman"/>
          <w:spacing w:val="-1"/>
          <w:sz w:val="24"/>
          <w:szCs w:val="24"/>
        </w:rPr>
        <w:t>b.</w:t>
      </w:r>
      <w:r w:rsidR="00576273">
        <w:rPr>
          <w:rFonts w:ascii="Times New Roman" w:eastAsia="Times New Roman" w:hAnsi="Times New Roman" w:cs="Times New Roman"/>
          <w:spacing w:val="-1"/>
          <w:sz w:val="24"/>
          <w:szCs w:val="24"/>
        </w:rPr>
        <w:t xml:space="preserve"> </w:t>
      </w:r>
      <w:r w:rsidR="00CA290F" w:rsidRPr="00084D69">
        <w:rPr>
          <w:rFonts w:ascii="Times New Roman" w:hAnsi="Times New Roman" w:cs="Times New Roman"/>
          <w:sz w:val="24"/>
          <w:szCs w:val="24"/>
        </w:rPr>
        <w:t>These</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innovations</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promise</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to</w:t>
      </w:r>
      <w:r w:rsidR="00CA290F" w:rsidRPr="00084D69">
        <w:rPr>
          <w:rFonts w:ascii="Times New Roman" w:hAnsi="Times New Roman" w:cs="Times New Roman"/>
          <w:spacing w:val="-3"/>
          <w:sz w:val="24"/>
          <w:szCs w:val="24"/>
        </w:rPr>
        <w:t xml:space="preserve"> </w:t>
      </w:r>
      <w:r w:rsidR="00CA290F" w:rsidRPr="00084D69">
        <w:rPr>
          <w:rFonts w:ascii="Times New Roman" w:hAnsi="Times New Roman" w:cs="Times New Roman"/>
          <w:sz w:val="24"/>
          <w:szCs w:val="24"/>
        </w:rPr>
        <w:t>transform</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healthcare</w:t>
      </w:r>
      <w:r w:rsidR="00CA290F" w:rsidRPr="00084D69">
        <w:rPr>
          <w:rFonts w:ascii="Times New Roman" w:hAnsi="Times New Roman" w:cs="Times New Roman"/>
          <w:spacing w:val="-5"/>
          <w:sz w:val="24"/>
          <w:szCs w:val="24"/>
        </w:rPr>
        <w:t xml:space="preserve"> </w:t>
      </w:r>
      <w:r w:rsidR="00CA290F" w:rsidRPr="00084D69">
        <w:rPr>
          <w:rFonts w:ascii="Times New Roman" w:hAnsi="Times New Roman" w:cs="Times New Roman"/>
          <w:sz w:val="24"/>
          <w:szCs w:val="24"/>
        </w:rPr>
        <w:t>delivery</w:t>
      </w:r>
      <w:r w:rsidR="00CA290F" w:rsidRPr="00084D69">
        <w:rPr>
          <w:rFonts w:ascii="Times New Roman" w:hAnsi="Times New Roman" w:cs="Times New Roman"/>
          <w:spacing w:val="-3"/>
          <w:sz w:val="24"/>
          <w:szCs w:val="24"/>
        </w:rPr>
        <w:t xml:space="preserve"> </w:t>
      </w:r>
      <w:r w:rsidR="00CA290F" w:rsidRPr="00084D69">
        <w:rPr>
          <w:rFonts w:ascii="Times New Roman" w:hAnsi="Times New Roman" w:cs="Times New Roman"/>
          <w:sz w:val="24"/>
          <w:szCs w:val="24"/>
        </w:rPr>
        <w:t>by</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enabling</w:t>
      </w:r>
      <w:r w:rsidR="00CA290F" w:rsidRPr="00084D69">
        <w:rPr>
          <w:rFonts w:ascii="Times New Roman" w:hAnsi="Times New Roman" w:cs="Times New Roman"/>
          <w:spacing w:val="-3"/>
          <w:sz w:val="24"/>
          <w:szCs w:val="24"/>
        </w:rPr>
        <w:t xml:space="preserve"> </w:t>
      </w:r>
      <w:r w:rsidR="00CA290F" w:rsidRPr="00084D69">
        <w:rPr>
          <w:rFonts w:ascii="Times New Roman" w:hAnsi="Times New Roman" w:cs="Times New Roman"/>
          <w:sz w:val="24"/>
          <w:szCs w:val="24"/>
        </w:rPr>
        <w:t>precise</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treatment</w:t>
      </w:r>
      <w:r w:rsidR="00CA290F" w:rsidRPr="00084D69">
        <w:rPr>
          <w:rFonts w:ascii="Times New Roman" w:hAnsi="Times New Roman" w:cs="Times New Roman"/>
          <w:spacing w:val="-3"/>
          <w:sz w:val="24"/>
          <w:szCs w:val="24"/>
        </w:rPr>
        <w:t xml:space="preserve"> </w:t>
      </w:r>
      <w:r w:rsidR="00CA290F" w:rsidRPr="00084D69">
        <w:rPr>
          <w:rFonts w:ascii="Times New Roman" w:hAnsi="Times New Roman" w:cs="Times New Roman"/>
          <w:sz w:val="24"/>
          <w:szCs w:val="24"/>
        </w:rPr>
        <w:t>protocols tailored to specific patients.</w:t>
      </w:r>
    </w:p>
    <w:p w14:paraId="0BE2126D" w14:textId="0F777BC9" w:rsidR="00CA290F" w:rsidRPr="00084D69" w:rsidRDefault="00215395" w:rsidP="00084D69">
      <w:pPr>
        <w:widowControl w:val="0"/>
        <w:tabs>
          <w:tab w:val="left" w:pos="283"/>
          <w:tab w:val="left" w:pos="2835"/>
          <w:tab w:val="left" w:pos="5386"/>
          <w:tab w:val="left" w:pos="7937"/>
        </w:tabs>
        <w:autoSpaceDE w:val="0"/>
        <w:autoSpaceDN w:val="0"/>
        <w:spacing w:before="40" w:after="0" w:line="240" w:lineRule="auto"/>
        <w:ind w:firstLine="283"/>
        <w:jc w:val="both"/>
        <w:rPr>
          <w:rFonts w:ascii="Times New Roman" w:hAnsi="Times New Roman" w:cs="Times New Roman"/>
          <w:sz w:val="24"/>
          <w:szCs w:val="24"/>
        </w:rPr>
      </w:pPr>
      <w:r w:rsidRPr="00084D69">
        <w:rPr>
          <w:rFonts w:ascii="Times New Roman" w:eastAsia="Times New Roman" w:hAnsi="Times New Roman" w:cs="Times New Roman"/>
          <w:spacing w:val="-1"/>
          <w:sz w:val="24"/>
          <w:szCs w:val="24"/>
        </w:rPr>
        <w:t>c.</w:t>
      </w:r>
      <w:r w:rsidR="00576273">
        <w:rPr>
          <w:rFonts w:ascii="Times New Roman" w:eastAsia="Times New Roman" w:hAnsi="Times New Roman" w:cs="Times New Roman"/>
          <w:spacing w:val="-1"/>
          <w:sz w:val="24"/>
          <w:szCs w:val="24"/>
        </w:rPr>
        <w:t xml:space="preserve"> </w:t>
      </w:r>
      <w:r w:rsidR="00CA290F" w:rsidRPr="00084D69">
        <w:rPr>
          <w:rFonts w:ascii="Times New Roman" w:hAnsi="Times New Roman" w:cs="Times New Roman"/>
          <w:sz w:val="24"/>
          <w:szCs w:val="24"/>
        </w:rPr>
        <w:t>Traditional</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pharmaceutical</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approaches</w:t>
      </w:r>
      <w:r w:rsidR="00CA290F" w:rsidRPr="00084D69">
        <w:rPr>
          <w:rFonts w:ascii="Times New Roman" w:hAnsi="Times New Roman" w:cs="Times New Roman"/>
          <w:spacing w:val="-5"/>
          <w:sz w:val="24"/>
          <w:szCs w:val="24"/>
        </w:rPr>
        <w:t xml:space="preserve"> </w:t>
      </w:r>
      <w:r w:rsidR="00CA290F" w:rsidRPr="00084D69">
        <w:rPr>
          <w:rFonts w:ascii="Times New Roman" w:hAnsi="Times New Roman" w:cs="Times New Roman"/>
          <w:sz w:val="24"/>
          <w:szCs w:val="24"/>
        </w:rPr>
        <w:t>often</w:t>
      </w:r>
      <w:r w:rsidR="00CA290F" w:rsidRPr="00084D69">
        <w:rPr>
          <w:rFonts w:ascii="Times New Roman" w:hAnsi="Times New Roman" w:cs="Times New Roman"/>
          <w:spacing w:val="-2"/>
          <w:sz w:val="24"/>
          <w:szCs w:val="24"/>
        </w:rPr>
        <w:t xml:space="preserve"> </w:t>
      </w:r>
      <w:r w:rsidR="00CA290F" w:rsidRPr="00084D69">
        <w:rPr>
          <w:rFonts w:ascii="Times New Roman" w:hAnsi="Times New Roman" w:cs="Times New Roman"/>
          <w:sz w:val="24"/>
          <w:szCs w:val="24"/>
        </w:rPr>
        <w:t>rely</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on</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broad-spectrum</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treatments</w:t>
      </w:r>
      <w:r w:rsidR="00CA290F" w:rsidRPr="00084D69">
        <w:rPr>
          <w:rFonts w:ascii="Times New Roman" w:hAnsi="Times New Roman" w:cs="Times New Roman"/>
          <w:spacing w:val="-5"/>
          <w:sz w:val="24"/>
          <w:szCs w:val="24"/>
        </w:rPr>
        <w:t xml:space="preserve"> </w:t>
      </w:r>
      <w:r w:rsidR="00CA290F" w:rsidRPr="00084D69">
        <w:rPr>
          <w:rFonts w:ascii="Times New Roman" w:hAnsi="Times New Roman" w:cs="Times New Roman"/>
          <w:sz w:val="24"/>
          <w:szCs w:val="24"/>
        </w:rPr>
        <w:t>that</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may</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prove ineffective for certain individuals.</w:t>
      </w:r>
    </w:p>
    <w:p w14:paraId="7AE99AB6" w14:textId="75D4840A" w:rsidR="00CA290F" w:rsidRPr="00084D69" w:rsidRDefault="00215395" w:rsidP="00084D69">
      <w:pPr>
        <w:widowControl w:val="0"/>
        <w:tabs>
          <w:tab w:val="left" w:pos="283"/>
          <w:tab w:val="left" w:pos="2835"/>
          <w:tab w:val="left" w:pos="5386"/>
          <w:tab w:val="left" w:pos="7937"/>
        </w:tabs>
        <w:autoSpaceDE w:val="0"/>
        <w:autoSpaceDN w:val="0"/>
        <w:spacing w:before="40" w:after="0" w:line="240" w:lineRule="auto"/>
        <w:ind w:firstLine="283"/>
        <w:jc w:val="both"/>
        <w:rPr>
          <w:rFonts w:ascii="Times New Roman" w:hAnsi="Times New Roman" w:cs="Times New Roman"/>
          <w:sz w:val="24"/>
          <w:szCs w:val="24"/>
        </w:rPr>
      </w:pPr>
      <w:r w:rsidRPr="00084D69">
        <w:rPr>
          <w:rFonts w:ascii="Times New Roman" w:eastAsia="Times New Roman" w:hAnsi="Times New Roman" w:cs="Times New Roman"/>
          <w:spacing w:val="-1"/>
          <w:sz w:val="24"/>
          <w:szCs w:val="24"/>
        </w:rPr>
        <w:t>d.</w:t>
      </w:r>
      <w:r w:rsidR="00576273">
        <w:rPr>
          <w:rFonts w:ascii="Times New Roman" w:eastAsia="Times New Roman" w:hAnsi="Times New Roman" w:cs="Times New Roman"/>
          <w:spacing w:val="-1"/>
          <w:sz w:val="24"/>
          <w:szCs w:val="24"/>
        </w:rPr>
        <w:t xml:space="preserve"> </w:t>
      </w:r>
      <w:r w:rsidR="00CA290F" w:rsidRPr="00084D69">
        <w:rPr>
          <w:rFonts w:ascii="Times New Roman" w:hAnsi="Times New Roman" w:cs="Times New Roman"/>
          <w:sz w:val="24"/>
          <w:szCs w:val="24"/>
        </w:rPr>
        <w:t>Unfortunately,</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regulatory</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frameworks</w:t>
      </w:r>
      <w:r w:rsidR="00CA290F" w:rsidRPr="00084D69">
        <w:rPr>
          <w:rFonts w:ascii="Times New Roman" w:hAnsi="Times New Roman" w:cs="Times New Roman"/>
          <w:spacing w:val="-5"/>
          <w:sz w:val="24"/>
          <w:szCs w:val="24"/>
        </w:rPr>
        <w:t xml:space="preserve"> </w:t>
      </w:r>
      <w:r w:rsidR="00CA290F" w:rsidRPr="00084D69">
        <w:rPr>
          <w:rFonts w:ascii="Times New Roman" w:hAnsi="Times New Roman" w:cs="Times New Roman"/>
          <w:sz w:val="24"/>
          <w:szCs w:val="24"/>
        </w:rPr>
        <w:t>have</w:t>
      </w:r>
      <w:r w:rsidR="00CA290F" w:rsidRPr="00084D69">
        <w:rPr>
          <w:rFonts w:ascii="Times New Roman" w:hAnsi="Times New Roman" w:cs="Times New Roman"/>
          <w:spacing w:val="-5"/>
          <w:sz w:val="24"/>
          <w:szCs w:val="24"/>
        </w:rPr>
        <w:t xml:space="preserve"> </w:t>
      </w:r>
      <w:r w:rsidR="00CA290F" w:rsidRPr="00084D69">
        <w:rPr>
          <w:rFonts w:ascii="Times New Roman" w:hAnsi="Times New Roman" w:cs="Times New Roman"/>
          <w:sz w:val="24"/>
          <w:szCs w:val="24"/>
        </w:rPr>
        <w:t>not</w:t>
      </w:r>
      <w:r w:rsidR="00CA290F" w:rsidRPr="00084D69">
        <w:rPr>
          <w:rFonts w:ascii="Times New Roman" w:hAnsi="Times New Roman" w:cs="Times New Roman"/>
          <w:spacing w:val="-2"/>
          <w:sz w:val="24"/>
          <w:szCs w:val="24"/>
        </w:rPr>
        <w:t xml:space="preserve"> </w:t>
      </w:r>
      <w:r w:rsidR="00CA290F" w:rsidRPr="00084D69">
        <w:rPr>
          <w:rFonts w:ascii="Times New Roman" w:hAnsi="Times New Roman" w:cs="Times New Roman"/>
          <w:sz w:val="24"/>
          <w:szCs w:val="24"/>
        </w:rPr>
        <w:t>yet</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adapted</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to</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accommodate</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these</w:t>
      </w:r>
      <w:r w:rsidR="00CA290F" w:rsidRPr="00084D69">
        <w:rPr>
          <w:rFonts w:ascii="Times New Roman" w:hAnsi="Times New Roman" w:cs="Times New Roman"/>
          <w:spacing w:val="-5"/>
          <w:sz w:val="24"/>
          <w:szCs w:val="24"/>
        </w:rPr>
        <w:t xml:space="preserve"> </w:t>
      </w:r>
      <w:r w:rsidR="00CA290F" w:rsidRPr="00084D69">
        <w:rPr>
          <w:rFonts w:ascii="Times New Roman" w:hAnsi="Times New Roman" w:cs="Times New Roman"/>
          <w:sz w:val="24"/>
          <w:szCs w:val="24"/>
        </w:rPr>
        <w:t>revolutionary therapeutic methodologies.</w:t>
      </w:r>
    </w:p>
    <w:p w14:paraId="43645B47" w14:textId="74DA7269" w:rsidR="00AB6739" w:rsidRPr="00084D69" w:rsidRDefault="00215395" w:rsidP="00084D69">
      <w:pPr>
        <w:widowControl w:val="0"/>
        <w:tabs>
          <w:tab w:val="left" w:pos="283"/>
          <w:tab w:val="left" w:pos="2835"/>
          <w:tab w:val="left" w:pos="5386"/>
          <w:tab w:val="left" w:pos="7937"/>
        </w:tabs>
        <w:autoSpaceDE w:val="0"/>
        <w:autoSpaceDN w:val="0"/>
        <w:spacing w:before="40" w:after="0" w:line="240" w:lineRule="auto"/>
        <w:ind w:firstLine="283"/>
        <w:jc w:val="both"/>
        <w:rPr>
          <w:rFonts w:ascii="Times New Roman" w:hAnsi="Times New Roman" w:cs="Times New Roman"/>
          <w:b/>
          <w:sz w:val="24"/>
          <w:szCs w:val="24"/>
        </w:rPr>
      </w:pPr>
      <w:r w:rsidRPr="00084D69">
        <w:rPr>
          <w:rFonts w:ascii="Times New Roman" w:eastAsia="Times New Roman" w:hAnsi="Times New Roman" w:cs="Times New Roman"/>
          <w:spacing w:val="-1"/>
          <w:sz w:val="24"/>
          <w:szCs w:val="24"/>
        </w:rPr>
        <w:t>e.</w:t>
      </w:r>
      <w:r w:rsidR="00576273">
        <w:rPr>
          <w:rFonts w:ascii="Times New Roman" w:eastAsia="Times New Roman" w:hAnsi="Times New Roman" w:cs="Times New Roman"/>
          <w:spacing w:val="-1"/>
          <w:sz w:val="24"/>
          <w:szCs w:val="24"/>
        </w:rPr>
        <w:t xml:space="preserve"> </w:t>
      </w:r>
      <w:r w:rsidR="00CA290F" w:rsidRPr="00084D69">
        <w:rPr>
          <w:rFonts w:ascii="Times New Roman" w:hAnsi="Times New Roman" w:cs="Times New Roman"/>
          <w:sz w:val="24"/>
          <w:szCs w:val="24"/>
        </w:rPr>
        <w:t>If</w:t>
      </w:r>
      <w:r w:rsidR="00CA290F" w:rsidRPr="00084D69">
        <w:rPr>
          <w:rFonts w:ascii="Times New Roman" w:hAnsi="Times New Roman" w:cs="Times New Roman"/>
          <w:spacing w:val="-5"/>
          <w:sz w:val="24"/>
          <w:szCs w:val="24"/>
        </w:rPr>
        <w:t xml:space="preserve"> </w:t>
      </w:r>
      <w:r w:rsidR="00CA290F" w:rsidRPr="00084D69">
        <w:rPr>
          <w:rFonts w:ascii="Times New Roman" w:hAnsi="Times New Roman" w:cs="Times New Roman"/>
          <w:sz w:val="24"/>
          <w:szCs w:val="24"/>
        </w:rPr>
        <w:t>implemented</w:t>
      </w:r>
      <w:r w:rsidR="00CA290F" w:rsidRPr="00084D69">
        <w:rPr>
          <w:rFonts w:ascii="Times New Roman" w:hAnsi="Times New Roman" w:cs="Times New Roman"/>
          <w:spacing w:val="-5"/>
          <w:sz w:val="24"/>
          <w:szCs w:val="24"/>
        </w:rPr>
        <w:t xml:space="preserve"> </w:t>
      </w:r>
      <w:r w:rsidR="00CA290F" w:rsidRPr="00084D69">
        <w:rPr>
          <w:rFonts w:ascii="Times New Roman" w:hAnsi="Times New Roman" w:cs="Times New Roman"/>
          <w:sz w:val="24"/>
          <w:szCs w:val="24"/>
        </w:rPr>
        <w:t>successfully,</w:t>
      </w:r>
      <w:r w:rsidR="00CA290F" w:rsidRPr="00084D69">
        <w:rPr>
          <w:rFonts w:ascii="Times New Roman" w:hAnsi="Times New Roman" w:cs="Times New Roman"/>
          <w:spacing w:val="-5"/>
          <w:sz w:val="24"/>
          <w:szCs w:val="24"/>
        </w:rPr>
        <w:t xml:space="preserve"> </w:t>
      </w:r>
      <w:r w:rsidR="00CA290F" w:rsidRPr="00084D69">
        <w:rPr>
          <w:rFonts w:ascii="Times New Roman" w:hAnsi="Times New Roman" w:cs="Times New Roman"/>
          <w:sz w:val="24"/>
          <w:szCs w:val="24"/>
        </w:rPr>
        <w:t>personalized</w:t>
      </w:r>
      <w:r w:rsidR="00CA290F" w:rsidRPr="00084D69">
        <w:rPr>
          <w:rFonts w:ascii="Times New Roman" w:hAnsi="Times New Roman" w:cs="Times New Roman"/>
          <w:spacing w:val="-5"/>
          <w:sz w:val="24"/>
          <w:szCs w:val="24"/>
        </w:rPr>
        <w:t xml:space="preserve"> </w:t>
      </w:r>
      <w:r w:rsidR="00CA290F" w:rsidRPr="00084D69">
        <w:rPr>
          <w:rFonts w:ascii="Times New Roman" w:hAnsi="Times New Roman" w:cs="Times New Roman"/>
          <w:sz w:val="24"/>
          <w:szCs w:val="24"/>
        </w:rPr>
        <w:t>medicine</w:t>
      </w:r>
      <w:r w:rsidR="00CA290F" w:rsidRPr="00084D69">
        <w:rPr>
          <w:rFonts w:ascii="Times New Roman" w:hAnsi="Times New Roman" w:cs="Times New Roman"/>
          <w:spacing w:val="-5"/>
          <w:sz w:val="24"/>
          <w:szCs w:val="24"/>
        </w:rPr>
        <w:t xml:space="preserve"> </w:t>
      </w:r>
      <w:r w:rsidR="00CA290F" w:rsidRPr="00084D69">
        <w:rPr>
          <w:rFonts w:ascii="Times New Roman" w:hAnsi="Times New Roman" w:cs="Times New Roman"/>
          <w:sz w:val="24"/>
          <w:szCs w:val="24"/>
        </w:rPr>
        <w:t>could</w:t>
      </w:r>
      <w:r w:rsidR="00CA290F" w:rsidRPr="00084D69">
        <w:rPr>
          <w:rFonts w:ascii="Times New Roman" w:hAnsi="Times New Roman" w:cs="Times New Roman"/>
          <w:spacing w:val="-5"/>
          <w:sz w:val="24"/>
          <w:szCs w:val="24"/>
        </w:rPr>
        <w:t xml:space="preserve"> </w:t>
      </w:r>
      <w:r w:rsidR="00CA290F" w:rsidRPr="00084D69">
        <w:rPr>
          <w:rFonts w:ascii="Times New Roman" w:hAnsi="Times New Roman" w:cs="Times New Roman"/>
          <w:sz w:val="24"/>
          <w:szCs w:val="24"/>
        </w:rPr>
        <w:t>dramatically</w:t>
      </w:r>
      <w:r w:rsidR="00CA290F" w:rsidRPr="00084D69">
        <w:rPr>
          <w:rFonts w:ascii="Times New Roman" w:hAnsi="Times New Roman" w:cs="Times New Roman"/>
          <w:spacing w:val="-5"/>
          <w:sz w:val="24"/>
          <w:szCs w:val="24"/>
        </w:rPr>
        <w:t xml:space="preserve"> </w:t>
      </w:r>
      <w:r w:rsidR="00CA290F" w:rsidRPr="00084D69">
        <w:rPr>
          <w:rFonts w:ascii="Times New Roman" w:hAnsi="Times New Roman" w:cs="Times New Roman"/>
          <w:sz w:val="24"/>
          <w:szCs w:val="24"/>
        </w:rPr>
        <w:t>reduce</w:t>
      </w:r>
      <w:r w:rsidR="00CA290F" w:rsidRPr="00084D69">
        <w:rPr>
          <w:rFonts w:ascii="Times New Roman" w:hAnsi="Times New Roman" w:cs="Times New Roman"/>
          <w:spacing w:val="-4"/>
          <w:sz w:val="24"/>
          <w:szCs w:val="24"/>
        </w:rPr>
        <w:t xml:space="preserve"> </w:t>
      </w:r>
      <w:r w:rsidR="00CA290F" w:rsidRPr="00084D69">
        <w:rPr>
          <w:rFonts w:ascii="Times New Roman" w:hAnsi="Times New Roman" w:cs="Times New Roman"/>
          <w:sz w:val="24"/>
          <w:szCs w:val="24"/>
        </w:rPr>
        <w:t>adverse</w:t>
      </w:r>
      <w:r w:rsidR="00CA290F" w:rsidRPr="00084D69">
        <w:rPr>
          <w:rFonts w:ascii="Times New Roman" w:hAnsi="Times New Roman" w:cs="Times New Roman"/>
          <w:spacing w:val="-6"/>
          <w:sz w:val="24"/>
          <w:szCs w:val="24"/>
        </w:rPr>
        <w:t xml:space="preserve"> </w:t>
      </w:r>
      <w:r w:rsidR="00CA290F" w:rsidRPr="00084D69">
        <w:rPr>
          <w:rFonts w:ascii="Times New Roman" w:hAnsi="Times New Roman" w:cs="Times New Roman"/>
          <w:sz w:val="24"/>
          <w:szCs w:val="24"/>
        </w:rPr>
        <w:t>drug reactions and improve treatment outcomes.</w:t>
      </w:r>
    </w:p>
    <w:p w14:paraId="4533134E" w14:textId="0C4EACDB" w:rsidR="00215395" w:rsidRPr="00084D69" w:rsidRDefault="00AB6739" w:rsidP="00084D69">
      <w:pPr>
        <w:pStyle w:val="BodyText"/>
        <w:tabs>
          <w:tab w:val="left" w:pos="283"/>
          <w:tab w:val="left" w:pos="2835"/>
          <w:tab w:val="left" w:pos="5386"/>
          <w:tab w:val="left" w:pos="7937"/>
        </w:tabs>
        <w:spacing w:before="40" w:after="0"/>
        <w:ind w:firstLine="283"/>
        <w:rPr>
          <w:b w:val="0"/>
          <w:bCs w:val="0"/>
          <w:i w:val="0"/>
          <w:iCs/>
          <w:color w:val="auto"/>
        </w:rPr>
      </w:pPr>
      <w:r w:rsidRPr="00084D69">
        <w:rPr>
          <w:bCs w:val="0"/>
          <w:i w:val="0"/>
          <w:iCs/>
          <w:color w:val="auto"/>
        </w:rPr>
        <w:t>A.</w:t>
      </w:r>
      <w:r w:rsidR="00CA290F" w:rsidRPr="00084D69">
        <w:rPr>
          <w:b w:val="0"/>
          <w:bCs w:val="0"/>
          <w:i w:val="0"/>
          <w:iCs/>
          <w:color w:val="auto"/>
          <w:spacing w:val="-1"/>
        </w:rPr>
        <w:t xml:space="preserve"> </w:t>
      </w:r>
      <w:r w:rsidR="00CA290F" w:rsidRPr="00084D69">
        <w:rPr>
          <w:b w:val="0"/>
          <w:bCs w:val="0"/>
          <w:i w:val="0"/>
          <w:iCs/>
          <w:color w:val="auto"/>
        </w:rPr>
        <w:t>a</w:t>
      </w:r>
      <w:r w:rsidR="00CA290F" w:rsidRPr="00084D69">
        <w:rPr>
          <w:b w:val="0"/>
          <w:bCs w:val="0"/>
          <w:i w:val="0"/>
          <w:iCs/>
          <w:color w:val="auto"/>
          <w:spacing w:val="-1"/>
        </w:rPr>
        <w:t xml:space="preserve"> </w:t>
      </w:r>
      <w:r w:rsidR="00CA290F" w:rsidRPr="00084D69">
        <w:rPr>
          <w:b w:val="0"/>
          <w:bCs w:val="0"/>
          <w:i w:val="0"/>
          <w:iCs/>
          <w:color w:val="auto"/>
        </w:rPr>
        <w:t>– b –</w:t>
      </w:r>
      <w:r w:rsidR="00CA290F" w:rsidRPr="00084D69">
        <w:rPr>
          <w:b w:val="0"/>
          <w:bCs w:val="0"/>
          <w:i w:val="0"/>
          <w:iCs/>
          <w:color w:val="auto"/>
          <w:spacing w:val="-1"/>
        </w:rPr>
        <w:t xml:space="preserve"> </w:t>
      </w:r>
      <w:r w:rsidR="00CA290F" w:rsidRPr="00084D69">
        <w:rPr>
          <w:b w:val="0"/>
          <w:bCs w:val="0"/>
          <w:i w:val="0"/>
          <w:iCs/>
          <w:color w:val="auto"/>
        </w:rPr>
        <w:t>c</w:t>
      </w:r>
      <w:r w:rsidR="00CA290F" w:rsidRPr="00084D69">
        <w:rPr>
          <w:b w:val="0"/>
          <w:bCs w:val="0"/>
          <w:i w:val="0"/>
          <w:iCs/>
          <w:color w:val="auto"/>
          <w:spacing w:val="-1"/>
        </w:rPr>
        <w:t xml:space="preserve"> </w:t>
      </w:r>
      <w:r w:rsidR="00CA290F" w:rsidRPr="00084D69">
        <w:rPr>
          <w:b w:val="0"/>
          <w:bCs w:val="0"/>
          <w:i w:val="0"/>
          <w:iCs/>
          <w:color w:val="auto"/>
        </w:rPr>
        <w:t xml:space="preserve">– d – </w:t>
      </w:r>
      <w:r w:rsidR="00CA290F" w:rsidRPr="00084D69">
        <w:rPr>
          <w:b w:val="0"/>
          <w:bCs w:val="0"/>
          <w:i w:val="0"/>
          <w:iCs/>
          <w:color w:val="auto"/>
          <w:spacing w:val="-10"/>
        </w:rPr>
        <w:t>e</w:t>
      </w:r>
      <w:r w:rsidRPr="00084D69">
        <w:rPr>
          <w:bCs w:val="0"/>
          <w:i w:val="0"/>
          <w:iCs/>
          <w:color w:val="auto"/>
        </w:rPr>
        <w:tab/>
        <w:t>B.</w:t>
      </w:r>
      <w:r w:rsidR="00CA290F" w:rsidRPr="00084D69">
        <w:rPr>
          <w:b w:val="0"/>
          <w:bCs w:val="0"/>
          <w:i w:val="0"/>
          <w:iCs/>
          <w:color w:val="auto"/>
          <w:spacing w:val="-2"/>
        </w:rPr>
        <w:t xml:space="preserve"> </w:t>
      </w:r>
      <w:r w:rsidR="00CA290F" w:rsidRPr="00084D69">
        <w:rPr>
          <w:b w:val="0"/>
          <w:bCs w:val="0"/>
          <w:i w:val="0"/>
          <w:iCs/>
          <w:color w:val="auto"/>
        </w:rPr>
        <w:t>c</w:t>
      </w:r>
      <w:r w:rsidR="00CA290F" w:rsidRPr="00084D69">
        <w:rPr>
          <w:b w:val="0"/>
          <w:bCs w:val="0"/>
          <w:i w:val="0"/>
          <w:iCs/>
          <w:color w:val="auto"/>
          <w:spacing w:val="-1"/>
        </w:rPr>
        <w:t xml:space="preserve"> </w:t>
      </w:r>
      <w:r w:rsidR="00CA290F" w:rsidRPr="00084D69">
        <w:rPr>
          <w:b w:val="0"/>
          <w:bCs w:val="0"/>
          <w:i w:val="0"/>
          <w:iCs/>
          <w:color w:val="auto"/>
        </w:rPr>
        <w:t>– a</w:t>
      </w:r>
      <w:r w:rsidR="00CA290F" w:rsidRPr="00084D69">
        <w:rPr>
          <w:b w:val="0"/>
          <w:bCs w:val="0"/>
          <w:i w:val="0"/>
          <w:iCs/>
          <w:color w:val="auto"/>
          <w:spacing w:val="-1"/>
        </w:rPr>
        <w:t xml:space="preserve"> </w:t>
      </w:r>
      <w:r w:rsidR="00CA290F" w:rsidRPr="00084D69">
        <w:rPr>
          <w:b w:val="0"/>
          <w:bCs w:val="0"/>
          <w:i w:val="0"/>
          <w:iCs/>
          <w:color w:val="auto"/>
        </w:rPr>
        <w:t>– b – e</w:t>
      </w:r>
      <w:r w:rsidR="00CA290F" w:rsidRPr="00084D69">
        <w:rPr>
          <w:b w:val="0"/>
          <w:bCs w:val="0"/>
          <w:i w:val="0"/>
          <w:iCs/>
          <w:color w:val="auto"/>
          <w:spacing w:val="-1"/>
        </w:rPr>
        <w:t xml:space="preserve"> </w:t>
      </w:r>
      <w:r w:rsidR="00CA290F" w:rsidRPr="00084D69">
        <w:rPr>
          <w:b w:val="0"/>
          <w:bCs w:val="0"/>
          <w:i w:val="0"/>
          <w:iCs/>
          <w:color w:val="auto"/>
        </w:rPr>
        <w:t xml:space="preserve">– </w:t>
      </w:r>
      <w:r w:rsidR="00CA290F" w:rsidRPr="00084D69">
        <w:rPr>
          <w:b w:val="0"/>
          <w:bCs w:val="0"/>
          <w:i w:val="0"/>
          <w:iCs/>
          <w:color w:val="auto"/>
          <w:spacing w:val="-12"/>
        </w:rPr>
        <w:t>d</w:t>
      </w:r>
      <w:r w:rsidRPr="00084D69">
        <w:rPr>
          <w:bCs w:val="0"/>
          <w:i w:val="0"/>
          <w:iCs/>
          <w:color w:val="auto"/>
        </w:rPr>
        <w:tab/>
        <w:t>C.</w:t>
      </w:r>
      <w:r w:rsidR="00CA290F" w:rsidRPr="00084D69">
        <w:rPr>
          <w:b w:val="0"/>
          <w:bCs w:val="0"/>
          <w:i w:val="0"/>
          <w:iCs/>
          <w:color w:val="auto"/>
          <w:spacing w:val="-4"/>
        </w:rPr>
        <w:t xml:space="preserve"> </w:t>
      </w:r>
      <w:r w:rsidR="00CA290F" w:rsidRPr="00084D69">
        <w:rPr>
          <w:b w:val="0"/>
          <w:bCs w:val="0"/>
          <w:i w:val="0"/>
          <w:iCs/>
          <w:color w:val="auto"/>
        </w:rPr>
        <w:t>a</w:t>
      </w:r>
      <w:r w:rsidR="00CA290F" w:rsidRPr="00084D69">
        <w:rPr>
          <w:b w:val="0"/>
          <w:bCs w:val="0"/>
          <w:i w:val="0"/>
          <w:iCs/>
          <w:color w:val="auto"/>
          <w:spacing w:val="-1"/>
        </w:rPr>
        <w:t xml:space="preserve"> </w:t>
      </w:r>
      <w:r w:rsidR="00CA290F" w:rsidRPr="00084D69">
        <w:rPr>
          <w:b w:val="0"/>
          <w:bCs w:val="0"/>
          <w:i w:val="0"/>
          <w:iCs/>
          <w:color w:val="auto"/>
        </w:rPr>
        <w:t>– c</w:t>
      </w:r>
      <w:r w:rsidR="00CA290F" w:rsidRPr="00084D69">
        <w:rPr>
          <w:b w:val="0"/>
          <w:bCs w:val="0"/>
          <w:i w:val="0"/>
          <w:iCs/>
          <w:color w:val="auto"/>
          <w:spacing w:val="-1"/>
        </w:rPr>
        <w:t xml:space="preserve"> </w:t>
      </w:r>
      <w:r w:rsidR="00CA290F" w:rsidRPr="00084D69">
        <w:rPr>
          <w:b w:val="0"/>
          <w:bCs w:val="0"/>
          <w:i w:val="0"/>
          <w:iCs/>
          <w:color w:val="auto"/>
        </w:rPr>
        <w:t>– b – e</w:t>
      </w:r>
      <w:r w:rsidR="00CA290F" w:rsidRPr="00084D69">
        <w:rPr>
          <w:b w:val="0"/>
          <w:bCs w:val="0"/>
          <w:i w:val="0"/>
          <w:iCs/>
          <w:color w:val="auto"/>
          <w:spacing w:val="-1"/>
        </w:rPr>
        <w:t xml:space="preserve"> </w:t>
      </w:r>
      <w:r w:rsidR="00CA290F" w:rsidRPr="00084D69">
        <w:rPr>
          <w:b w:val="0"/>
          <w:bCs w:val="0"/>
          <w:i w:val="0"/>
          <w:iCs/>
          <w:color w:val="auto"/>
        </w:rPr>
        <w:t xml:space="preserve">– </w:t>
      </w:r>
      <w:r w:rsidR="00CA290F" w:rsidRPr="00084D69">
        <w:rPr>
          <w:b w:val="0"/>
          <w:bCs w:val="0"/>
          <w:i w:val="0"/>
          <w:iCs/>
          <w:color w:val="auto"/>
          <w:spacing w:val="-10"/>
        </w:rPr>
        <w:t>d</w:t>
      </w:r>
      <w:r w:rsidRPr="00084D69">
        <w:rPr>
          <w:bCs w:val="0"/>
          <w:i w:val="0"/>
          <w:iCs/>
          <w:color w:val="auto"/>
        </w:rPr>
        <w:tab/>
        <w:t>D.</w:t>
      </w:r>
      <w:r w:rsidR="00CA290F" w:rsidRPr="00084D69">
        <w:rPr>
          <w:b w:val="0"/>
          <w:bCs w:val="0"/>
          <w:i w:val="0"/>
          <w:iCs/>
          <w:color w:val="auto"/>
          <w:spacing w:val="-4"/>
        </w:rPr>
        <w:t xml:space="preserve"> </w:t>
      </w:r>
      <w:r w:rsidR="00CA290F" w:rsidRPr="00084D69">
        <w:rPr>
          <w:b w:val="0"/>
          <w:bCs w:val="0"/>
          <w:i w:val="0"/>
          <w:iCs/>
          <w:color w:val="auto"/>
        </w:rPr>
        <w:t>c</w:t>
      </w:r>
      <w:r w:rsidR="00CA290F" w:rsidRPr="00084D69">
        <w:rPr>
          <w:b w:val="0"/>
          <w:bCs w:val="0"/>
          <w:i w:val="0"/>
          <w:iCs/>
          <w:color w:val="auto"/>
          <w:spacing w:val="-1"/>
        </w:rPr>
        <w:t xml:space="preserve"> </w:t>
      </w:r>
      <w:r w:rsidR="00CA290F" w:rsidRPr="00084D69">
        <w:rPr>
          <w:b w:val="0"/>
          <w:bCs w:val="0"/>
          <w:i w:val="0"/>
          <w:iCs/>
          <w:color w:val="auto"/>
        </w:rPr>
        <w:t>– b – a</w:t>
      </w:r>
      <w:r w:rsidR="00CA290F" w:rsidRPr="00084D69">
        <w:rPr>
          <w:b w:val="0"/>
          <w:bCs w:val="0"/>
          <w:i w:val="0"/>
          <w:iCs/>
          <w:color w:val="auto"/>
          <w:spacing w:val="-1"/>
        </w:rPr>
        <w:t xml:space="preserve"> </w:t>
      </w:r>
      <w:r w:rsidR="00CA290F" w:rsidRPr="00084D69">
        <w:rPr>
          <w:b w:val="0"/>
          <w:bCs w:val="0"/>
          <w:i w:val="0"/>
          <w:iCs/>
          <w:color w:val="auto"/>
        </w:rPr>
        <w:t xml:space="preserve">– d – </w:t>
      </w:r>
      <w:r w:rsidR="00CA290F" w:rsidRPr="00084D69">
        <w:rPr>
          <w:b w:val="0"/>
          <w:bCs w:val="0"/>
          <w:i w:val="0"/>
          <w:iCs/>
          <w:color w:val="auto"/>
          <w:spacing w:val="-10"/>
        </w:rPr>
        <w:t>e</w:t>
      </w:r>
    </w:p>
    <w:p w14:paraId="4B2AB5B8" w14:textId="3381E938" w:rsidR="00CA290F"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Question 47.</w:t>
      </w:r>
    </w:p>
    <w:p w14:paraId="408A23F1" w14:textId="42C6EFA1" w:rsidR="00CA290F" w:rsidRPr="00084D69" w:rsidRDefault="00CA290F"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sz w:val="24"/>
          <w:szCs w:val="24"/>
        </w:rPr>
        <w:t>a. The bar charts indicate the mean expenditure on housing in England and its capital city, London, in the period from 1995 to 2013, as well as comparing the average house prices between different regions of England in 2</w:t>
      </w:r>
      <w:r w:rsidR="00215395" w:rsidRPr="00084D69">
        <w:rPr>
          <w:rFonts w:ascii="Times New Roman" w:hAnsi="Times New Roman" w:cs="Times New Roman"/>
          <w:sz w:val="24"/>
          <w:szCs w:val="24"/>
        </w:rPr>
        <w:t>013.</w:t>
      </w:r>
    </w:p>
    <w:p w14:paraId="0E91B510" w14:textId="77777777" w:rsidR="00CA290F" w:rsidRPr="00084D69" w:rsidRDefault="00CA290F"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sz w:val="24"/>
          <w:szCs w:val="24"/>
        </w:rPr>
        <w:t xml:space="preserve">b. Standing at 400 thousand pounds, the statistics of London’s average house prices in 2013 dominated the overall expenditure among the six mentioned areas, being twofold as much as that of the North West. At the same time, South East ranked second, with the expense amounting to around 31 thousand pounds, followed by South West and North West, with the figures being 27 thousand pounds and 20 thousand pounds, respectively. </w:t>
      </w:r>
    </w:p>
    <w:p w14:paraId="06DBD87E" w14:textId="77777777" w:rsidR="00CA290F" w:rsidRPr="00084D69" w:rsidRDefault="00CA290F"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sz w:val="24"/>
          <w:szCs w:val="24"/>
        </w:rPr>
        <w:t>c. In 1995, the average house expense in London was 200 thousand pounds, which was considerably higher than England’s average prices. By 2013, a sharp growth was seen in London’s average money spent on housing, with the figure being more than 400 thousand pounds, more than double the country’s average.</w:t>
      </w:r>
    </w:p>
    <w:p w14:paraId="3B0D1DA9" w14:textId="77777777" w:rsidR="00CA290F" w:rsidRPr="00084D69" w:rsidRDefault="00CA290F"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sz w:val="24"/>
          <w:szCs w:val="24"/>
        </w:rPr>
        <w:t>d. In contrast, housing prices were the most affordable in the Midlands and North East, with average budgets of only around 10 thousand pounds.</w:t>
      </w:r>
    </w:p>
    <w:p w14:paraId="72BFCD87" w14:textId="77777777" w:rsidR="00AB6739" w:rsidRPr="00084D69" w:rsidRDefault="00CA290F"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sz w:val="24"/>
          <w:szCs w:val="24"/>
        </w:rPr>
      </w:pPr>
      <w:r w:rsidRPr="00084D69">
        <w:rPr>
          <w:rFonts w:ascii="Times New Roman" w:hAnsi="Times New Roman" w:cs="Times New Roman"/>
          <w:sz w:val="24"/>
          <w:szCs w:val="24"/>
        </w:rPr>
        <w:t>e. From a quick glance, the average house prices in England and London underwent an upward tendency from 1995 to 2013, with London’s house prices vastly exceeding the national average. While London achieved the highest amount of money for housing, the opposite was true for the North East within the year 2</w:t>
      </w:r>
      <w:r w:rsidR="00215395" w:rsidRPr="00084D69">
        <w:rPr>
          <w:rFonts w:ascii="Times New Roman" w:hAnsi="Times New Roman" w:cs="Times New Roman"/>
          <w:sz w:val="24"/>
          <w:szCs w:val="24"/>
        </w:rPr>
        <w:t>013.</w:t>
      </w:r>
    </w:p>
    <w:p w14:paraId="4ED8CA2E" w14:textId="2DC4C13B" w:rsidR="00CA290F"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sz w:val="24"/>
          <w:szCs w:val="24"/>
        </w:rPr>
      </w:pPr>
      <w:r w:rsidRPr="00084D69">
        <w:rPr>
          <w:rFonts w:ascii="Times New Roman" w:hAnsi="Times New Roman" w:cs="Times New Roman"/>
          <w:b/>
          <w:sz w:val="24"/>
          <w:szCs w:val="24"/>
        </w:rPr>
        <w:t>A.</w:t>
      </w:r>
      <w:r w:rsidR="00CA290F" w:rsidRPr="00084D69">
        <w:rPr>
          <w:rFonts w:ascii="Times New Roman" w:hAnsi="Times New Roman" w:cs="Times New Roman"/>
          <w:sz w:val="24"/>
          <w:szCs w:val="24"/>
        </w:rPr>
        <w:t xml:space="preserve"> a</w:t>
      </w:r>
      <w:r w:rsidR="00FC66F4">
        <w:rPr>
          <w:rFonts w:ascii="Times New Roman" w:hAnsi="Times New Roman" w:cs="Times New Roman"/>
          <w:sz w:val="24"/>
          <w:szCs w:val="24"/>
        </w:rPr>
        <w:t xml:space="preserve"> – </w:t>
      </w:r>
      <w:r w:rsidR="00CA290F" w:rsidRPr="00084D69">
        <w:rPr>
          <w:rFonts w:ascii="Times New Roman" w:hAnsi="Times New Roman" w:cs="Times New Roman"/>
          <w:sz w:val="24"/>
          <w:szCs w:val="24"/>
        </w:rPr>
        <w:t>e</w:t>
      </w:r>
      <w:r w:rsidR="00FC66F4">
        <w:rPr>
          <w:rFonts w:ascii="Times New Roman" w:hAnsi="Times New Roman" w:cs="Times New Roman"/>
          <w:sz w:val="24"/>
          <w:szCs w:val="24"/>
        </w:rPr>
        <w:t xml:space="preserve"> – </w:t>
      </w:r>
      <w:r w:rsidR="00CA290F" w:rsidRPr="00084D69">
        <w:rPr>
          <w:rFonts w:ascii="Times New Roman" w:hAnsi="Times New Roman" w:cs="Times New Roman"/>
          <w:sz w:val="24"/>
          <w:szCs w:val="24"/>
        </w:rPr>
        <w:t>b</w:t>
      </w:r>
      <w:r w:rsidR="00FC66F4">
        <w:rPr>
          <w:rFonts w:ascii="Times New Roman" w:hAnsi="Times New Roman" w:cs="Times New Roman"/>
          <w:sz w:val="24"/>
          <w:szCs w:val="24"/>
        </w:rPr>
        <w:t xml:space="preserve"> – </w:t>
      </w:r>
      <w:r w:rsidR="00CA290F" w:rsidRPr="00084D69">
        <w:rPr>
          <w:rFonts w:ascii="Times New Roman" w:hAnsi="Times New Roman" w:cs="Times New Roman"/>
          <w:sz w:val="24"/>
          <w:szCs w:val="24"/>
        </w:rPr>
        <w:t>d</w:t>
      </w:r>
      <w:r w:rsidR="00FC66F4">
        <w:rPr>
          <w:rFonts w:ascii="Times New Roman" w:hAnsi="Times New Roman" w:cs="Times New Roman"/>
          <w:sz w:val="24"/>
          <w:szCs w:val="24"/>
        </w:rPr>
        <w:t xml:space="preserve"> – </w:t>
      </w:r>
      <w:r w:rsidR="00CA290F" w:rsidRPr="00084D69">
        <w:rPr>
          <w:rFonts w:ascii="Times New Roman" w:hAnsi="Times New Roman" w:cs="Times New Roman"/>
          <w:sz w:val="24"/>
          <w:szCs w:val="24"/>
        </w:rPr>
        <w:t>c</w:t>
      </w:r>
      <w:r w:rsidR="00FC66F4">
        <w:rPr>
          <w:rFonts w:ascii="Times New Roman" w:hAnsi="Times New Roman" w:cs="Times New Roman"/>
          <w:sz w:val="24"/>
          <w:szCs w:val="24"/>
        </w:rPr>
        <w:t xml:space="preserve"> </w:t>
      </w:r>
      <w:r w:rsidRPr="00084D69">
        <w:rPr>
          <w:rFonts w:ascii="Times New Roman" w:hAnsi="Times New Roman" w:cs="Times New Roman"/>
          <w:b/>
          <w:sz w:val="24"/>
          <w:szCs w:val="24"/>
        </w:rPr>
        <w:tab/>
        <w:t>B.</w:t>
      </w:r>
      <w:r w:rsidR="00CA290F" w:rsidRPr="00084D69">
        <w:rPr>
          <w:rFonts w:ascii="Times New Roman" w:hAnsi="Times New Roman" w:cs="Times New Roman"/>
          <w:sz w:val="24"/>
          <w:szCs w:val="24"/>
        </w:rPr>
        <w:t xml:space="preserve"> a</w:t>
      </w:r>
      <w:r w:rsidR="00FC66F4">
        <w:rPr>
          <w:rFonts w:ascii="Times New Roman" w:hAnsi="Times New Roman" w:cs="Times New Roman"/>
          <w:sz w:val="24"/>
          <w:szCs w:val="24"/>
        </w:rPr>
        <w:t xml:space="preserve"> – </w:t>
      </w:r>
      <w:r w:rsidR="00CA290F" w:rsidRPr="00084D69">
        <w:rPr>
          <w:rFonts w:ascii="Times New Roman" w:hAnsi="Times New Roman" w:cs="Times New Roman"/>
          <w:sz w:val="24"/>
          <w:szCs w:val="24"/>
        </w:rPr>
        <w:t>e</w:t>
      </w:r>
      <w:r w:rsidR="00FC66F4">
        <w:rPr>
          <w:rFonts w:ascii="Times New Roman" w:hAnsi="Times New Roman" w:cs="Times New Roman"/>
          <w:sz w:val="24"/>
          <w:szCs w:val="24"/>
        </w:rPr>
        <w:t xml:space="preserve"> – </w:t>
      </w:r>
      <w:r w:rsidR="00CA290F" w:rsidRPr="00084D69">
        <w:rPr>
          <w:rFonts w:ascii="Times New Roman" w:hAnsi="Times New Roman" w:cs="Times New Roman"/>
          <w:sz w:val="24"/>
          <w:szCs w:val="24"/>
        </w:rPr>
        <w:t>c</w:t>
      </w:r>
      <w:r w:rsidR="00FC66F4">
        <w:rPr>
          <w:rFonts w:ascii="Times New Roman" w:hAnsi="Times New Roman" w:cs="Times New Roman"/>
          <w:sz w:val="24"/>
          <w:szCs w:val="24"/>
        </w:rPr>
        <w:t xml:space="preserve"> – </w:t>
      </w:r>
      <w:r w:rsidR="00CA290F" w:rsidRPr="00084D69">
        <w:rPr>
          <w:rFonts w:ascii="Times New Roman" w:hAnsi="Times New Roman" w:cs="Times New Roman"/>
          <w:sz w:val="24"/>
          <w:szCs w:val="24"/>
        </w:rPr>
        <w:t>b</w:t>
      </w:r>
      <w:r w:rsidR="00FC66F4">
        <w:rPr>
          <w:rFonts w:ascii="Times New Roman" w:hAnsi="Times New Roman" w:cs="Times New Roman"/>
          <w:sz w:val="24"/>
          <w:szCs w:val="24"/>
        </w:rPr>
        <w:t xml:space="preserve"> – </w:t>
      </w:r>
      <w:r w:rsidR="00CA290F" w:rsidRPr="00084D69">
        <w:rPr>
          <w:rFonts w:ascii="Times New Roman" w:hAnsi="Times New Roman" w:cs="Times New Roman"/>
          <w:sz w:val="24"/>
          <w:szCs w:val="24"/>
        </w:rPr>
        <w:t>d</w:t>
      </w:r>
      <w:r w:rsidR="00FC66F4">
        <w:rPr>
          <w:rFonts w:ascii="Times New Roman" w:hAnsi="Times New Roman" w:cs="Times New Roman"/>
          <w:sz w:val="24"/>
          <w:szCs w:val="24"/>
        </w:rPr>
        <w:t xml:space="preserve"> </w:t>
      </w:r>
      <w:r w:rsidRPr="00084D69">
        <w:rPr>
          <w:rFonts w:ascii="Times New Roman" w:hAnsi="Times New Roman" w:cs="Times New Roman"/>
          <w:b/>
          <w:sz w:val="24"/>
          <w:szCs w:val="24"/>
        </w:rPr>
        <w:tab/>
        <w:t>C.</w:t>
      </w:r>
      <w:r w:rsidR="00CA290F" w:rsidRPr="00084D69">
        <w:rPr>
          <w:rFonts w:ascii="Times New Roman" w:hAnsi="Times New Roman" w:cs="Times New Roman"/>
          <w:sz w:val="24"/>
          <w:szCs w:val="24"/>
        </w:rPr>
        <w:t xml:space="preserve"> e</w:t>
      </w:r>
      <w:r w:rsidR="00FC66F4">
        <w:rPr>
          <w:rFonts w:ascii="Times New Roman" w:hAnsi="Times New Roman" w:cs="Times New Roman"/>
          <w:sz w:val="24"/>
          <w:szCs w:val="24"/>
        </w:rPr>
        <w:t xml:space="preserve"> – </w:t>
      </w:r>
      <w:r w:rsidR="00CA290F" w:rsidRPr="00084D69">
        <w:rPr>
          <w:rFonts w:ascii="Times New Roman" w:hAnsi="Times New Roman" w:cs="Times New Roman"/>
          <w:sz w:val="24"/>
          <w:szCs w:val="24"/>
        </w:rPr>
        <w:t>b</w:t>
      </w:r>
      <w:r w:rsidR="00FC66F4">
        <w:rPr>
          <w:rFonts w:ascii="Times New Roman" w:hAnsi="Times New Roman" w:cs="Times New Roman"/>
          <w:sz w:val="24"/>
          <w:szCs w:val="24"/>
        </w:rPr>
        <w:t xml:space="preserve"> – </w:t>
      </w:r>
      <w:r w:rsidR="00CA290F" w:rsidRPr="00084D69">
        <w:rPr>
          <w:rFonts w:ascii="Times New Roman" w:hAnsi="Times New Roman" w:cs="Times New Roman"/>
          <w:sz w:val="24"/>
          <w:szCs w:val="24"/>
        </w:rPr>
        <w:t>d</w:t>
      </w:r>
      <w:r w:rsidR="00FC66F4">
        <w:rPr>
          <w:rFonts w:ascii="Times New Roman" w:hAnsi="Times New Roman" w:cs="Times New Roman"/>
          <w:sz w:val="24"/>
          <w:szCs w:val="24"/>
        </w:rPr>
        <w:t xml:space="preserve"> – </w:t>
      </w:r>
      <w:r w:rsidR="00CA290F" w:rsidRPr="00084D69">
        <w:rPr>
          <w:rFonts w:ascii="Times New Roman" w:hAnsi="Times New Roman" w:cs="Times New Roman"/>
          <w:sz w:val="24"/>
          <w:szCs w:val="24"/>
        </w:rPr>
        <w:t>a</w:t>
      </w:r>
      <w:r w:rsidR="00FC66F4">
        <w:rPr>
          <w:rFonts w:ascii="Times New Roman" w:hAnsi="Times New Roman" w:cs="Times New Roman"/>
          <w:sz w:val="24"/>
          <w:szCs w:val="24"/>
        </w:rPr>
        <w:t xml:space="preserve"> – </w:t>
      </w:r>
      <w:r w:rsidR="00CA290F" w:rsidRPr="00084D69">
        <w:rPr>
          <w:rFonts w:ascii="Times New Roman" w:hAnsi="Times New Roman" w:cs="Times New Roman"/>
          <w:sz w:val="24"/>
          <w:szCs w:val="24"/>
        </w:rPr>
        <w:t>c</w:t>
      </w:r>
      <w:r w:rsidR="00FC66F4">
        <w:rPr>
          <w:rFonts w:ascii="Times New Roman" w:hAnsi="Times New Roman" w:cs="Times New Roman"/>
          <w:sz w:val="24"/>
          <w:szCs w:val="24"/>
        </w:rPr>
        <w:t xml:space="preserve"> </w:t>
      </w:r>
      <w:r w:rsidRPr="00084D69">
        <w:rPr>
          <w:rFonts w:ascii="Times New Roman" w:hAnsi="Times New Roman" w:cs="Times New Roman"/>
          <w:b/>
          <w:sz w:val="24"/>
          <w:szCs w:val="24"/>
        </w:rPr>
        <w:tab/>
        <w:t>D.</w:t>
      </w:r>
      <w:r w:rsidR="00CA290F" w:rsidRPr="00084D69">
        <w:rPr>
          <w:rFonts w:ascii="Times New Roman" w:hAnsi="Times New Roman" w:cs="Times New Roman"/>
          <w:sz w:val="24"/>
          <w:szCs w:val="24"/>
        </w:rPr>
        <w:t xml:space="preserve"> e</w:t>
      </w:r>
      <w:r w:rsidR="00FC66F4">
        <w:rPr>
          <w:rFonts w:ascii="Times New Roman" w:hAnsi="Times New Roman" w:cs="Times New Roman"/>
          <w:sz w:val="24"/>
          <w:szCs w:val="24"/>
        </w:rPr>
        <w:t xml:space="preserve"> – </w:t>
      </w:r>
      <w:r w:rsidR="00CA290F" w:rsidRPr="00084D69">
        <w:rPr>
          <w:rFonts w:ascii="Times New Roman" w:hAnsi="Times New Roman" w:cs="Times New Roman"/>
          <w:sz w:val="24"/>
          <w:szCs w:val="24"/>
        </w:rPr>
        <w:t>a</w:t>
      </w:r>
      <w:r w:rsidR="00FC66F4">
        <w:rPr>
          <w:rFonts w:ascii="Times New Roman" w:hAnsi="Times New Roman" w:cs="Times New Roman"/>
          <w:sz w:val="24"/>
          <w:szCs w:val="24"/>
        </w:rPr>
        <w:t xml:space="preserve"> – </w:t>
      </w:r>
      <w:r w:rsidR="00CA290F" w:rsidRPr="00084D69">
        <w:rPr>
          <w:rFonts w:ascii="Times New Roman" w:hAnsi="Times New Roman" w:cs="Times New Roman"/>
          <w:sz w:val="24"/>
          <w:szCs w:val="24"/>
        </w:rPr>
        <w:t>c</w:t>
      </w:r>
      <w:r w:rsidR="00FC66F4">
        <w:rPr>
          <w:rFonts w:ascii="Times New Roman" w:hAnsi="Times New Roman" w:cs="Times New Roman"/>
          <w:sz w:val="24"/>
          <w:szCs w:val="24"/>
        </w:rPr>
        <w:t xml:space="preserve"> – </w:t>
      </w:r>
      <w:r w:rsidR="00CA290F" w:rsidRPr="00084D69">
        <w:rPr>
          <w:rFonts w:ascii="Times New Roman" w:hAnsi="Times New Roman" w:cs="Times New Roman"/>
          <w:sz w:val="24"/>
          <w:szCs w:val="24"/>
        </w:rPr>
        <w:t>b</w:t>
      </w:r>
      <w:r w:rsidR="00FC66F4">
        <w:rPr>
          <w:rFonts w:ascii="Times New Roman" w:hAnsi="Times New Roman" w:cs="Times New Roman"/>
          <w:sz w:val="24"/>
          <w:szCs w:val="24"/>
        </w:rPr>
        <w:t xml:space="preserve"> – </w:t>
      </w:r>
      <w:r w:rsidR="00CA290F" w:rsidRPr="00084D69">
        <w:rPr>
          <w:rFonts w:ascii="Times New Roman" w:hAnsi="Times New Roman" w:cs="Times New Roman"/>
          <w:sz w:val="24"/>
          <w:szCs w:val="24"/>
        </w:rPr>
        <w:t>d</w:t>
      </w:r>
      <w:r w:rsidR="00FC66F4">
        <w:rPr>
          <w:rFonts w:ascii="Times New Roman" w:hAnsi="Times New Roman" w:cs="Times New Roman"/>
          <w:sz w:val="24"/>
          <w:szCs w:val="24"/>
        </w:rPr>
        <w:t xml:space="preserve"> </w:t>
      </w:r>
    </w:p>
    <w:p w14:paraId="6DD11A41" w14:textId="19DCE163" w:rsidR="00CA290F" w:rsidRPr="00084D69" w:rsidRDefault="00B10FE1" w:rsidP="00084D69">
      <w:pPr>
        <w:tabs>
          <w:tab w:val="left" w:pos="283"/>
          <w:tab w:val="left" w:pos="2835"/>
          <w:tab w:val="left" w:pos="5386"/>
          <w:tab w:val="left" w:pos="7937"/>
        </w:tabs>
        <w:spacing w:before="40" w:after="0" w:line="240" w:lineRule="auto"/>
        <w:ind w:firstLine="283"/>
        <w:jc w:val="both"/>
        <w:rPr>
          <w:rFonts w:ascii="Times New Roman" w:eastAsia="Cambria" w:hAnsi="Times New Roman" w:cs="Times New Roman"/>
          <w:sz w:val="24"/>
          <w:szCs w:val="24"/>
        </w:rPr>
      </w:pPr>
      <w:r w:rsidRPr="00084D69">
        <w:rPr>
          <w:rFonts w:ascii="Times New Roman" w:eastAsia="Cambria" w:hAnsi="Times New Roman" w:cs="Times New Roman"/>
          <w:b/>
          <w:sz w:val="24"/>
          <w:szCs w:val="24"/>
        </w:rPr>
        <w:t>Question 48.</w:t>
      </w:r>
    </w:p>
    <w:p w14:paraId="09E9293A" w14:textId="7B640CDE" w:rsidR="00CA290F" w:rsidRPr="00084D69" w:rsidRDefault="00215395" w:rsidP="00084D69">
      <w:pPr>
        <w:widowControl w:val="0"/>
        <w:tabs>
          <w:tab w:val="left" w:pos="283"/>
          <w:tab w:val="left" w:pos="2835"/>
          <w:tab w:val="left" w:pos="5386"/>
          <w:tab w:val="left" w:pos="7937"/>
        </w:tabs>
        <w:autoSpaceDE w:val="0"/>
        <w:autoSpaceDN w:val="0"/>
        <w:spacing w:before="40" w:after="0" w:line="240" w:lineRule="auto"/>
        <w:ind w:firstLine="283"/>
        <w:jc w:val="both"/>
        <w:rPr>
          <w:rFonts w:ascii="Times New Roman" w:hAnsi="Times New Roman" w:cs="Times New Roman"/>
          <w:sz w:val="24"/>
          <w:szCs w:val="24"/>
        </w:rPr>
      </w:pPr>
      <w:r w:rsidRPr="00084D69">
        <w:rPr>
          <w:rFonts w:ascii="Times New Roman" w:eastAsia="Times New Roman" w:hAnsi="Times New Roman" w:cs="Times New Roman"/>
          <w:spacing w:val="-1"/>
          <w:sz w:val="24"/>
          <w:szCs w:val="24"/>
        </w:rPr>
        <w:t>a.</w:t>
      </w:r>
      <w:r w:rsidR="00576273">
        <w:rPr>
          <w:rFonts w:ascii="Times New Roman" w:eastAsia="Times New Roman" w:hAnsi="Times New Roman" w:cs="Times New Roman"/>
          <w:spacing w:val="-1"/>
          <w:sz w:val="24"/>
          <w:szCs w:val="24"/>
        </w:rPr>
        <w:t xml:space="preserve"> </w:t>
      </w:r>
      <w:r w:rsidR="00CA290F" w:rsidRPr="00084D69">
        <w:rPr>
          <w:rFonts w:ascii="Times New Roman" w:hAnsi="Times New Roman" w:cs="Times New Roman"/>
          <w:sz w:val="24"/>
          <w:szCs w:val="24"/>
        </w:rPr>
        <w:t>Advocates argue that driverless cars could significantly improve road safety by reducing human error, which is a leading cause of accidents.</w:t>
      </w:r>
    </w:p>
    <w:p w14:paraId="50DF420D" w14:textId="484EA20D" w:rsidR="00CA290F" w:rsidRPr="00084D69" w:rsidRDefault="00215395" w:rsidP="00084D69">
      <w:pPr>
        <w:widowControl w:val="0"/>
        <w:tabs>
          <w:tab w:val="left" w:pos="283"/>
          <w:tab w:val="left" w:pos="2835"/>
          <w:tab w:val="left" w:pos="5386"/>
          <w:tab w:val="left" w:pos="7937"/>
        </w:tabs>
        <w:autoSpaceDE w:val="0"/>
        <w:autoSpaceDN w:val="0"/>
        <w:spacing w:before="40" w:after="0" w:line="240" w:lineRule="auto"/>
        <w:ind w:firstLine="283"/>
        <w:jc w:val="both"/>
        <w:rPr>
          <w:rFonts w:ascii="Times New Roman" w:hAnsi="Times New Roman" w:cs="Times New Roman"/>
          <w:sz w:val="24"/>
          <w:szCs w:val="24"/>
        </w:rPr>
      </w:pPr>
      <w:r w:rsidRPr="00084D69">
        <w:rPr>
          <w:rFonts w:ascii="Times New Roman" w:eastAsia="Times New Roman" w:hAnsi="Times New Roman" w:cs="Times New Roman"/>
          <w:spacing w:val="-1"/>
          <w:sz w:val="24"/>
          <w:szCs w:val="24"/>
        </w:rPr>
        <w:t>b.</w:t>
      </w:r>
      <w:r w:rsidR="00576273">
        <w:rPr>
          <w:rFonts w:ascii="Times New Roman" w:eastAsia="Times New Roman" w:hAnsi="Times New Roman" w:cs="Times New Roman"/>
          <w:spacing w:val="-1"/>
          <w:sz w:val="24"/>
          <w:szCs w:val="24"/>
        </w:rPr>
        <w:t xml:space="preserve"> </w:t>
      </w:r>
      <w:r w:rsidR="00CA290F" w:rsidRPr="00084D69">
        <w:rPr>
          <w:rFonts w:ascii="Times New Roman" w:hAnsi="Times New Roman" w:cs="Times New Roman"/>
          <w:sz w:val="24"/>
          <w:szCs w:val="24"/>
        </w:rPr>
        <w:t>However,</w:t>
      </w:r>
      <w:r w:rsidR="00CA290F" w:rsidRPr="00084D69">
        <w:rPr>
          <w:rFonts w:ascii="Times New Roman" w:hAnsi="Times New Roman" w:cs="Times New Roman"/>
          <w:spacing w:val="-2"/>
          <w:sz w:val="24"/>
          <w:szCs w:val="24"/>
        </w:rPr>
        <w:t xml:space="preserve"> </w:t>
      </w:r>
      <w:r w:rsidR="00CA290F" w:rsidRPr="00084D69">
        <w:rPr>
          <w:rFonts w:ascii="Times New Roman" w:hAnsi="Times New Roman" w:cs="Times New Roman"/>
          <w:sz w:val="24"/>
          <w:szCs w:val="24"/>
        </w:rPr>
        <w:t>the</w:t>
      </w:r>
      <w:r w:rsidR="00CA290F" w:rsidRPr="00084D69">
        <w:rPr>
          <w:rFonts w:ascii="Times New Roman" w:hAnsi="Times New Roman" w:cs="Times New Roman"/>
          <w:spacing w:val="-3"/>
          <w:sz w:val="24"/>
          <w:szCs w:val="24"/>
        </w:rPr>
        <w:t xml:space="preserve"> </w:t>
      </w:r>
      <w:r w:rsidR="00CA290F" w:rsidRPr="00084D69">
        <w:rPr>
          <w:rFonts w:ascii="Times New Roman" w:hAnsi="Times New Roman" w:cs="Times New Roman"/>
          <w:sz w:val="24"/>
          <w:szCs w:val="24"/>
        </w:rPr>
        <w:t>widespread</w:t>
      </w:r>
      <w:r w:rsidR="00CA290F" w:rsidRPr="00084D69">
        <w:rPr>
          <w:rFonts w:ascii="Times New Roman" w:hAnsi="Times New Roman" w:cs="Times New Roman"/>
          <w:spacing w:val="-2"/>
          <w:sz w:val="24"/>
          <w:szCs w:val="24"/>
        </w:rPr>
        <w:t xml:space="preserve"> </w:t>
      </w:r>
      <w:r w:rsidR="00CA290F" w:rsidRPr="00084D69">
        <w:rPr>
          <w:rFonts w:ascii="Times New Roman" w:hAnsi="Times New Roman" w:cs="Times New Roman"/>
          <w:sz w:val="24"/>
          <w:szCs w:val="24"/>
        </w:rPr>
        <w:t>adoption</w:t>
      </w:r>
      <w:r w:rsidR="00CA290F" w:rsidRPr="00084D69">
        <w:rPr>
          <w:rFonts w:ascii="Times New Roman" w:hAnsi="Times New Roman" w:cs="Times New Roman"/>
          <w:spacing w:val="-2"/>
          <w:sz w:val="24"/>
          <w:szCs w:val="24"/>
        </w:rPr>
        <w:t xml:space="preserve"> </w:t>
      </w:r>
      <w:r w:rsidR="00CA290F" w:rsidRPr="00084D69">
        <w:rPr>
          <w:rFonts w:ascii="Times New Roman" w:hAnsi="Times New Roman" w:cs="Times New Roman"/>
          <w:sz w:val="24"/>
          <w:szCs w:val="24"/>
        </w:rPr>
        <w:t>of</w:t>
      </w:r>
      <w:r w:rsidR="00CA290F" w:rsidRPr="00084D69">
        <w:rPr>
          <w:rFonts w:ascii="Times New Roman" w:hAnsi="Times New Roman" w:cs="Times New Roman"/>
          <w:spacing w:val="-3"/>
          <w:sz w:val="24"/>
          <w:szCs w:val="24"/>
        </w:rPr>
        <w:t xml:space="preserve"> </w:t>
      </w:r>
      <w:r w:rsidR="00CA290F" w:rsidRPr="00084D69">
        <w:rPr>
          <w:rFonts w:ascii="Times New Roman" w:hAnsi="Times New Roman" w:cs="Times New Roman"/>
          <w:sz w:val="24"/>
          <w:szCs w:val="24"/>
        </w:rPr>
        <w:t>driverless</w:t>
      </w:r>
      <w:r w:rsidR="00CA290F" w:rsidRPr="00084D69">
        <w:rPr>
          <w:rFonts w:ascii="Times New Roman" w:hAnsi="Times New Roman" w:cs="Times New Roman"/>
          <w:spacing w:val="-2"/>
          <w:sz w:val="24"/>
          <w:szCs w:val="24"/>
        </w:rPr>
        <w:t xml:space="preserve"> </w:t>
      </w:r>
      <w:r w:rsidR="00CA290F" w:rsidRPr="00084D69">
        <w:rPr>
          <w:rFonts w:ascii="Times New Roman" w:hAnsi="Times New Roman" w:cs="Times New Roman"/>
          <w:sz w:val="24"/>
          <w:szCs w:val="24"/>
        </w:rPr>
        <w:t>cars</w:t>
      </w:r>
      <w:r w:rsidR="00CA290F" w:rsidRPr="00084D69">
        <w:rPr>
          <w:rFonts w:ascii="Times New Roman" w:hAnsi="Times New Roman" w:cs="Times New Roman"/>
          <w:spacing w:val="-3"/>
          <w:sz w:val="24"/>
          <w:szCs w:val="24"/>
        </w:rPr>
        <w:t xml:space="preserve"> </w:t>
      </w:r>
      <w:r w:rsidR="00CA290F" w:rsidRPr="00084D69">
        <w:rPr>
          <w:rFonts w:ascii="Times New Roman" w:hAnsi="Times New Roman" w:cs="Times New Roman"/>
          <w:sz w:val="24"/>
          <w:szCs w:val="24"/>
        </w:rPr>
        <w:t>raises</w:t>
      </w:r>
      <w:r w:rsidR="00CA290F" w:rsidRPr="00084D69">
        <w:rPr>
          <w:rFonts w:ascii="Times New Roman" w:hAnsi="Times New Roman" w:cs="Times New Roman"/>
          <w:spacing w:val="-2"/>
          <w:sz w:val="24"/>
          <w:szCs w:val="24"/>
        </w:rPr>
        <w:t xml:space="preserve"> </w:t>
      </w:r>
      <w:r w:rsidR="00CA290F" w:rsidRPr="00084D69">
        <w:rPr>
          <w:rFonts w:ascii="Times New Roman" w:hAnsi="Times New Roman" w:cs="Times New Roman"/>
          <w:sz w:val="24"/>
          <w:szCs w:val="24"/>
        </w:rPr>
        <w:t>significant</w:t>
      </w:r>
      <w:r w:rsidR="00CA290F" w:rsidRPr="00084D69">
        <w:rPr>
          <w:rFonts w:ascii="Times New Roman" w:hAnsi="Times New Roman" w:cs="Times New Roman"/>
          <w:spacing w:val="-2"/>
          <w:sz w:val="24"/>
          <w:szCs w:val="24"/>
        </w:rPr>
        <w:t xml:space="preserve"> </w:t>
      </w:r>
      <w:r w:rsidR="00CA290F" w:rsidRPr="00084D69">
        <w:rPr>
          <w:rFonts w:ascii="Times New Roman" w:hAnsi="Times New Roman" w:cs="Times New Roman"/>
          <w:sz w:val="24"/>
          <w:szCs w:val="24"/>
        </w:rPr>
        <w:t>concerns</w:t>
      </w:r>
      <w:r w:rsidR="00CA290F" w:rsidRPr="00084D69">
        <w:rPr>
          <w:rFonts w:ascii="Times New Roman" w:hAnsi="Times New Roman" w:cs="Times New Roman"/>
          <w:spacing w:val="-3"/>
          <w:sz w:val="24"/>
          <w:szCs w:val="24"/>
        </w:rPr>
        <w:t xml:space="preserve"> </w:t>
      </w:r>
      <w:r w:rsidR="00CA290F" w:rsidRPr="00084D69">
        <w:rPr>
          <w:rFonts w:ascii="Times New Roman" w:hAnsi="Times New Roman" w:cs="Times New Roman"/>
          <w:sz w:val="24"/>
          <w:szCs w:val="24"/>
        </w:rPr>
        <w:t>regarding</w:t>
      </w:r>
      <w:r w:rsidR="00CA290F" w:rsidRPr="00084D69">
        <w:rPr>
          <w:rFonts w:ascii="Times New Roman" w:hAnsi="Times New Roman" w:cs="Times New Roman"/>
          <w:spacing w:val="-3"/>
          <w:sz w:val="24"/>
          <w:szCs w:val="24"/>
        </w:rPr>
        <w:t xml:space="preserve"> </w:t>
      </w:r>
      <w:r w:rsidR="00CA290F" w:rsidRPr="00084D69">
        <w:rPr>
          <w:rFonts w:ascii="Times New Roman" w:hAnsi="Times New Roman" w:cs="Times New Roman"/>
          <w:sz w:val="24"/>
          <w:szCs w:val="24"/>
        </w:rPr>
        <w:t>safety</w:t>
      </w:r>
      <w:r w:rsidR="00CA290F" w:rsidRPr="00084D69">
        <w:rPr>
          <w:rFonts w:ascii="Times New Roman" w:hAnsi="Times New Roman" w:cs="Times New Roman"/>
          <w:spacing w:val="-2"/>
          <w:sz w:val="24"/>
          <w:szCs w:val="24"/>
        </w:rPr>
        <w:t xml:space="preserve"> </w:t>
      </w:r>
      <w:r w:rsidR="00CA290F" w:rsidRPr="00084D69">
        <w:rPr>
          <w:rFonts w:ascii="Times New Roman" w:hAnsi="Times New Roman" w:cs="Times New Roman"/>
          <w:sz w:val="24"/>
          <w:szCs w:val="24"/>
        </w:rPr>
        <w:t>and</w:t>
      </w:r>
      <w:r w:rsidR="00CA290F" w:rsidRPr="00084D69">
        <w:rPr>
          <w:rFonts w:ascii="Times New Roman" w:hAnsi="Times New Roman" w:cs="Times New Roman"/>
          <w:spacing w:val="-2"/>
          <w:sz w:val="24"/>
          <w:szCs w:val="24"/>
        </w:rPr>
        <w:t xml:space="preserve"> </w:t>
      </w:r>
      <w:r w:rsidR="00CA290F" w:rsidRPr="00084D69">
        <w:rPr>
          <w:rFonts w:ascii="Times New Roman" w:hAnsi="Times New Roman" w:cs="Times New Roman"/>
          <w:sz w:val="24"/>
          <w:szCs w:val="24"/>
        </w:rPr>
        <w:t>the potential loss of jobs in the transportation sector.</w:t>
      </w:r>
    </w:p>
    <w:p w14:paraId="1FF5DE77" w14:textId="0BAB9AE0" w:rsidR="00CA290F" w:rsidRPr="00084D69" w:rsidRDefault="00215395" w:rsidP="00084D69">
      <w:pPr>
        <w:widowControl w:val="0"/>
        <w:tabs>
          <w:tab w:val="left" w:pos="283"/>
          <w:tab w:val="left" w:pos="2835"/>
          <w:tab w:val="left" w:pos="5386"/>
          <w:tab w:val="left" w:pos="7937"/>
        </w:tabs>
        <w:autoSpaceDE w:val="0"/>
        <w:autoSpaceDN w:val="0"/>
        <w:spacing w:before="40" w:after="0" w:line="240" w:lineRule="auto"/>
        <w:ind w:firstLine="283"/>
        <w:jc w:val="both"/>
        <w:rPr>
          <w:rFonts w:ascii="Times New Roman" w:hAnsi="Times New Roman" w:cs="Times New Roman"/>
          <w:sz w:val="24"/>
          <w:szCs w:val="24"/>
        </w:rPr>
      </w:pPr>
      <w:r w:rsidRPr="00084D69">
        <w:rPr>
          <w:rFonts w:ascii="Times New Roman" w:eastAsia="Times New Roman" w:hAnsi="Times New Roman" w:cs="Times New Roman"/>
          <w:spacing w:val="-1"/>
          <w:sz w:val="24"/>
          <w:szCs w:val="24"/>
        </w:rPr>
        <w:t>c.</w:t>
      </w:r>
      <w:r w:rsidR="00576273">
        <w:rPr>
          <w:rFonts w:ascii="Times New Roman" w:eastAsia="Times New Roman" w:hAnsi="Times New Roman" w:cs="Times New Roman"/>
          <w:spacing w:val="-1"/>
          <w:sz w:val="24"/>
          <w:szCs w:val="24"/>
        </w:rPr>
        <w:t xml:space="preserve"> </w:t>
      </w:r>
      <w:r w:rsidR="00CA290F" w:rsidRPr="00084D69">
        <w:rPr>
          <w:rFonts w:ascii="Times New Roman" w:hAnsi="Times New Roman" w:cs="Times New Roman"/>
          <w:sz w:val="24"/>
          <w:szCs w:val="24"/>
        </w:rPr>
        <w:t>As technology advances, these autonomous vehicles are becoming increasingly capable of navigating</w:t>
      </w:r>
      <w:r w:rsidR="00CA290F" w:rsidRPr="00084D69">
        <w:rPr>
          <w:rFonts w:ascii="Times New Roman" w:hAnsi="Times New Roman" w:cs="Times New Roman"/>
          <w:spacing w:val="80"/>
          <w:sz w:val="24"/>
          <w:szCs w:val="24"/>
        </w:rPr>
        <w:t xml:space="preserve"> </w:t>
      </w:r>
      <w:r w:rsidR="00CA290F" w:rsidRPr="00084D69">
        <w:rPr>
          <w:rFonts w:ascii="Times New Roman" w:hAnsi="Times New Roman" w:cs="Times New Roman"/>
          <w:sz w:val="24"/>
          <w:szCs w:val="24"/>
        </w:rPr>
        <w:t>complex road systems with minimal human intervention.</w:t>
      </w:r>
    </w:p>
    <w:p w14:paraId="36644ABB" w14:textId="51614829" w:rsidR="00CA290F" w:rsidRPr="00084D69" w:rsidRDefault="00215395" w:rsidP="00084D69">
      <w:pPr>
        <w:widowControl w:val="0"/>
        <w:tabs>
          <w:tab w:val="left" w:pos="283"/>
          <w:tab w:val="left" w:pos="2835"/>
          <w:tab w:val="left" w:pos="5386"/>
          <w:tab w:val="left" w:pos="7937"/>
        </w:tabs>
        <w:autoSpaceDE w:val="0"/>
        <w:autoSpaceDN w:val="0"/>
        <w:spacing w:before="40" w:after="0" w:line="240" w:lineRule="auto"/>
        <w:ind w:firstLine="283"/>
        <w:jc w:val="both"/>
        <w:rPr>
          <w:rFonts w:ascii="Times New Roman" w:hAnsi="Times New Roman" w:cs="Times New Roman"/>
          <w:sz w:val="24"/>
          <w:szCs w:val="24"/>
        </w:rPr>
      </w:pPr>
      <w:r w:rsidRPr="00084D69">
        <w:rPr>
          <w:rFonts w:ascii="Times New Roman" w:eastAsia="Times New Roman" w:hAnsi="Times New Roman" w:cs="Times New Roman"/>
          <w:spacing w:val="-1"/>
          <w:sz w:val="24"/>
          <w:szCs w:val="24"/>
        </w:rPr>
        <w:t>d.</w:t>
      </w:r>
      <w:r w:rsidR="00576273">
        <w:rPr>
          <w:rFonts w:ascii="Times New Roman" w:eastAsia="Times New Roman" w:hAnsi="Times New Roman" w:cs="Times New Roman"/>
          <w:spacing w:val="-1"/>
          <w:sz w:val="24"/>
          <w:szCs w:val="24"/>
        </w:rPr>
        <w:t xml:space="preserve"> </w:t>
      </w:r>
      <w:r w:rsidR="00CA290F" w:rsidRPr="00084D69">
        <w:rPr>
          <w:rFonts w:ascii="Times New Roman" w:hAnsi="Times New Roman" w:cs="Times New Roman"/>
          <w:sz w:val="24"/>
          <w:szCs w:val="24"/>
        </w:rPr>
        <w:t>Driverless</w:t>
      </w:r>
      <w:r w:rsidR="00CA290F" w:rsidRPr="00084D69">
        <w:rPr>
          <w:rFonts w:ascii="Times New Roman" w:hAnsi="Times New Roman" w:cs="Times New Roman"/>
          <w:spacing w:val="-5"/>
          <w:sz w:val="24"/>
          <w:szCs w:val="24"/>
        </w:rPr>
        <w:t xml:space="preserve"> </w:t>
      </w:r>
      <w:r w:rsidR="00CA290F" w:rsidRPr="00084D69">
        <w:rPr>
          <w:rFonts w:ascii="Times New Roman" w:hAnsi="Times New Roman" w:cs="Times New Roman"/>
          <w:sz w:val="24"/>
          <w:szCs w:val="24"/>
        </w:rPr>
        <w:t>cars</w:t>
      </w:r>
      <w:r w:rsidR="00CA290F" w:rsidRPr="00084D69">
        <w:rPr>
          <w:rFonts w:ascii="Times New Roman" w:hAnsi="Times New Roman" w:cs="Times New Roman"/>
          <w:spacing w:val="-3"/>
          <w:sz w:val="24"/>
          <w:szCs w:val="24"/>
        </w:rPr>
        <w:t xml:space="preserve"> </w:t>
      </w:r>
      <w:r w:rsidR="00CA290F" w:rsidRPr="00084D69">
        <w:rPr>
          <w:rFonts w:ascii="Times New Roman" w:hAnsi="Times New Roman" w:cs="Times New Roman"/>
          <w:sz w:val="24"/>
          <w:szCs w:val="24"/>
        </w:rPr>
        <w:t>have</w:t>
      </w:r>
      <w:r w:rsidR="00CA290F" w:rsidRPr="00084D69">
        <w:rPr>
          <w:rFonts w:ascii="Times New Roman" w:hAnsi="Times New Roman" w:cs="Times New Roman"/>
          <w:spacing w:val="-2"/>
          <w:sz w:val="24"/>
          <w:szCs w:val="24"/>
        </w:rPr>
        <w:t xml:space="preserve"> </w:t>
      </w:r>
      <w:r w:rsidR="00CA290F" w:rsidRPr="00084D69">
        <w:rPr>
          <w:rFonts w:ascii="Times New Roman" w:hAnsi="Times New Roman" w:cs="Times New Roman"/>
          <w:sz w:val="24"/>
          <w:szCs w:val="24"/>
        </w:rPr>
        <w:t>emerged</w:t>
      </w:r>
      <w:r w:rsidR="00CA290F" w:rsidRPr="00084D69">
        <w:rPr>
          <w:rFonts w:ascii="Times New Roman" w:hAnsi="Times New Roman" w:cs="Times New Roman"/>
          <w:spacing w:val="-2"/>
          <w:sz w:val="24"/>
          <w:szCs w:val="24"/>
        </w:rPr>
        <w:t xml:space="preserve"> </w:t>
      </w:r>
      <w:r w:rsidR="00CA290F" w:rsidRPr="00084D69">
        <w:rPr>
          <w:rFonts w:ascii="Times New Roman" w:hAnsi="Times New Roman" w:cs="Times New Roman"/>
          <w:sz w:val="24"/>
          <w:szCs w:val="24"/>
        </w:rPr>
        <w:t>as</w:t>
      </w:r>
      <w:r w:rsidR="00CA290F" w:rsidRPr="00084D69">
        <w:rPr>
          <w:rFonts w:ascii="Times New Roman" w:hAnsi="Times New Roman" w:cs="Times New Roman"/>
          <w:spacing w:val="1"/>
          <w:sz w:val="24"/>
          <w:szCs w:val="24"/>
        </w:rPr>
        <w:t xml:space="preserve"> </w:t>
      </w:r>
      <w:r w:rsidR="00CA290F" w:rsidRPr="00084D69">
        <w:rPr>
          <w:rFonts w:ascii="Times New Roman" w:hAnsi="Times New Roman" w:cs="Times New Roman"/>
          <w:sz w:val="24"/>
          <w:szCs w:val="24"/>
        </w:rPr>
        <w:t>a</w:t>
      </w:r>
      <w:r w:rsidR="00CA290F" w:rsidRPr="00084D69">
        <w:rPr>
          <w:rFonts w:ascii="Times New Roman" w:hAnsi="Times New Roman" w:cs="Times New Roman"/>
          <w:spacing w:val="-3"/>
          <w:sz w:val="24"/>
          <w:szCs w:val="24"/>
        </w:rPr>
        <w:t xml:space="preserve"> </w:t>
      </w:r>
      <w:r w:rsidR="00CA290F" w:rsidRPr="00084D69">
        <w:rPr>
          <w:rFonts w:ascii="Times New Roman" w:hAnsi="Times New Roman" w:cs="Times New Roman"/>
          <w:sz w:val="24"/>
          <w:szCs w:val="24"/>
        </w:rPr>
        <w:t>groundbreaking</w:t>
      </w:r>
      <w:r w:rsidR="00CA290F" w:rsidRPr="00084D69">
        <w:rPr>
          <w:rFonts w:ascii="Times New Roman" w:hAnsi="Times New Roman" w:cs="Times New Roman"/>
          <w:spacing w:val="-1"/>
          <w:sz w:val="24"/>
          <w:szCs w:val="24"/>
        </w:rPr>
        <w:t xml:space="preserve"> </w:t>
      </w:r>
      <w:r w:rsidR="00CA290F" w:rsidRPr="00084D69">
        <w:rPr>
          <w:rFonts w:ascii="Times New Roman" w:hAnsi="Times New Roman" w:cs="Times New Roman"/>
          <w:sz w:val="24"/>
          <w:szCs w:val="24"/>
        </w:rPr>
        <w:t>innovation</w:t>
      </w:r>
      <w:r w:rsidR="00CA290F" w:rsidRPr="00084D69">
        <w:rPr>
          <w:rFonts w:ascii="Times New Roman" w:hAnsi="Times New Roman" w:cs="Times New Roman"/>
          <w:spacing w:val="-2"/>
          <w:sz w:val="24"/>
          <w:szCs w:val="24"/>
        </w:rPr>
        <w:t xml:space="preserve"> </w:t>
      </w:r>
      <w:r w:rsidR="00CA290F" w:rsidRPr="00084D69">
        <w:rPr>
          <w:rFonts w:ascii="Times New Roman" w:hAnsi="Times New Roman" w:cs="Times New Roman"/>
          <w:sz w:val="24"/>
          <w:szCs w:val="24"/>
        </w:rPr>
        <w:t>in</w:t>
      </w:r>
      <w:r w:rsidR="00CA290F" w:rsidRPr="00084D69">
        <w:rPr>
          <w:rFonts w:ascii="Times New Roman" w:hAnsi="Times New Roman" w:cs="Times New Roman"/>
          <w:spacing w:val="-1"/>
          <w:sz w:val="24"/>
          <w:szCs w:val="24"/>
        </w:rPr>
        <w:t xml:space="preserve"> </w:t>
      </w:r>
      <w:r w:rsidR="00CA290F" w:rsidRPr="00084D69">
        <w:rPr>
          <w:rFonts w:ascii="Times New Roman" w:hAnsi="Times New Roman" w:cs="Times New Roman"/>
          <w:sz w:val="24"/>
          <w:szCs w:val="24"/>
        </w:rPr>
        <w:t>the</w:t>
      </w:r>
      <w:r w:rsidR="00CA290F" w:rsidRPr="00084D69">
        <w:rPr>
          <w:rFonts w:ascii="Times New Roman" w:hAnsi="Times New Roman" w:cs="Times New Roman"/>
          <w:spacing w:val="-3"/>
          <w:sz w:val="24"/>
          <w:szCs w:val="24"/>
        </w:rPr>
        <w:t xml:space="preserve"> </w:t>
      </w:r>
      <w:r w:rsidR="00CA290F" w:rsidRPr="00084D69">
        <w:rPr>
          <w:rFonts w:ascii="Times New Roman" w:hAnsi="Times New Roman" w:cs="Times New Roman"/>
          <w:sz w:val="24"/>
          <w:szCs w:val="24"/>
        </w:rPr>
        <w:t>automotive</w:t>
      </w:r>
      <w:r w:rsidR="00CA290F" w:rsidRPr="00084D69">
        <w:rPr>
          <w:rFonts w:ascii="Times New Roman" w:hAnsi="Times New Roman" w:cs="Times New Roman"/>
          <w:spacing w:val="-2"/>
          <w:sz w:val="24"/>
          <w:szCs w:val="24"/>
        </w:rPr>
        <w:t xml:space="preserve"> industry.</w:t>
      </w:r>
    </w:p>
    <w:p w14:paraId="54C41758" w14:textId="1C1A1CFF" w:rsidR="00AB6739" w:rsidRPr="00084D69" w:rsidRDefault="00215395" w:rsidP="00084D69">
      <w:pPr>
        <w:widowControl w:val="0"/>
        <w:tabs>
          <w:tab w:val="left" w:pos="283"/>
          <w:tab w:val="left" w:pos="2835"/>
          <w:tab w:val="left" w:pos="5386"/>
          <w:tab w:val="left" w:pos="7937"/>
        </w:tabs>
        <w:autoSpaceDE w:val="0"/>
        <w:autoSpaceDN w:val="0"/>
        <w:spacing w:before="40" w:after="0" w:line="240" w:lineRule="auto"/>
        <w:ind w:firstLine="283"/>
        <w:jc w:val="both"/>
        <w:rPr>
          <w:rFonts w:ascii="Times New Roman" w:hAnsi="Times New Roman" w:cs="Times New Roman"/>
          <w:b/>
          <w:sz w:val="24"/>
          <w:szCs w:val="24"/>
        </w:rPr>
      </w:pPr>
      <w:r w:rsidRPr="00084D69">
        <w:rPr>
          <w:rFonts w:ascii="Times New Roman" w:eastAsia="Times New Roman" w:hAnsi="Times New Roman" w:cs="Times New Roman"/>
          <w:spacing w:val="-1"/>
          <w:sz w:val="24"/>
          <w:szCs w:val="24"/>
        </w:rPr>
        <w:t>e.</w:t>
      </w:r>
      <w:r w:rsidR="00576273">
        <w:rPr>
          <w:rFonts w:ascii="Times New Roman" w:eastAsia="Times New Roman" w:hAnsi="Times New Roman" w:cs="Times New Roman"/>
          <w:spacing w:val="-1"/>
          <w:sz w:val="24"/>
          <w:szCs w:val="24"/>
        </w:rPr>
        <w:t xml:space="preserve"> </w:t>
      </w:r>
      <w:r w:rsidR="00CA290F" w:rsidRPr="00084D69">
        <w:rPr>
          <w:rFonts w:ascii="Times New Roman" w:hAnsi="Times New Roman" w:cs="Times New Roman"/>
          <w:sz w:val="24"/>
          <w:szCs w:val="24"/>
        </w:rPr>
        <w:t>Despite these challenges, many cities are beginning to integrate driverless technology into their public transportation systems, offering a glimpse of a future with reduced traffic congestion.</w:t>
      </w:r>
    </w:p>
    <w:p w14:paraId="774BB8F8" w14:textId="739364D3" w:rsidR="00CA290F" w:rsidRPr="00084D69" w:rsidRDefault="00AB6739" w:rsidP="00084D69">
      <w:pPr>
        <w:pStyle w:val="BodyText"/>
        <w:tabs>
          <w:tab w:val="left" w:pos="283"/>
          <w:tab w:val="left" w:pos="2835"/>
          <w:tab w:val="left" w:pos="5386"/>
          <w:tab w:val="left" w:pos="7937"/>
        </w:tabs>
        <w:spacing w:before="40" w:after="0"/>
        <w:ind w:firstLine="283"/>
        <w:rPr>
          <w:b w:val="0"/>
          <w:bCs w:val="0"/>
          <w:i w:val="0"/>
          <w:iCs/>
          <w:color w:val="auto"/>
        </w:rPr>
      </w:pPr>
      <w:r w:rsidRPr="00084D69">
        <w:rPr>
          <w:bCs w:val="0"/>
          <w:i w:val="0"/>
          <w:iCs/>
          <w:color w:val="auto"/>
        </w:rPr>
        <w:t>A.</w:t>
      </w:r>
      <w:r w:rsidR="00CA290F" w:rsidRPr="00084D69">
        <w:rPr>
          <w:b w:val="0"/>
          <w:bCs w:val="0"/>
          <w:i w:val="0"/>
          <w:iCs/>
          <w:color w:val="auto"/>
          <w:spacing w:val="-3"/>
        </w:rPr>
        <w:t xml:space="preserve"> </w:t>
      </w:r>
      <w:r w:rsidR="00CA290F" w:rsidRPr="00084D69">
        <w:rPr>
          <w:b w:val="0"/>
          <w:bCs w:val="0"/>
          <w:i w:val="0"/>
          <w:iCs/>
          <w:color w:val="auto"/>
        </w:rPr>
        <w:t>d</w:t>
      </w:r>
      <w:r w:rsidR="003C1142">
        <w:rPr>
          <w:b w:val="0"/>
          <w:bCs w:val="0"/>
          <w:i w:val="0"/>
          <w:iCs/>
          <w:color w:val="auto"/>
        </w:rPr>
        <w:t xml:space="preserve"> – </w:t>
      </w:r>
      <w:r w:rsidR="00CA290F" w:rsidRPr="00084D69">
        <w:rPr>
          <w:b w:val="0"/>
          <w:bCs w:val="0"/>
          <w:i w:val="0"/>
          <w:iCs/>
          <w:color w:val="auto"/>
        </w:rPr>
        <w:t>c</w:t>
      </w:r>
      <w:r w:rsidR="003C1142">
        <w:rPr>
          <w:b w:val="0"/>
          <w:bCs w:val="0"/>
          <w:i w:val="0"/>
          <w:iCs/>
          <w:color w:val="auto"/>
        </w:rPr>
        <w:t xml:space="preserve"> – </w:t>
      </w:r>
      <w:r w:rsidR="00CA290F" w:rsidRPr="00084D69">
        <w:rPr>
          <w:b w:val="0"/>
          <w:bCs w:val="0"/>
          <w:i w:val="0"/>
          <w:iCs/>
          <w:color w:val="auto"/>
        </w:rPr>
        <w:t>a</w:t>
      </w:r>
      <w:r w:rsidR="003C1142">
        <w:rPr>
          <w:b w:val="0"/>
          <w:bCs w:val="0"/>
          <w:i w:val="0"/>
          <w:iCs/>
          <w:color w:val="auto"/>
        </w:rPr>
        <w:t xml:space="preserve"> – </w:t>
      </w:r>
      <w:r w:rsidR="00CA290F" w:rsidRPr="00084D69">
        <w:rPr>
          <w:b w:val="0"/>
          <w:bCs w:val="0"/>
          <w:i w:val="0"/>
          <w:iCs/>
          <w:color w:val="auto"/>
        </w:rPr>
        <w:t>b</w:t>
      </w:r>
      <w:r w:rsidR="003C1142">
        <w:rPr>
          <w:b w:val="0"/>
          <w:bCs w:val="0"/>
          <w:i w:val="0"/>
          <w:iCs/>
          <w:color w:val="auto"/>
        </w:rPr>
        <w:t xml:space="preserve"> – </w:t>
      </w:r>
      <w:r w:rsidR="00CA290F" w:rsidRPr="00084D69">
        <w:rPr>
          <w:b w:val="0"/>
          <w:bCs w:val="0"/>
          <w:i w:val="0"/>
          <w:iCs/>
          <w:color w:val="auto"/>
          <w:spacing w:val="-10"/>
        </w:rPr>
        <w:t>e</w:t>
      </w:r>
      <w:r w:rsidR="003C1142">
        <w:rPr>
          <w:b w:val="0"/>
          <w:bCs w:val="0"/>
          <w:i w:val="0"/>
          <w:iCs/>
          <w:color w:val="auto"/>
          <w:spacing w:val="-10"/>
        </w:rPr>
        <w:t xml:space="preserve"> </w:t>
      </w:r>
      <w:r w:rsidRPr="00084D69">
        <w:rPr>
          <w:bCs w:val="0"/>
          <w:i w:val="0"/>
          <w:iCs/>
          <w:color w:val="auto"/>
        </w:rPr>
        <w:tab/>
        <w:t>B.</w:t>
      </w:r>
      <w:r w:rsidR="00CA290F" w:rsidRPr="00084D69">
        <w:rPr>
          <w:b w:val="0"/>
          <w:bCs w:val="0"/>
          <w:i w:val="0"/>
          <w:iCs/>
          <w:color w:val="auto"/>
          <w:spacing w:val="-6"/>
        </w:rPr>
        <w:t xml:space="preserve"> </w:t>
      </w:r>
      <w:r w:rsidR="00CA290F" w:rsidRPr="00084D69">
        <w:rPr>
          <w:b w:val="0"/>
          <w:bCs w:val="0"/>
          <w:i w:val="0"/>
          <w:iCs/>
          <w:color w:val="auto"/>
        </w:rPr>
        <w:t>d</w:t>
      </w:r>
      <w:r w:rsidR="003C1142">
        <w:rPr>
          <w:b w:val="0"/>
          <w:bCs w:val="0"/>
          <w:i w:val="0"/>
          <w:iCs/>
          <w:color w:val="auto"/>
        </w:rPr>
        <w:t xml:space="preserve"> – </w:t>
      </w:r>
      <w:r w:rsidR="00CA290F" w:rsidRPr="00084D69">
        <w:rPr>
          <w:b w:val="0"/>
          <w:bCs w:val="0"/>
          <w:i w:val="0"/>
          <w:iCs/>
          <w:color w:val="auto"/>
        </w:rPr>
        <w:t>e</w:t>
      </w:r>
      <w:r w:rsidR="003C1142">
        <w:rPr>
          <w:b w:val="0"/>
          <w:bCs w:val="0"/>
          <w:i w:val="0"/>
          <w:iCs/>
          <w:color w:val="auto"/>
        </w:rPr>
        <w:t xml:space="preserve"> – </w:t>
      </w:r>
      <w:r w:rsidR="00CA290F" w:rsidRPr="00084D69">
        <w:rPr>
          <w:b w:val="0"/>
          <w:bCs w:val="0"/>
          <w:i w:val="0"/>
          <w:iCs/>
          <w:color w:val="auto"/>
        </w:rPr>
        <w:t>b</w:t>
      </w:r>
      <w:r w:rsidR="003C1142">
        <w:rPr>
          <w:b w:val="0"/>
          <w:bCs w:val="0"/>
          <w:i w:val="0"/>
          <w:iCs/>
          <w:color w:val="auto"/>
        </w:rPr>
        <w:t xml:space="preserve"> – </w:t>
      </w:r>
      <w:r w:rsidR="00CA290F" w:rsidRPr="00084D69">
        <w:rPr>
          <w:b w:val="0"/>
          <w:bCs w:val="0"/>
          <w:i w:val="0"/>
          <w:iCs/>
          <w:color w:val="auto"/>
        </w:rPr>
        <w:t>c</w:t>
      </w:r>
      <w:r w:rsidR="003C1142">
        <w:rPr>
          <w:b w:val="0"/>
          <w:bCs w:val="0"/>
          <w:i w:val="0"/>
          <w:iCs/>
          <w:color w:val="auto"/>
        </w:rPr>
        <w:t xml:space="preserve"> – </w:t>
      </w:r>
      <w:r w:rsidR="00CA290F" w:rsidRPr="00084D69">
        <w:rPr>
          <w:b w:val="0"/>
          <w:bCs w:val="0"/>
          <w:i w:val="0"/>
          <w:iCs/>
          <w:color w:val="auto"/>
          <w:spacing w:val="-10"/>
        </w:rPr>
        <w:t>a</w:t>
      </w:r>
      <w:r w:rsidR="003C1142">
        <w:rPr>
          <w:b w:val="0"/>
          <w:bCs w:val="0"/>
          <w:i w:val="0"/>
          <w:iCs/>
          <w:color w:val="auto"/>
          <w:spacing w:val="-10"/>
        </w:rPr>
        <w:t xml:space="preserve"> </w:t>
      </w:r>
      <w:r w:rsidRPr="00084D69">
        <w:rPr>
          <w:bCs w:val="0"/>
          <w:i w:val="0"/>
          <w:iCs/>
          <w:color w:val="auto"/>
        </w:rPr>
        <w:tab/>
        <w:t>C.</w:t>
      </w:r>
      <w:r w:rsidR="00CA290F" w:rsidRPr="00084D69">
        <w:rPr>
          <w:b w:val="0"/>
          <w:bCs w:val="0"/>
          <w:i w:val="0"/>
          <w:iCs/>
          <w:color w:val="auto"/>
          <w:spacing w:val="-5"/>
        </w:rPr>
        <w:t xml:space="preserve"> </w:t>
      </w:r>
      <w:r w:rsidR="00CA290F" w:rsidRPr="00084D69">
        <w:rPr>
          <w:b w:val="0"/>
          <w:bCs w:val="0"/>
          <w:i w:val="0"/>
          <w:iCs/>
          <w:color w:val="auto"/>
        </w:rPr>
        <w:t>d</w:t>
      </w:r>
      <w:r w:rsidR="003C1142">
        <w:rPr>
          <w:b w:val="0"/>
          <w:bCs w:val="0"/>
          <w:i w:val="0"/>
          <w:iCs/>
          <w:color w:val="auto"/>
        </w:rPr>
        <w:t xml:space="preserve"> – </w:t>
      </w:r>
      <w:r w:rsidR="00CA290F" w:rsidRPr="00084D69">
        <w:rPr>
          <w:b w:val="0"/>
          <w:bCs w:val="0"/>
          <w:i w:val="0"/>
          <w:iCs/>
          <w:color w:val="auto"/>
        </w:rPr>
        <w:t>b</w:t>
      </w:r>
      <w:r w:rsidR="003C1142">
        <w:rPr>
          <w:b w:val="0"/>
          <w:bCs w:val="0"/>
          <w:i w:val="0"/>
          <w:iCs/>
          <w:color w:val="auto"/>
        </w:rPr>
        <w:t xml:space="preserve"> – </w:t>
      </w:r>
      <w:r w:rsidR="00CA290F" w:rsidRPr="00084D69">
        <w:rPr>
          <w:b w:val="0"/>
          <w:bCs w:val="0"/>
          <w:i w:val="0"/>
          <w:iCs/>
          <w:color w:val="auto"/>
        </w:rPr>
        <w:t>c</w:t>
      </w:r>
      <w:r w:rsidR="003C1142">
        <w:rPr>
          <w:b w:val="0"/>
          <w:bCs w:val="0"/>
          <w:i w:val="0"/>
          <w:iCs/>
          <w:color w:val="auto"/>
        </w:rPr>
        <w:t xml:space="preserve"> – </w:t>
      </w:r>
      <w:r w:rsidR="00CA290F" w:rsidRPr="00084D69">
        <w:rPr>
          <w:b w:val="0"/>
          <w:bCs w:val="0"/>
          <w:i w:val="0"/>
          <w:iCs/>
          <w:color w:val="auto"/>
        </w:rPr>
        <w:t>e</w:t>
      </w:r>
      <w:r w:rsidR="003C1142">
        <w:rPr>
          <w:b w:val="0"/>
          <w:bCs w:val="0"/>
          <w:i w:val="0"/>
          <w:iCs/>
          <w:color w:val="auto"/>
        </w:rPr>
        <w:t xml:space="preserve"> – </w:t>
      </w:r>
      <w:r w:rsidR="00CA290F" w:rsidRPr="00084D69">
        <w:rPr>
          <w:b w:val="0"/>
          <w:bCs w:val="0"/>
          <w:i w:val="0"/>
          <w:iCs/>
          <w:color w:val="auto"/>
          <w:spacing w:val="-10"/>
        </w:rPr>
        <w:t>a</w:t>
      </w:r>
      <w:r w:rsidR="003C1142">
        <w:rPr>
          <w:b w:val="0"/>
          <w:bCs w:val="0"/>
          <w:i w:val="0"/>
          <w:iCs/>
          <w:color w:val="auto"/>
          <w:spacing w:val="-10"/>
        </w:rPr>
        <w:t xml:space="preserve"> </w:t>
      </w:r>
      <w:r w:rsidRPr="00084D69">
        <w:rPr>
          <w:bCs w:val="0"/>
          <w:i w:val="0"/>
          <w:iCs/>
          <w:color w:val="auto"/>
        </w:rPr>
        <w:tab/>
        <w:t>D.</w:t>
      </w:r>
      <w:r w:rsidR="00CA290F" w:rsidRPr="00084D69">
        <w:rPr>
          <w:b w:val="0"/>
          <w:bCs w:val="0"/>
          <w:i w:val="0"/>
          <w:iCs/>
          <w:color w:val="auto"/>
          <w:spacing w:val="-5"/>
        </w:rPr>
        <w:t xml:space="preserve"> </w:t>
      </w:r>
      <w:r w:rsidR="00CA290F" w:rsidRPr="00084D69">
        <w:rPr>
          <w:b w:val="0"/>
          <w:bCs w:val="0"/>
          <w:i w:val="0"/>
          <w:iCs/>
          <w:color w:val="auto"/>
        </w:rPr>
        <w:t>d</w:t>
      </w:r>
      <w:r w:rsidR="003C1142">
        <w:rPr>
          <w:b w:val="0"/>
          <w:bCs w:val="0"/>
          <w:i w:val="0"/>
          <w:iCs/>
          <w:color w:val="auto"/>
        </w:rPr>
        <w:t xml:space="preserve"> – </w:t>
      </w:r>
      <w:r w:rsidR="00CA290F" w:rsidRPr="00084D69">
        <w:rPr>
          <w:b w:val="0"/>
          <w:bCs w:val="0"/>
          <w:i w:val="0"/>
          <w:iCs/>
          <w:color w:val="auto"/>
        </w:rPr>
        <w:t>a</w:t>
      </w:r>
      <w:r w:rsidR="003C1142">
        <w:rPr>
          <w:b w:val="0"/>
          <w:bCs w:val="0"/>
          <w:i w:val="0"/>
          <w:iCs/>
          <w:color w:val="auto"/>
        </w:rPr>
        <w:t xml:space="preserve"> – </w:t>
      </w:r>
      <w:r w:rsidR="00CA290F" w:rsidRPr="00084D69">
        <w:rPr>
          <w:b w:val="0"/>
          <w:bCs w:val="0"/>
          <w:i w:val="0"/>
          <w:iCs/>
          <w:color w:val="auto"/>
        </w:rPr>
        <w:t>e</w:t>
      </w:r>
      <w:r w:rsidR="003C1142">
        <w:rPr>
          <w:b w:val="0"/>
          <w:bCs w:val="0"/>
          <w:i w:val="0"/>
          <w:iCs/>
          <w:color w:val="auto"/>
        </w:rPr>
        <w:t xml:space="preserve"> – </w:t>
      </w:r>
      <w:r w:rsidR="00CA290F" w:rsidRPr="00084D69">
        <w:rPr>
          <w:b w:val="0"/>
          <w:bCs w:val="0"/>
          <w:i w:val="0"/>
          <w:iCs/>
          <w:color w:val="auto"/>
        </w:rPr>
        <w:t>b</w:t>
      </w:r>
      <w:r w:rsidR="003C1142">
        <w:rPr>
          <w:b w:val="0"/>
          <w:bCs w:val="0"/>
          <w:i w:val="0"/>
          <w:iCs/>
          <w:color w:val="auto"/>
        </w:rPr>
        <w:t xml:space="preserve"> – </w:t>
      </w:r>
      <w:r w:rsidR="00CA290F" w:rsidRPr="00084D69">
        <w:rPr>
          <w:b w:val="0"/>
          <w:bCs w:val="0"/>
          <w:i w:val="0"/>
          <w:iCs/>
          <w:color w:val="auto"/>
          <w:spacing w:val="-10"/>
        </w:rPr>
        <w:t>c</w:t>
      </w:r>
      <w:r w:rsidR="003C1142">
        <w:rPr>
          <w:b w:val="0"/>
          <w:bCs w:val="0"/>
          <w:i w:val="0"/>
          <w:iCs/>
          <w:color w:val="auto"/>
          <w:spacing w:val="-10"/>
        </w:rPr>
        <w:t xml:space="preserve"> </w:t>
      </w:r>
    </w:p>
    <w:p w14:paraId="2F03E79F" w14:textId="49BF56DA" w:rsidR="00CA290F" w:rsidRPr="00084D69" w:rsidRDefault="00B10FE1" w:rsidP="00084D69">
      <w:pPr>
        <w:pStyle w:val="BodyText"/>
        <w:tabs>
          <w:tab w:val="left" w:pos="283"/>
          <w:tab w:val="left" w:pos="2835"/>
          <w:tab w:val="left" w:pos="5386"/>
          <w:tab w:val="left" w:pos="7937"/>
        </w:tabs>
        <w:spacing w:before="40" w:after="0"/>
        <w:ind w:firstLine="283"/>
        <w:rPr>
          <w:color w:val="auto"/>
        </w:rPr>
      </w:pPr>
      <w:r w:rsidRPr="00084D69">
        <w:rPr>
          <w:i w:val="0"/>
          <w:color w:val="auto"/>
        </w:rPr>
        <w:t>Question 49.</w:t>
      </w:r>
    </w:p>
    <w:p w14:paraId="43D99D65" w14:textId="77777777" w:rsidR="00CA290F" w:rsidRPr="00084D69" w:rsidRDefault="00CA290F" w:rsidP="00084D69">
      <w:pPr>
        <w:pStyle w:val="BodyText"/>
        <w:tabs>
          <w:tab w:val="left" w:pos="283"/>
          <w:tab w:val="left" w:pos="2835"/>
          <w:tab w:val="left" w:pos="5386"/>
          <w:tab w:val="left" w:pos="7937"/>
        </w:tabs>
        <w:spacing w:before="40" w:after="0"/>
        <w:ind w:firstLine="283"/>
        <w:rPr>
          <w:b w:val="0"/>
          <w:bCs w:val="0"/>
          <w:i w:val="0"/>
          <w:iCs/>
          <w:color w:val="auto"/>
        </w:rPr>
      </w:pPr>
      <w:r w:rsidRPr="00084D69">
        <w:rPr>
          <w:b w:val="0"/>
          <w:bCs w:val="0"/>
          <w:i w:val="0"/>
          <w:iCs/>
          <w:color w:val="auto"/>
        </w:rPr>
        <w:t>a. To curb “impact-washing,” we propose outcome-based reporting that links concessional tranches to independently verified emissions and just-transition indicators.</w:t>
      </w:r>
    </w:p>
    <w:p w14:paraId="0E781558" w14:textId="30D71CC8" w:rsidR="00CA290F" w:rsidRPr="00084D69" w:rsidRDefault="00215395" w:rsidP="00084D69">
      <w:pPr>
        <w:widowControl w:val="0"/>
        <w:tabs>
          <w:tab w:val="left" w:pos="283"/>
          <w:tab w:val="left" w:pos="2835"/>
          <w:tab w:val="left" w:pos="5386"/>
          <w:tab w:val="left" w:pos="7937"/>
        </w:tabs>
        <w:autoSpaceDE w:val="0"/>
        <w:autoSpaceDN w:val="0"/>
        <w:spacing w:before="40" w:after="0" w:line="240" w:lineRule="auto"/>
        <w:ind w:firstLine="283"/>
        <w:jc w:val="both"/>
        <w:rPr>
          <w:rFonts w:ascii="Times New Roman" w:hAnsi="Times New Roman" w:cs="Times New Roman"/>
          <w:sz w:val="24"/>
          <w:szCs w:val="24"/>
        </w:rPr>
      </w:pPr>
      <w:r w:rsidRPr="00084D69">
        <w:rPr>
          <w:rFonts w:ascii="Times New Roman" w:eastAsia="Times New Roman" w:hAnsi="Times New Roman" w:cs="Times New Roman"/>
          <w:sz w:val="24"/>
          <w:szCs w:val="24"/>
        </w:rPr>
        <w:t>b.</w:t>
      </w:r>
      <w:r w:rsidR="00576273">
        <w:rPr>
          <w:rFonts w:ascii="Times New Roman" w:eastAsia="Times New Roman" w:hAnsi="Times New Roman" w:cs="Times New Roman"/>
          <w:sz w:val="24"/>
          <w:szCs w:val="24"/>
        </w:rPr>
        <w:t xml:space="preserve"> </w:t>
      </w:r>
      <w:r w:rsidR="00CA290F" w:rsidRPr="00084D69">
        <w:rPr>
          <w:rFonts w:ascii="Times New Roman" w:hAnsi="Times New Roman" w:cs="Times New Roman"/>
          <w:sz w:val="24"/>
          <w:szCs w:val="24"/>
        </w:rPr>
        <w:t>Given rising demand for blended-finance vehicles, our fund requests approval to launch a pilot facility targeting industrial decarbonisation in emerging markets.</w:t>
      </w:r>
    </w:p>
    <w:p w14:paraId="2FD788CB" w14:textId="4777FCB2" w:rsidR="00CA290F" w:rsidRPr="00084D69" w:rsidRDefault="00215395" w:rsidP="00084D69">
      <w:pPr>
        <w:widowControl w:val="0"/>
        <w:tabs>
          <w:tab w:val="left" w:pos="283"/>
          <w:tab w:val="left" w:pos="2835"/>
          <w:tab w:val="left" w:pos="5386"/>
          <w:tab w:val="left" w:pos="7937"/>
        </w:tabs>
        <w:autoSpaceDE w:val="0"/>
        <w:autoSpaceDN w:val="0"/>
        <w:spacing w:before="40" w:after="0" w:line="240" w:lineRule="auto"/>
        <w:ind w:firstLine="283"/>
        <w:jc w:val="both"/>
        <w:rPr>
          <w:rFonts w:ascii="Times New Roman" w:hAnsi="Times New Roman" w:cs="Times New Roman"/>
          <w:sz w:val="24"/>
          <w:szCs w:val="24"/>
        </w:rPr>
      </w:pPr>
      <w:r w:rsidRPr="00084D69">
        <w:rPr>
          <w:rFonts w:ascii="Times New Roman" w:eastAsia="Times New Roman" w:hAnsi="Times New Roman" w:cs="Times New Roman"/>
          <w:sz w:val="24"/>
          <w:szCs w:val="24"/>
        </w:rPr>
        <w:t>c.</w:t>
      </w:r>
      <w:r w:rsidR="00576273">
        <w:rPr>
          <w:rFonts w:ascii="Times New Roman" w:eastAsia="Times New Roman" w:hAnsi="Times New Roman" w:cs="Times New Roman"/>
          <w:sz w:val="24"/>
          <w:szCs w:val="24"/>
        </w:rPr>
        <w:t xml:space="preserve"> </w:t>
      </w:r>
      <w:r w:rsidR="00CA290F" w:rsidRPr="00084D69">
        <w:rPr>
          <w:rFonts w:ascii="Times New Roman" w:hAnsi="Times New Roman" w:cs="Times New Roman"/>
          <w:sz w:val="24"/>
          <w:szCs w:val="24"/>
        </w:rPr>
        <w:t>Risk will be ring-fenced through first-loss capital from philanthropic partners, with commercial lenders crowding in on senior notes.</w:t>
      </w:r>
    </w:p>
    <w:p w14:paraId="7AA79395" w14:textId="612622E9" w:rsidR="00CA290F" w:rsidRPr="00084D69" w:rsidRDefault="00215395" w:rsidP="00084D69">
      <w:pPr>
        <w:widowControl w:val="0"/>
        <w:tabs>
          <w:tab w:val="left" w:pos="283"/>
          <w:tab w:val="left" w:pos="2835"/>
          <w:tab w:val="left" w:pos="5386"/>
          <w:tab w:val="left" w:pos="7937"/>
        </w:tabs>
        <w:autoSpaceDE w:val="0"/>
        <w:autoSpaceDN w:val="0"/>
        <w:spacing w:before="40" w:after="0" w:line="240" w:lineRule="auto"/>
        <w:ind w:firstLine="283"/>
        <w:jc w:val="both"/>
        <w:rPr>
          <w:rFonts w:ascii="Times New Roman" w:hAnsi="Times New Roman" w:cs="Times New Roman"/>
          <w:sz w:val="24"/>
          <w:szCs w:val="24"/>
        </w:rPr>
      </w:pPr>
      <w:r w:rsidRPr="00084D69">
        <w:rPr>
          <w:rFonts w:ascii="Times New Roman" w:eastAsia="Times New Roman" w:hAnsi="Times New Roman" w:cs="Times New Roman"/>
          <w:sz w:val="24"/>
          <w:szCs w:val="24"/>
        </w:rPr>
        <w:t>d.</w:t>
      </w:r>
      <w:r w:rsidR="00576273">
        <w:rPr>
          <w:rFonts w:ascii="Times New Roman" w:eastAsia="Times New Roman" w:hAnsi="Times New Roman" w:cs="Times New Roman"/>
          <w:sz w:val="24"/>
          <w:szCs w:val="24"/>
        </w:rPr>
        <w:t xml:space="preserve"> </w:t>
      </w:r>
      <w:r w:rsidR="00CA290F" w:rsidRPr="00084D69">
        <w:rPr>
          <w:rFonts w:ascii="Times New Roman" w:hAnsi="Times New Roman" w:cs="Times New Roman"/>
          <w:sz w:val="24"/>
          <w:szCs w:val="24"/>
        </w:rPr>
        <w:t>Governance</w:t>
      </w:r>
      <w:r w:rsidR="00CA290F" w:rsidRPr="00084D69">
        <w:rPr>
          <w:rFonts w:ascii="Times New Roman" w:hAnsi="Times New Roman" w:cs="Times New Roman"/>
          <w:spacing w:val="38"/>
          <w:sz w:val="24"/>
          <w:szCs w:val="24"/>
        </w:rPr>
        <w:t xml:space="preserve"> </w:t>
      </w:r>
      <w:r w:rsidR="00CA290F" w:rsidRPr="00084D69">
        <w:rPr>
          <w:rFonts w:ascii="Times New Roman" w:hAnsi="Times New Roman" w:cs="Times New Roman"/>
          <w:sz w:val="24"/>
          <w:szCs w:val="24"/>
        </w:rPr>
        <w:t>will</w:t>
      </w:r>
      <w:r w:rsidR="00CA290F" w:rsidRPr="00084D69">
        <w:rPr>
          <w:rFonts w:ascii="Times New Roman" w:hAnsi="Times New Roman" w:cs="Times New Roman"/>
          <w:spacing w:val="37"/>
          <w:sz w:val="24"/>
          <w:szCs w:val="24"/>
        </w:rPr>
        <w:t xml:space="preserve"> </w:t>
      </w:r>
      <w:r w:rsidR="00CA290F" w:rsidRPr="00084D69">
        <w:rPr>
          <w:rFonts w:ascii="Times New Roman" w:hAnsi="Times New Roman" w:cs="Times New Roman"/>
          <w:sz w:val="24"/>
          <w:szCs w:val="24"/>
        </w:rPr>
        <w:t>include</w:t>
      </w:r>
      <w:r w:rsidR="00CA290F" w:rsidRPr="00084D69">
        <w:rPr>
          <w:rFonts w:ascii="Times New Roman" w:hAnsi="Times New Roman" w:cs="Times New Roman"/>
          <w:spacing w:val="35"/>
          <w:sz w:val="24"/>
          <w:szCs w:val="24"/>
        </w:rPr>
        <w:t xml:space="preserve"> </w:t>
      </w:r>
      <w:r w:rsidR="00CA290F" w:rsidRPr="00084D69">
        <w:rPr>
          <w:rFonts w:ascii="Times New Roman" w:hAnsi="Times New Roman" w:cs="Times New Roman"/>
          <w:sz w:val="24"/>
          <w:szCs w:val="24"/>
        </w:rPr>
        <w:t>an</w:t>
      </w:r>
      <w:r w:rsidR="00CA290F" w:rsidRPr="00084D69">
        <w:rPr>
          <w:rFonts w:ascii="Times New Roman" w:hAnsi="Times New Roman" w:cs="Times New Roman"/>
          <w:spacing w:val="36"/>
          <w:sz w:val="24"/>
          <w:szCs w:val="24"/>
        </w:rPr>
        <w:t xml:space="preserve"> </w:t>
      </w:r>
      <w:r w:rsidR="00CA290F" w:rsidRPr="00084D69">
        <w:rPr>
          <w:rFonts w:ascii="Times New Roman" w:hAnsi="Times New Roman" w:cs="Times New Roman"/>
          <w:sz w:val="24"/>
          <w:szCs w:val="24"/>
        </w:rPr>
        <w:t>ombud</w:t>
      </w:r>
      <w:r w:rsidR="00CA290F" w:rsidRPr="00084D69">
        <w:rPr>
          <w:rFonts w:ascii="Times New Roman" w:hAnsi="Times New Roman" w:cs="Times New Roman"/>
          <w:spacing w:val="37"/>
          <w:sz w:val="24"/>
          <w:szCs w:val="24"/>
        </w:rPr>
        <w:t xml:space="preserve"> </w:t>
      </w:r>
      <w:r w:rsidR="00CA290F" w:rsidRPr="00084D69">
        <w:rPr>
          <w:rFonts w:ascii="Times New Roman" w:hAnsi="Times New Roman" w:cs="Times New Roman"/>
          <w:sz w:val="24"/>
          <w:szCs w:val="24"/>
        </w:rPr>
        <w:t>function</w:t>
      </w:r>
      <w:r w:rsidR="00CA290F" w:rsidRPr="00084D69">
        <w:rPr>
          <w:rFonts w:ascii="Times New Roman" w:hAnsi="Times New Roman" w:cs="Times New Roman"/>
          <w:spacing w:val="36"/>
          <w:sz w:val="24"/>
          <w:szCs w:val="24"/>
        </w:rPr>
        <w:t xml:space="preserve"> </w:t>
      </w:r>
      <w:r w:rsidR="00CA290F" w:rsidRPr="00084D69">
        <w:rPr>
          <w:rFonts w:ascii="Times New Roman" w:hAnsi="Times New Roman" w:cs="Times New Roman"/>
          <w:sz w:val="24"/>
          <w:szCs w:val="24"/>
        </w:rPr>
        <w:t>allowing</w:t>
      </w:r>
      <w:r w:rsidR="00CA290F" w:rsidRPr="00084D69">
        <w:rPr>
          <w:rFonts w:ascii="Times New Roman" w:hAnsi="Times New Roman" w:cs="Times New Roman"/>
          <w:spacing w:val="36"/>
          <w:sz w:val="24"/>
          <w:szCs w:val="24"/>
        </w:rPr>
        <w:t xml:space="preserve"> </w:t>
      </w:r>
      <w:r w:rsidR="00CA290F" w:rsidRPr="00084D69">
        <w:rPr>
          <w:rFonts w:ascii="Times New Roman" w:hAnsi="Times New Roman" w:cs="Times New Roman"/>
          <w:sz w:val="24"/>
          <w:szCs w:val="24"/>
        </w:rPr>
        <w:t>affected</w:t>
      </w:r>
      <w:r w:rsidR="00CA290F" w:rsidRPr="00084D69">
        <w:rPr>
          <w:rFonts w:ascii="Times New Roman" w:hAnsi="Times New Roman" w:cs="Times New Roman"/>
          <w:spacing w:val="38"/>
          <w:sz w:val="24"/>
          <w:szCs w:val="24"/>
        </w:rPr>
        <w:t xml:space="preserve"> </w:t>
      </w:r>
      <w:r w:rsidR="00CA290F" w:rsidRPr="00084D69">
        <w:rPr>
          <w:rFonts w:ascii="Times New Roman" w:hAnsi="Times New Roman" w:cs="Times New Roman"/>
          <w:sz w:val="24"/>
          <w:szCs w:val="24"/>
        </w:rPr>
        <w:t>communities</w:t>
      </w:r>
      <w:r w:rsidR="00CA290F" w:rsidRPr="00084D69">
        <w:rPr>
          <w:rFonts w:ascii="Times New Roman" w:hAnsi="Times New Roman" w:cs="Times New Roman"/>
          <w:spacing w:val="36"/>
          <w:sz w:val="24"/>
          <w:szCs w:val="24"/>
        </w:rPr>
        <w:t xml:space="preserve"> </w:t>
      </w:r>
      <w:r w:rsidR="00CA290F" w:rsidRPr="00084D69">
        <w:rPr>
          <w:rFonts w:ascii="Times New Roman" w:hAnsi="Times New Roman" w:cs="Times New Roman"/>
          <w:sz w:val="24"/>
          <w:szCs w:val="24"/>
        </w:rPr>
        <w:t>to</w:t>
      </w:r>
      <w:r w:rsidR="00CA290F" w:rsidRPr="00084D69">
        <w:rPr>
          <w:rFonts w:ascii="Times New Roman" w:hAnsi="Times New Roman" w:cs="Times New Roman"/>
          <w:spacing w:val="37"/>
          <w:sz w:val="24"/>
          <w:szCs w:val="24"/>
        </w:rPr>
        <w:t xml:space="preserve"> </w:t>
      </w:r>
      <w:r w:rsidR="00CA290F" w:rsidRPr="00084D69">
        <w:rPr>
          <w:rFonts w:ascii="Times New Roman" w:hAnsi="Times New Roman" w:cs="Times New Roman"/>
          <w:sz w:val="24"/>
          <w:szCs w:val="24"/>
        </w:rPr>
        <w:t>trigger</w:t>
      </w:r>
      <w:r w:rsidR="00CA290F" w:rsidRPr="00084D69">
        <w:rPr>
          <w:rFonts w:ascii="Times New Roman" w:hAnsi="Times New Roman" w:cs="Times New Roman"/>
          <w:spacing w:val="35"/>
          <w:sz w:val="24"/>
          <w:szCs w:val="24"/>
        </w:rPr>
        <w:t xml:space="preserve"> </w:t>
      </w:r>
      <w:r w:rsidR="00CA290F" w:rsidRPr="00084D69">
        <w:rPr>
          <w:rFonts w:ascii="Times New Roman" w:hAnsi="Times New Roman" w:cs="Times New Roman"/>
          <w:sz w:val="24"/>
          <w:szCs w:val="24"/>
        </w:rPr>
        <w:t>audits</w:t>
      </w:r>
      <w:r w:rsidR="00CA290F" w:rsidRPr="00084D69">
        <w:rPr>
          <w:rFonts w:ascii="Times New Roman" w:hAnsi="Times New Roman" w:cs="Times New Roman"/>
          <w:spacing w:val="36"/>
          <w:sz w:val="24"/>
          <w:szCs w:val="24"/>
        </w:rPr>
        <w:t xml:space="preserve"> </w:t>
      </w:r>
      <w:r w:rsidR="00CA290F" w:rsidRPr="00084D69">
        <w:rPr>
          <w:rFonts w:ascii="Times New Roman" w:hAnsi="Times New Roman" w:cs="Times New Roman"/>
          <w:sz w:val="24"/>
          <w:szCs w:val="24"/>
        </w:rPr>
        <w:t xml:space="preserve">where </w:t>
      </w:r>
      <w:r w:rsidR="00CA290F" w:rsidRPr="00084D69">
        <w:rPr>
          <w:rFonts w:ascii="Times New Roman" w:hAnsi="Times New Roman" w:cs="Times New Roman"/>
          <w:sz w:val="24"/>
          <w:szCs w:val="24"/>
        </w:rPr>
        <w:lastRenderedPageBreak/>
        <w:t>social safeguards are allegedly breached.</w:t>
      </w:r>
    </w:p>
    <w:p w14:paraId="09D5B20B" w14:textId="0F163437" w:rsidR="00CA290F" w:rsidRPr="00084D69" w:rsidRDefault="00215395" w:rsidP="00084D69">
      <w:pPr>
        <w:widowControl w:val="0"/>
        <w:tabs>
          <w:tab w:val="left" w:pos="283"/>
          <w:tab w:val="left" w:pos="2835"/>
          <w:tab w:val="left" w:pos="5386"/>
          <w:tab w:val="left" w:pos="7937"/>
        </w:tabs>
        <w:autoSpaceDE w:val="0"/>
        <w:autoSpaceDN w:val="0"/>
        <w:spacing w:before="40" w:after="0" w:line="240" w:lineRule="auto"/>
        <w:ind w:firstLine="283"/>
        <w:jc w:val="both"/>
        <w:rPr>
          <w:rFonts w:ascii="Times New Roman" w:hAnsi="Times New Roman" w:cs="Times New Roman"/>
          <w:sz w:val="24"/>
          <w:szCs w:val="24"/>
        </w:rPr>
      </w:pPr>
      <w:r w:rsidRPr="00084D69">
        <w:rPr>
          <w:rFonts w:ascii="Times New Roman" w:eastAsia="Times New Roman" w:hAnsi="Times New Roman" w:cs="Times New Roman"/>
          <w:sz w:val="24"/>
          <w:szCs w:val="24"/>
        </w:rPr>
        <w:t>e.</w:t>
      </w:r>
      <w:r w:rsidR="00576273">
        <w:rPr>
          <w:rFonts w:ascii="Times New Roman" w:eastAsia="Times New Roman" w:hAnsi="Times New Roman" w:cs="Times New Roman"/>
          <w:sz w:val="24"/>
          <w:szCs w:val="24"/>
        </w:rPr>
        <w:t xml:space="preserve"> </w:t>
      </w:r>
      <w:r w:rsidR="00CA290F" w:rsidRPr="00084D69">
        <w:rPr>
          <w:rFonts w:ascii="Times New Roman" w:hAnsi="Times New Roman" w:cs="Times New Roman"/>
          <w:sz w:val="24"/>
          <w:szCs w:val="24"/>
        </w:rPr>
        <w:t>If endorsed this quarter, we can price the facility before year-end and publish a taxonomy-mapping note to align with prevailing standards.</w:t>
      </w:r>
    </w:p>
    <w:p w14:paraId="661C0DA9" w14:textId="77777777" w:rsidR="00CA290F" w:rsidRPr="00084D69" w:rsidRDefault="00CA290F"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i/>
          <w:sz w:val="24"/>
          <w:szCs w:val="24"/>
        </w:rPr>
      </w:pPr>
      <w:r w:rsidRPr="00084D69">
        <w:rPr>
          <w:rFonts w:ascii="Times New Roman" w:hAnsi="Times New Roman" w:cs="Times New Roman"/>
          <w:i/>
          <w:sz w:val="24"/>
          <w:szCs w:val="24"/>
        </w:rPr>
        <w:t>(Adapted</w:t>
      </w:r>
      <w:r w:rsidRPr="00084D69">
        <w:rPr>
          <w:rFonts w:ascii="Times New Roman" w:hAnsi="Times New Roman" w:cs="Times New Roman"/>
          <w:i/>
          <w:spacing w:val="-6"/>
          <w:sz w:val="24"/>
          <w:szCs w:val="24"/>
        </w:rPr>
        <w:t xml:space="preserve"> </w:t>
      </w:r>
      <w:r w:rsidRPr="00084D69">
        <w:rPr>
          <w:rFonts w:ascii="Times New Roman" w:hAnsi="Times New Roman" w:cs="Times New Roman"/>
          <w:i/>
          <w:sz w:val="24"/>
          <w:szCs w:val="24"/>
        </w:rPr>
        <w:t>from</w:t>
      </w:r>
      <w:r w:rsidRPr="00084D69">
        <w:rPr>
          <w:rFonts w:ascii="Times New Roman" w:hAnsi="Times New Roman" w:cs="Times New Roman"/>
          <w:i/>
          <w:spacing w:val="-4"/>
          <w:sz w:val="24"/>
          <w:szCs w:val="24"/>
        </w:rPr>
        <w:t xml:space="preserve"> </w:t>
      </w:r>
      <w:r w:rsidRPr="00084D69">
        <w:rPr>
          <w:rFonts w:ascii="Times New Roman" w:hAnsi="Times New Roman" w:cs="Times New Roman"/>
          <w:i/>
          <w:sz w:val="24"/>
          <w:szCs w:val="24"/>
        </w:rPr>
        <w:t>Chengbo</w:t>
      </w:r>
      <w:r w:rsidRPr="00084D69">
        <w:rPr>
          <w:rFonts w:ascii="Times New Roman" w:hAnsi="Times New Roman" w:cs="Times New Roman"/>
          <w:i/>
          <w:spacing w:val="-1"/>
          <w:sz w:val="24"/>
          <w:szCs w:val="24"/>
        </w:rPr>
        <w:t xml:space="preserve"> </w:t>
      </w:r>
      <w:r w:rsidRPr="00084D69">
        <w:rPr>
          <w:rFonts w:ascii="Times New Roman" w:hAnsi="Times New Roman" w:cs="Times New Roman"/>
          <w:i/>
          <w:sz w:val="24"/>
          <w:szCs w:val="24"/>
        </w:rPr>
        <w:t>Fu,</w:t>
      </w:r>
      <w:r w:rsidRPr="00084D69">
        <w:rPr>
          <w:rFonts w:ascii="Times New Roman" w:hAnsi="Times New Roman" w:cs="Times New Roman"/>
          <w:i/>
          <w:spacing w:val="-3"/>
          <w:sz w:val="24"/>
          <w:szCs w:val="24"/>
        </w:rPr>
        <w:t xml:space="preserve"> </w:t>
      </w:r>
      <w:r w:rsidRPr="00084D69">
        <w:rPr>
          <w:rFonts w:ascii="Times New Roman" w:hAnsi="Times New Roman" w:cs="Times New Roman"/>
          <w:i/>
          <w:sz w:val="24"/>
          <w:szCs w:val="24"/>
        </w:rPr>
        <w:t>Lei</w:t>
      </w:r>
      <w:r w:rsidRPr="00084D69">
        <w:rPr>
          <w:rFonts w:ascii="Times New Roman" w:hAnsi="Times New Roman" w:cs="Times New Roman"/>
          <w:i/>
          <w:spacing w:val="-4"/>
          <w:sz w:val="24"/>
          <w:szCs w:val="24"/>
        </w:rPr>
        <w:t xml:space="preserve"> </w:t>
      </w:r>
      <w:r w:rsidRPr="00084D69">
        <w:rPr>
          <w:rFonts w:ascii="Times New Roman" w:hAnsi="Times New Roman" w:cs="Times New Roman"/>
          <w:i/>
          <w:sz w:val="24"/>
          <w:szCs w:val="24"/>
        </w:rPr>
        <w:t>Lu</w:t>
      </w:r>
      <w:r w:rsidRPr="00084D69">
        <w:rPr>
          <w:rFonts w:ascii="Times New Roman" w:hAnsi="Times New Roman" w:cs="Times New Roman"/>
          <w:i/>
          <w:spacing w:val="-3"/>
          <w:sz w:val="24"/>
          <w:szCs w:val="24"/>
        </w:rPr>
        <w:t xml:space="preserve"> </w:t>
      </w:r>
      <w:r w:rsidRPr="00084D69">
        <w:rPr>
          <w:rFonts w:ascii="Times New Roman" w:hAnsi="Times New Roman" w:cs="Times New Roman"/>
          <w:i/>
          <w:sz w:val="24"/>
          <w:szCs w:val="24"/>
        </w:rPr>
        <w:t>&amp;</w:t>
      </w:r>
      <w:r w:rsidRPr="00084D69">
        <w:rPr>
          <w:rFonts w:ascii="Times New Roman" w:hAnsi="Times New Roman" w:cs="Times New Roman"/>
          <w:i/>
          <w:spacing w:val="-3"/>
          <w:sz w:val="24"/>
          <w:szCs w:val="24"/>
        </w:rPr>
        <w:t xml:space="preserve"> </w:t>
      </w:r>
      <w:r w:rsidRPr="00084D69">
        <w:rPr>
          <w:rFonts w:ascii="Times New Roman" w:hAnsi="Times New Roman" w:cs="Times New Roman"/>
          <w:i/>
          <w:sz w:val="24"/>
          <w:szCs w:val="24"/>
        </w:rPr>
        <w:t>Mansoor</w:t>
      </w:r>
      <w:r w:rsidRPr="00084D69">
        <w:rPr>
          <w:rFonts w:ascii="Times New Roman" w:hAnsi="Times New Roman" w:cs="Times New Roman"/>
          <w:i/>
          <w:spacing w:val="-4"/>
          <w:sz w:val="24"/>
          <w:szCs w:val="24"/>
        </w:rPr>
        <w:t xml:space="preserve"> </w:t>
      </w:r>
      <w:r w:rsidRPr="00084D69">
        <w:rPr>
          <w:rFonts w:ascii="Times New Roman" w:hAnsi="Times New Roman" w:cs="Times New Roman"/>
          <w:i/>
          <w:sz w:val="24"/>
          <w:szCs w:val="24"/>
        </w:rPr>
        <w:t>Pirabi,</w:t>
      </w:r>
      <w:r w:rsidRPr="00084D69">
        <w:rPr>
          <w:rFonts w:ascii="Times New Roman" w:hAnsi="Times New Roman" w:cs="Times New Roman"/>
          <w:i/>
          <w:spacing w:val="-3"/>
          <w:sz w:val="24"/>
          <w:szCs w:val="24"/>
        </w:rPr>
        <w:t xml:space="preserve"> </w:t>
      </w:r>
      <w:r w:rsidRPr="00084D69">
        <w:rPr>
          <w:rFonts w:ascii="Times New Roman" w:hAnsi="Times New Roman" w:cs="Times New Roman"/>
          <w:i/>
          <w:sz w:val="24"/>
          <w:szCs w:val="24"/>
        </w:rPr>
        <w:t>“Advancing</w:t>
      </w:r>
      <w:r w:rsidRPr="00084D69">
        <w:rPr>
          <w:rFonts w:ascii="Times New Roman" w:hAnsi="Times New Roman" w:cs="Times New Roman"/>
          <w:i/>
          <w:spacing w:val="-3"/>
          <w:sz w:val="24"/>
          <w:szCs w:val="24"/>
        </w:rPr>
        <w:t xml:space="preserve"> </w:t>
      </w:r>
      <w:r w:rsidRPr="00084D69">
        <w:rPr>
          <w:rFonts w:ascii="Times New Roman" w:hAnsi="Times New Roman" w:cs="Times New Roman"/>
          <w:i/>
          <w:sz w:val="24"/>
          <w:szCs w:val="24"/>
        </w:rPr>
        <w:t>green</w:t>
      </w:r>
      <w:r w:rsidRPr="00084D69">
        <w:rPr>
          <w:rFonts w:ascii="Times New Roman" w:hAnsi="Times New Roman" w:cs="Times New Roman"/>
          <w:i/>
          <w:spacing w:val="-4"/>
          <w:sz w:val="24"/>
          <w:szCs w:val="24"/>
        </w:rPr>
        <w:t xml:space="preserve"> </w:t>
      </w:r>
      <w:r w:rsidRPr="00084D69">
        <w:rPr>
          <w:rFonts w:ascii="Times New Roman" w:hAnsi="Times New Roman" w:cs="Times New Roman"/>
          <w:i/>
          <w:sz w:val="24"/>
          <w:szCs w:val="24"/>
        </w:rPr>
        <w:t>finance:</w:t>
      </w:r>
      <w:r w:rsidRPr="00084D69">
        <w:rPr>
          <w:rFonts w:ascii="Times New Roman" w:hAnsi="Times New Roman" w:cs="Times New Roman"/>
          <w:i/>
          <w:spacing w:val="-3"/>
          <w:sz w:val="24"/>
          <w:szCs w:val="24"/>
        </w:rPr>
        <w:t xml:space="preserve"> </w:t>
      </w:r>
      <w:r w:rsidRPr="00084D69">
        <w:rPr>
          <w:rFonts w:ascii="Times New Roman" w:hAnsi="Times New Roman" w:cs="Times New Roman"/>
          <w:i/>
          <w:sz w:val="24"/>
          <w:szCs w:val="24"/>
        </w:rPr>
        <w:t>a</w:t>
      </w:r>
      <w:r w:rsidRPr="00084D69">
        <w:rPr>
          <w:rFonts w:ascii="Times New Roman" w:hAnsi="Times New Roman" w:cs="Times New Roman"/>
          <w:i/>
          <w:spacing w:val="-3"/>
          <w:sz w:val="24"/>
          <w:szCs w:val="24"/>
        </w:rPr>
        <w:t xml:space="preserve"> </w:t>
      </w:r>
      <w:r w:rsidRPr="00084D69">
        <w:rPr>
          <w:rFonts w:ascii="Times New Roman" w:hAnsi="Times New Roman" w:cs="Times New Roman"/>
          <w:i/>
          <w:sz w:val="24"/>
          <w:szCs w:val="24"/>
        </w:rPr>
        <w:t>review</w:t>
      </w:r>
      <w:r w:rsidRPr="00084D69">
        <w:rPr>
          <w:rFonts w:ascii="Times New Roman" w:hAnsi="Times New Roman" w:cs="Times New Roman"/>
          <w:i/>
          <w:spacing w:val="-3"/>
          <w:sz w:val="24"/>
          <w:szCs w:val="24"/>
        </w:rPr>
        <w:t xml:space="preserve"> </w:t>
      </w:r>
      <w:r w:rsidRPr="00084D69">
        <w:rPr>
          <w:rFonts w:ascii="Times New Roman" w:hAnsi="Times New Roman" w:cs="Times New Roman"/>
          <w:i/>
          <w:sz w:val="24"/>
          <w:szCs w:val="24"/>
        </w:rPr>
        <w:t>of</w:t>
      </w:r>
      <w:r w:rsidRPr="00084D69">
        <w:rPr>
          <w:rFonts w:ascii="Times New Roman" w:hAnsi="Times New Roman" w:cs="Times New Roman"/>
          <w:i/>
          <w:spacing w:val="-3"/>
          <w:sz w:val="24"/>
          <w:szCs w:val="24"/>
        </w:rPr>
        <w:t xml:space="preserve"> </w:t>
      </w:r>
      <w:r w:rsidRPr="00084D69">
        <w:rPr>
          <w:rFonts w:ascii="Times New Roman" w:hAnsi="Times New Roman" w:cs="Times New Roman"/>
          <w:i/>
          <w:spacing w:val="-2"/>
          <w:sz w:val="24"/>
          <w:szCs w:val="24"/>
        </w:rPr>
        <w:t>sustainable</w:t>
      </w:r>
    </w:p>
    <w:p w14:paraId="2A03EA09" w14:textId="77777777" w:rsidR="00AB6739" w:rsidRPr="00084D69" w:rsidRDefault="00CA290F"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
          <w:i/>
          <w:sz w:val="24"/>
          <w:szCs w:val="24"/>
        </w:rPr>
      </w:pPr>
      <w:r w:rsidRPr="00084D69">
        <w:rPr>
          <w:rFonts w:ascii="Times New Roman" w:hAnsi="Times New Roman" w:cs="Times New Roman"/>
          <w:i/>
          <w:spacing w:val="-2"/>
          <w:sz w:val="24"/>
          <w:szCs w:val="24"/>
        </w:rPr>
        <w:t>development”)</w:t>
      </w:r>
    </w:p>
    <w:p w14:paraId="3A12DD02" w14:textId="4883F2AA" w:rsidR="00CA290F" w:rsidRPr="00084D69" w:rsidRDefault="00AB6739" w:rsidP="00084D69">
      <w:pPr>
        <w:pStyle w:val="BodyText"/>
        <w:tabs>
          <w:tab w:val="left" w:pos="283"/>
          <w:tab w:val="left" w:pos="2835"/>
          <w:tab w:val="left" w:pos="5386"/>
          <w:tab w:val="left" w:pos="7937"/>
        </w:tabs>
        <w:spacing w:before="40" w:after="0"/>
        <w:ind w:firstLine="283"/>
        <w:rPr>
          <w:b w:val="0"/>
          <w:bCs w:val="0"/>
          <w:i w:val="0"/>
          <w:iCs/>
          <w:color w:val="auto"/>
        </w:rPr>
      </w:pPr>
      <w:r w:rsidRPr="00084D69">
        <w:rPr>
          <w:bCs w:val="0"/>
          <w:i w:val="0"/>
          <w:iCs/>
          <w:color w:val="auto"/>
        </w:rPr>
        <w:t>A.</w:t>
      </w:r>
      <w:r w:rsidR="00CA290F" w:rsidRPr="00084D69">
        <w:rPr>
          <w:b w:val="0"/>
          <w:bCs w:val="0"/>
          <w:i w:val="0"/>
          <w:iCs/>
          <w:color w:val="auto"/>
          <w:spacing w:val="-1"/>
        </w:rPr>
        <w:t xml:space="preserve"> </w:t>
      </w:r>
      <w:r w:rsidR="00CA290F" w:rsidRPr="00084D69">
        <w:rPr>
          <w:b w:val="0"/>
          <w:bCs w:val="0"/>
          <w:i w:val="0"/>
          <w:iCs/>
          <w:color w:val="auto"/>
        </w:rPr>
        <w:t>a</w:t>
      </w:r>
      <w:r w:rsidR="00CA290F" w:rsidRPr="00084D69">
        <w:rPr>
          <w:b w:val="0"/>
          <w:bCs w:val="0"/>
          <w:i w:val="0"/>
          <w:iCs/>
          <w:color w:val="auto"/>
          <w:spacing w:val="-1"/>
        </w:rPr>
        <w:t xml:space="preserve"> </w:t>
      </w:r>
      <w:r w:rsidR="00CA290F" w:rsidRPr="00084D69">
        <w:rPr>
          <w:b w:val="0"/>
          <w:bCs w:val="0"/>
          <w:i w:val="0"/>
          <w:iCs/>
          <w:color w:val="auto"/>
        </w:rPr>
        <w:t>– b –</w:t>
      </w:r>
      <w:r w:rsidR="00CA290F" w:rsidRPr="00084D69">
        <w:rPr>
          <w:b w:val="0"/>
          <w:bCs w:val="0"/>
          <w:i w:val="0"/>
          <w:iCs/>
          <w:color w:val="auto"/>
          <w:spacing w:val="-1"/>
        </w:rPr>
        <w:t xml:space="preserve"> </w:t>
      </w:r>
      <w:r w:rsidR="00CA290F" w:rsidRPr="00084D69">
        <w:rPr>
          <w:b w:val="0"/>
          <w:bCs w:val="0"/>
          <w:i w:val="0"/>
          <w:iCs/>
          <w:color w:val="auto"/>
        </w:rPr>
        <w:t>c</w:t>
      </w:r>
      <w:r w:rsidR="00CA290F" w:rsidRPr="00084D69">
        <w:rPr>
          <w:b w:val="0"/>
          <w:bCs w:val="0"/>
          <w:i w:val="0"/>
          <w:iCs/>
          <w:color w:val="auto"/>
          <w:spacing w:val="-1"/>
        </w:rPr>
        <w:t xml:space="preserve"> </w:t>
      </w:r>
      <w:r w:rsidR="00CA290F" w:rsidRPr="00084D69">
        <w:rPr>
          <w:b w:val="0"/>
          <w:bCs w:val="0"/>
          <w:i w:val="0"/>
          <w:iCs/>
          <w:color w:val="auto"/>
        </w:rPr>
        <w:t xml:space="preserve">– d – </w:t>
      </w:r>
      <w:r w:rsidR="00CA290F" w:rsidRPr="00084D69">
        <w:rPr>
          <w:b w:val="0"/>
          <w:bCs w:val="0"/>
          <w:i w:val="0"/>
          <w:iCs/>
          <w:color w:val="auto"/>
          <w:spacing w:val="-10"/>
        </w:rPr>
        <w:t>e</w:t>
      </w:r>
      <w:r w:rsidRPr="00084D69">
        <w:rPr>
          <w:bCs w:val="0"/>
          <w:i w:val="0"/>
          <w:iCs/>
          <w:color w:val="auto"/>
        </w:rPr>
        <w:tab/>
        <w:t>B.</w:t>
      </w:r>
      <w:r w:rsidR="00CA290F" w:rsidRPr="00084D69">
        <w:rPr>
          <w:b w:val="0"/>
          <w:bCs w:val="0"/>
          <w:i w:val="0"/>
          <w:iCs/>
          <w:color w:val="auto"/>
          <w:spacing w:val="-2"/>
        </w:rPr>
        <w:t xml:space="preserve"> </w:t>
      </w:r>
      <w:r w:rsidR="00CA290F" w:rsidRPr="00084D69">
        <w:rPr>
          <w:b w:val="0"/>
          <w:bCs w:val="0"/>
          <w:i w:val="0"/>
          <w:iCs/>
          <w:color w:val="auto"/>
        </w:rPr>
        <w:t>b – a</w:t>
      </w:r>
      <w:r w:rsidR="00CA290F" w:rsidRPr="00084D69">
        <w:rPr>
          <w:b w:val="0"/>
          <w:bCs w:val="0"/>
          <w:i w:val="0"/>
          <w:iCs/>
          <w:color w:val="auto"/>
          <w:spacing w:val="-1"/>
        </w:rPr>
        <w:t xml:space="preserve"> </w:t>
      </w:r>
      <w:r w:rsidR="00CA290F" w:rsidRPr="00084D69">
        <w:rPr>
          <w:b w:val="0"/>
          <w:bCs w:val="0"/>
          <w:i w:val="0"/>
          <w:iCs/>
          <w:color w:val="auto"/>
        </w:rPr>
        <w:t>– c</w:t>
      </w:r>
      <w:r w:rsidR="00CA290F" w:rsidRPr="00084D69">
        <w:rPr>
          <w:b w:val="0"/>
          <w:bCs w:val="0"/>
          <w:i w:val="0"/>
          <w:iCs/>
          <w:color w:val="auto"/>
          <w:spacing w:val="-1"/>
        </w:rPr>
        <w:t xml:space="preserve"> </w:t>
      </w:r>
      <w:r w:rsidR="00CA290F" w:rsidRPr="00084D69">
        <w:rPr>
          <w:b w:val="0"/>
          <w:bCs w:val="0"/>
          <w:i w:val="0"/>
          <w:iCs/>
          <w:color w:val="auto"/>
        </w:rPr>
        <w:t xml:space="preserve">– d – </w:t>
      </w:r>
      <w:r w:rsidR="00CA290F" w:rsidRPr="00084D69">
        <w:rPr>
          <w:b w:val="0"/>
          <w:bCs w:val="0"/>
          <w:i w:val="0"/>
          <w:iCs/>
          <w:color w:val="auto"/>
          <w:spacing w:val="-10"/>
        </w:rPr>
        <w:t>e</w:t>
      </w:r>
      <w:r w:rsidRPr="00084D69">
        <w:rPr>
          <w:bCs w:val="0"/>
          <w:i w:val="0"/>
          <w:iCs/>
          <w:color w:val="auto"/>
        </w:rPr>
        <w:tab/>
        <w:t>C.</w:t>
      </w:r>
      <w:r w:rsidR="00CA290F" w:rsidRPr="00084D69">
        <w:rPr>
          <w:b w:val="0"/>
          <w:bCs w:val="0"/>
          <w:i w:val="0"/>
          <w:iCs/>
          <w:color w:val="auto"/>
          <w:spacing w:val="-4"/>
        </w:rPr>
        <w:t xml:space="preserve"> </w:t>
      </w:r>
      <w:r w:rsidR="00CA290F" w:rsidRPr="00084D69">
        <w:rPr>
          <w:b w:val="0"/>
          <w:bCs w:val="0"/>
          <w:i w:val="0"/>
          <w:iCs/>
          <w:color w:val="auto"/>
        </w:rPr>
        <w:t>b – c</w:t>
      </w:r>
      <w:r w:rsidR="00CA290F" w:rsidRPr="00084D69">
        <w:rPr>
          <w:b w:val="0"/>
          <w:bCs w:val="0"/>
          <w:i w:val="0"/>
          <w:iCs/>
          <w:color w:val="auto"/>
          <w:spacing w:val="-1"/>
        </w:rPr>
        <w:t xml:space="preserve"> </w:t>
      </w:r>
      <w:r w:rsidR="00CA290F" w:rsidRPr="00084D69">
        <w:rPr>
          <w:b w:val="0"/>
          <w:bCs w:val="0"/>
          <w:i w:val="0"/>
          <w:iCs/>
          <w:color w:val="auto"/>
        </w:rPr>
        <w:t>– d – a</w:t>
      </w:r>
      <w:r w:rsidR="00CA290F" w:rsidRPr="00084D69">
        <w:rPr>
          <w:b w:val="0"/>
          <w:bCs w:val="0"/>
          <w:i w:val="0"/>
          <w:iCs/>
          <w:color w:val="auto"/>
          <w:spacing w:val="-1"/>
        </w:rPr>
        <w:t xml:space="preserve"> </w:t>
      </w:r>
      <w:r w:rsidR="00CA290F" w:rsidRPr="00084D69">
        <w:rPr>
          <w:b w:val="0"/>
          <w:bCs w:val="0"/>
          <w:i w:val="0"/>
          <w:iCs/>
          <w:color w:val="auto"/>
        </w:rPr>
        <w:t xml:space="preserve">– </w:t>
      </w:r>
      <w:r w:rsidR="00CA290F" w:rsidRPr="00084D69">
        <w:rPr>
          <w:b w:val="0"/>
          <w:bCs w:val="0"/>
          <w:i w:val="0"/>
          <w:iCs/>
          <w:color w:val="auto"/>
          <w:spacing w:val="-10"/>
        </w:rPr>
        <w:t>e</w:t>
      </w:r>
      <w:r w:rsidRPr="00084D69">
        <w:rPr>
          <w:bCs w:val="0"/>
          <w:i w:val="0"/>
          <w:iCs/>
          <w:color w:val="auto"/>
        </w:rPr>
        <w:tab/>
        <w:t>D.</w:t>
      </w:r>
      <w:r w:rsidR="00CA290F" w:rsidRPr="00084D69">
        <w:rPr>
          <w:b w:val="0"/>
          <w:bCs w:val="0"/>
          <w:i w:val="0"/>
          <w:iCs/>
          <w:color w:val="auto"/>
          <w:spacing w:val="-3"/>
        </w:rPr>
        <w:t xml:space="preserve"> </w:t>
      </w:r>
      <w:r w:rsidR="00CA290F" w:rsidRPr="00084D69">
        <w:rPr>
          <w:b w:val="0"/>
          <w:bCs w:val="0"/>
          <w:i w:val="0"/>
          <w:iCs/>
          <w:color w:val="auto"/>
        </w:rPr>
        <w:t>b – c</w:t>
      </w:r>
      <w:r w:rsidR="00CA290F" w:rsidRPr="00084D69">
        <w:rPr>
          <w:b w:val="0"/>
          <w:bCs w:val="0"/>
          <w:i w:val="0"/>
          <w:iCs/>
          <w:color w:val="auto"/>
          <w:spacing w:val="-1"/>
        </w:rPr>
        <w:t xml:space="preserve"> </w:t>
      </w:r>
      <w:r w:rsidR="00CA290F" w:rsidRPr="00084D69">
        <w:rPr>
          <w:b w:val="0"/>
          <w:bCs w:val="0"/>
          <w:i w:val="0"/>
          <w:iCs/>
          <w:color w:val="auto"/>
        </w:rPr>
        <w:t>– a</w:t>
      </w:r>
      <w:r w:rsidR="00CA290F" w:rsidRPr="00084D69">
        <w:rPr>
          <w:b w:val="0"/>
          <w:bCs w:val="0"/>
          <w:i w:val="0"/>
          <w:iCs/>
          <w:color w:val="auto"/>
          <w:spacing w:val="-1"/>
        </w:rPr>
        <w:t xml:space="preserve"> </w:t>
      </w:r>
      <w:r w:rsidR="00CA290F" w:rsidRPr="00084D69">
        <w:rPr>
          <w:b w:val="0"/>
          <w:bCs w:val="0"/>
          <w:i w:val="0"/>
          <w:iCs/>
          <w:color w:val="auto"/>
        </w:rPr>
        <w:t xml:space="preserve">– d – </w:t>
      </w:r>
      <w:r w:rsidR="00CA290F" w:rsidRPr="00084D69">
        <w:rPr>
          <w:b w:val="0"/>
          <w:bCs w:val="0"/>
          <w:i w:val="0"/>
          <w:iCs/>
          <w:color w:val="auto"/>
          <w:spacing w:val="-12"/>
        </w:rPr>
        <w:t>e</w:t>
      </w:r>
    </w:p>
    <w:p w14:paraId="7B733F4C" w14:textId="77777777" w:rsidR="00576273" w:rsidRDefault="00B10FE1" w:rsidP="00084D69">
      <w:pPr>
        <w:tabs>
          <w:tab w:val="left" w:pos="283"/>
          <w:tab w:val="left" w:pos="2835"/>
          <w:tab w:val="left" w:pos="5386"/>
          <w:tab w:val="left" w:pos="7937"/>
        </w:tabs>
        <w:spacing w:before="40" w:after="0" w:line="240" w:lineRule="auto"/>
        <w:ind w:firstLine="283"/>
        <w:jc w:val="both"/>
        <w:rPr>
          <w:rFonts w:ascii="Times New Roman" w:eastAsia="Calibri" w:hAnsi="Times New Roman" w:cs="Times New Roman"/>
          <w:b/>
          <w:sz w:val="24"/>
          <w:szCs w:val="24"/>
        </w:rPr>
      </w:pPr>
      <w:r w:rsidRPr="00084D69">
        <w:rPr>
          <w:rFonts w:ascii="Times New Roman" w:eastAsia="Calibri" w:hAnsi="Times New Roman" w:cs="Times New Roman"/>
          <w:b/>
          <w:sz w:val="24"/>
          <w:szCs w:val="24"/>
        </w:rPr>
        <w:t>Question 50.</w:t>
      </w:r>
    </w:p>
    <w:p w14:paraId="51C58A2E" w14:textId="24661653" w:rsidR="00CA290F" w:rsidRPr="0013075B" w:rsidRDefault="00CA290F" w:rsidP="00084D69">
      <w:pPr>
        <w:tabs>
          <w:tab w:val="left" w:pos="283"/>
          <w:tab w:val="left" w:pos="2835"/>
          <w:tab w:val="left" w:pos="5386"/>
          <w:tab w:val="left" w:pos="7937"/>
        </w:tabs>
        <w:spacing w:before="40" w:after="0" w:line="240" w:lineRule="auto"/>
        <w:ind w:firstLine="283"/>
        <w:jc w:val="both"/>
        <w:rPr>
          <w:rFonts w:ascii="Times New Roman" w:eastAsia="Calibri" w:hAnsi="Times New Roman" w:cs="Times New Roman"/>
          <w:sz w:val="24"/>
          <w:szCs w:val="24"/>
        </w:rPr>
      </w:pPr>
      <w:r w:rsidRPr="0013075B">
        <w:rPr>
          <w:rFonts w:ascii="Times New Roman" w:eastAsia="Calibri" w:hAnsi="Times New Roman" w:cs="Times New Roman"/>
          <w:sz w:val="24"/>
          <w:szCs w:val="24"/>
        </w:rPr>
        <w:t>a. Consequently, the use of AI in education not only enhances efficiency but also empowers both teachers and students, equipping them with the tools needed to succeed in a dynamic and technology-driven world.</w:t>
      </w:r>
    </w:p>
    <w:p w14:paraId="2252DED4" w14:textId="77777777" w:rsidR="00CA290F" w:rsidRPr="0013075B" w:rsidRDefault="00CA290F" w:rsidP="00084D69">
      <w:pPr>
        <w:tabs>
          <w:tab w:val="left" w:pos="283"/>
          <w:tab w:val="left" w:pos="2835"/>
          <w:tab w:val="left" w:pos="5386"/>
          <w:tab w:val="left" w:pos="7937"/>
        </w:tabs>
        <w:spacing w:before="40" w:after="0" w:line="240" w:lineRule="auto"/>
        <w:ind w:firstLine="283"/>
        <w:jc w:val="both"/>
        <w:rPr>
          <w:rFonts w:ascii="Times New Roman" w:eastAsia="Calibri" w:hAnsi="Times New Roman" w:cs="Times New Roman"/>
          <w:sz w:val="24"/>
          <w:szCs w:val="24"/>
        </w:rPr>
      </w:pPr>
      <w:r w:rsidRPr="0013075B">
        <w:rPr>
          <w:rFonts w:ascii="Times New Roman" w:eastAsia="Calibri" w:hAnsi="Times New Roman" w:cs="Times New Roman"/>
          <w:sz w:val="24"/>
          <w:szCs w:val="24"/>
        </w:rPr>
        <w:t xml:space="preserve">b. By leveraging AI, educators can analyze large volumes of data to identify individual student needs and develop personalized teaching strategies that cater to diverse learning styles. </w:t>
      </w:r>
    </w:p>
    <w:p w14:paraId="603B35DE" w14:textId="77777777" w:rsidR="00CA290F" w:rsidRPr="0013075B" w:rsidRDefault="00CA290F" w:rsidP="00084D69">
      <w:pPr>
        <w:tabs>
          <w:tab w:val="left" w:pos="283"/>
          <w:tab w:val="left" w:pos="2835"/>
          <w:tab w:val="left" w:pos="5386"/>
          <w:tab w:val="left" w:pos="7937"/>
        </w:tabs>
        <w:spacing w:before="40" w:after="0" w:line="240" w:lineRule="auto"/>
        <w:ind w:firstLine="283"/>
        <w:jc w:val="both"/>
        <w:rPr>
          <w:rFonts w:ascii="Times New Roman" w:eastAsia="Calibri" w:hAnsi="Times New Roman" w:cs="Times New Roman"/>
          <w:sz w:val="24"/>
          <w:szCs w:val="24"/>
        </w:rPr>
      </w:pPr>
      <w:r w:rsidRPr="0013075B">
        <w:rPr>
          <w:rFonts w:ascii="Times New Roman" w:eastAsia="Calibri" w:hAnsi="Times New Roman" w:cs="Times New Roman"/>
          <w:sz w:val="24"/>
          <w:szCs w:val="24"/>
        </w:rPr>
        <w:t xml:space="preserve">c. For instance, intelligent tutoring systems can adapt to each student's progress, providing customized exercises and instant feedback to support effective learning. </w:t>
      </w:r>
    </w:p>
    <w:p w14:paraId="5A8E7118" w14:textId="77777777" w:rsidR="00CA290F" w:rsidRPr="0013075B" w:rsidRDefault="00CA290F" w:rsidP="00084D69">
      <w:pPr>
        <w:tabs>
          <w:tab w:val="left" w:pos="283"/>
          <w:tab w:val="left" w:pos="2835"/>
          <w:tab w:val="left" w:pos="5386"/>
          <w:tab w:val="left" w:pos="7937"/>
        </w:tabs>
        <w:spacing w:before="40" w:after="0" w:line="240" w:lineRule="auto"/>
        <w:ind w:firstLine="283"/>
        <w:jc w:val="both"/>
        <w:rPr>
          <w:rFonts w:ascii="Times New Roman" w:eastAsia="Calibri" w:hAnsi="Times New Roman" w:cs="Times New Roman"/>
          <w:sz w:val="24"/>
          <w:szCs w:val="24"/>
        </w:rPr>
      </w:pPr>
      <w:r w:rsidRPr="0013075B">
        <w:rPr>
          <w:rFonts w:ascii="Times New Roman" w:eastAsia="Calibri" w:hAnsi="Times New Roman" w:cs="Times New Roman"/>
          <w:sz w:val="24"/>
          <w:szCs w:val="24"/>
        </w:rPr>
        <w:t>d. In today's rapidly evolving educational landscape, the integration of Artificial Intelligence (AI) has become a necessity to enhance both teaching and learning.</w:t>
      </w:r>
    </w:p>
    <w:p w14:paraId="45600FAC" w14:textId="77777777" w:rsidR="00AB6739" w:rsidRPr="00084D69" w:rsidRDefault="00CA290F" w:rsidP="00084D69">
      <w:pPr>
        <w:tabs>
          <w:tab w:val="left" w:pos="283"/>
          <w:tab w:val="left" w:pos="2835"/>
          <w:tab w:val="left" w:pos="5386"/>
          <w:tab w:val="left" w:pos="7937"/>
        </w:tabs>
        <w:spacing w:before="40" w:after="0" w:line="240" w:lineRule="auto"/>
        <w:ind w:firstLine="283"/>
        <w:jc w:val="both"/>
        <w:rPr>
          <w:rFonts w:ascii="Times New Roman" w:eastAsia="Calibri" w:hAnsi="Times New Roman" w:cs="Times New Roman"/>
          <w:b/>
          <w:sz w:val="24"/>
          <w:szCs w:val="24"/>
        </w:rPr>
      </w:pPr>
      <w:r w:rsidRPr="0013075B">
        <w:rPr>
          <w:rFonts w:ascii="Times New Roman" w:eastAsia="Calibri" w:hAnsi="Times New Roman" w:cs="Times New Roman"/>
          <w:sz w:val="24"/>
          <w:szCs w:val="24"/>
        </w:rPr>
        <w:t>e. Moreover, AI-powered</w:t>
      </w:r>
      <w:r w:rsidRPr="00084D69">
        <w:rPr>
          <w:rFonts w:ascii="Times New Roman" w:eastAsia="Calibri" w:hAnsi="Times New Roman" w:cs="Times New Roman"/>
          <w:sz w:val="24"/>
          <w:szCs w:val="24"/>
        </w:rPr>
        <w:t xml:space="preserve"> tools can streamline administrative tasks such as grading, scheduling, and lesson planning, enabling teachers to dedicate more time to fostering creativity and engagement in the classroom. </w:t>
      </w:r>
    </w:p>
    <w:p w14:paraId="4D0DDCBA" w14:textId="5A0E1670" w:rsidR="00215395" w:rsidRPr="00084D69" w:rsidRDefault="00AB6739" w:rsidP="00084D69">
      <w:pPr>
        <w:tabs>
          <w:tab w:val="left" w:pos="283"/>
          <w:tab w:val="left" w:pos="2835"/>
          <w:tab w:val="left" w:pos="5386"/>
          <w:tab w:val="left" w:pos="7937"/>
        </w:tabs>
        <w:spacing w:before="40" w:after="0" w:line="240" w:lineRule="auto"/>
        <w:ind w:firstLine="283"/>
        <w:jc w:val="both"/>
        <w:rPr>
          <w:rFonts w:ascii="Times New Roman" w:hAnsi="Times New Roman" w:cs="Times New Roman"/>
          <w:bCs/>
          <w:iCs/>
          <w:sz w:val="24"/>
          <w:szCs w:val="24"/>
        </w:rPr>
      </w:pPr>
      <w:r w:rsidRPr="00084D69">
        <w:rPr>
          <w:rFonts w:ascii="Times New Roman" w:hAnsi="Times New Roman" w:cs="Times New Roman"/>
          <w:b/>
          <w:bCs/>
          <w:sz w:val="24"/>
          <w:szCs w:val="24"/>
        </w:rPr>
        <w:t>A.</w:t>
      </w:r>
      <w:r w:rsidR="00CA290F" w:rsidRPr="00084D69">
        <w:rPr>
          <w:rFonts w:ascii="Times New Roman" w:hAnsi="Times New Roman" w:cs="Times New Roman"/>
          <w:b/>
          <w:bCs/>
          <w:sz w:val="24"/>
          <w:szCs w:val="24"/>
        </w:rPr>
        <w:t xml:space="preserve"> </w:t>
      </w:r>
      <w:r w:rsidR="00CA290F" w:rsidRPr="00084D69">
        <w:rPr>
          <w:rFonts w:ascii="Times New Roman" w:hAnsi="Times New Roman" w:cs="Times New Roman"/>
          <w:sz w:val="24"/>
          <w:szCs w:val="24"/>
        </w:rPr>
        <w:t xml:space="preserve">d </w:t>
      </w:r>
      <w:r w:rsidR="00FC66F4">
        <w:rPr>
          <w:rFonts w:ascii="Times New Roman" w:hAnsi="Times New Roman" w:cs="Times New Roman"/>
          <w:sz w:val="24"/>
          <w:szCs w:val="24"/>
        </w:rPr>
        <w:t>–</w:t>
      </w:r>
      <w:r w:rsidR="00CA290F" w:rsidRPr="00084D69">
        <w:rPr>
          <w:rFonts w:ascii="Times New Roman" w:hAnsi="Times New Roman" w:cs="Times New Roman"/>
          <w:sz w:val="24"/>
          <w:szCs w:val="24"/>
        </w:rPr>
        <w:t xml:space="preserve"> e</w:t>
      </w:r>
      <w:r w:rsidR="00FC66F4">
        <w:rPr>
          <w:rFonts w:ascii="Times New Roman" w:hAnsi="Times New Roman" w:cs="Times New Roman"/>
          <w:sz w:val="24"/>
          <w:szCs w:val="24"/>
        </w:rPr>
        <w:t xml:space="preserve"> –</w:t>
      </w:r>
      <w:r w:rsidR="00CA290F" w:rsidRPr="00084D69">
        <w:rPr>
          <w:rFonts w:ascii="Times New Roman" w:hAnsi="Times New Roman" w:cs="Times New Roman"/>
          <w:sz w:val="24"/>
          <w:szCs w:val="24"/>
        </w:rPr>
        <w:t xml:space="preserve"> b</w:t>
      </w:r>
      <w:r w:rsidR="00FC66F4">
        <w:rPr>
          <w:rFonts w:ascii="Times New Roman" w:hAnsi="Times New Roman" w:cs="Times New Roman"/>
          <w:sz w:val="24"/>
          <w:szCs w:val="24"/>
        </w:rPr>
        <w:t xml:space="preserve"> –</w:t>
      </w:r>
      <w:r w:rsidR="00CA290F" w:rsidRPr="00084D69">
        <w:rPr>
          <w:rFonts w:ascii="Times New Roman" w:hAnsi="Times New Roman" w:cs="Times New Roman"/>
          <w:sz w:val="24"/>
          <w:szCs w:val="24"/>
        </w:rPr>
        <w:t xml:space="preserve"> c</w:t>
      </w:r>
      <w:r w:rsidR="00FC66F4">
        <w:rPr>
          <w:rFonts w:ascii="Times New Roman" w:hAnsi="Times New Roman" w:cs="Times New Roman"/>
          <w:sz w:val="24"/>
          <w:szCs w:val="24"/>
        </w:rPr>
        <w:t xml:space="preserve"> </w:t>
      </w:r>
      <w:r w:rsidR="00CA290F" w:rsidRPr="00084D69">
        <w:rPr>
          <w:rFonts w:ascii="Times New Roman" w:hAnsi="Times New Roman" w:cs="Times New Roman"/>
          <w:sz w:val="24"/>
          <w:szCs w:val="24"/>
        </w:rPr>
        <w:t xml:space="preserve"> – a</w:t>
      </w:r>
      <w:r w:rsidRPr="00084D69">
        <w:rPr>
          <w:rFonts w:ascii="Times New Roman" w:hAnsi="Times New Roman" w:cs="Times New Roman"/>
          <w:b/>
          <w:bCs/>
          <w:sz w:val="24"/>
          <w:szCs w:val="24"/>
        </w:rPr>
        <w:tab/>
        <w:t>B.</w:t>
      </w:r>
      <w:r w:rsidR="00CA290F" w:rsidRPr="00084D69">
        <w:rPr>
          <w:rFonts w:ascii="Times New Roman" w:hAnsi="Times New Roman" w:cs="Times New Roman"/>
          <w:sz w:val="24"/>
          <w:szCs w:val="24"/>
        </w:rPr>
        <w:t xml:space="preserve"> d </w:t>
      </w:r>
      <w:r w:rsidR="00FC66F4">
        <w:rPr>
          <w:rFonts w:ascii="Times New Roman" w:hAnsi="Times New Roman" w:cs="Times New Roman"/>
          <w:sz w:val="24"/>
          <w:szCs w:val="24"/>
        </w:rPr>
        <w:t>–</w:t>
      </w:r>
      <w:r w:rsidR="00CA290F" w:rsidRPr="00084D69">
        <w:rPr>
          <w:rFonts w:ascii="Times New Roman" w:hAnsi="Times New Roman" w:cs="Times New Roman"/>
          <w:sz w:val="24"/>
          <w:szCs w:val="24"/>
        </w:rPr>
        <w:t xml:space="preserve"> b</w:t>
      </w:r>
      <w:r w:rsidR="00FC66F4">
        <w:rPr>
          <w:rFonts w:ascii="Times New Roman" w:hAnsi="Times New Roman" w:cs="Times New Roman"/>
          <w:sz w:val="24"/>
          <w:szCs w:val="24"/>
        </w:rPr>
        <w:t xml:space="preserve"> –</w:t>
      </w:r>
      <w:r w:rsidR="00CA290F" w:rsidRPr="00084D69">
        <w:rPr>
          <w:rFonts w:ascii="Times New Roman" w:hAnsi="Times New Roman" w:cs="Times New Roman"/>
          <w:sz w:val="24"/>
          <w:szCs w:val="24"/>
        </w:rPr>
        <w:t xml:space="preserve"> c</w:t>
      </w:r>
      <w:r w:rsidR="00FC66F4">
        <w:rPr>
          <w:rFonts w:ascii="Times New Roman" w:hAnsi="Times New Roman" w:cs="Times New Roman"/>
          <w:sz w:val="24"/>
          <w:szCs w:val="24"/>
        </w:rPr>
        <w:t xml:space="preserve"> –</w:t>
      </w:r>
      <w:r w:rsidR="00CA290F" w:rsidRPr="00084D69">
        <w:rPr>
          <w:rFonts w:ascii="Times New Roman" w:hAnsi="Times New Roman" w:cs="Times New Roman"/>
          <w:sz w:val="24"/>
          <w:szCs w:val="24"/>
        </w:rPr>
        <w:t xml:space="preserve"> e</w:t>
      </w:r>
      <w:r w:rsidR="00FC66F4">
        <w:rPr>
          <w:rFonts w:ascii="Times New Roman" w:hAnsi="Times New Roman" w:cs="Times New Roman"/>
          <w:sz w:val="24"/>
          <w:szCs w:val="24"/>
        </w:rPr>
        <w:t xml:space="preserve"> –</w:t>
      </w:r>
      <w:r w:rsidR="00CA290F" w:rsidRPr="00084D69">
        <w:rPr>
          <w:rFonts w:ascii="Times New Roman" w:hAnsi="Times New Roman" w:cs="Times New Roman"/>
          <w:sz w:val="24"/>
          <w:szCs w:val="24"/>
        </w:rPr>
        <w:t xml:space="preserve"> a</w:t>
      </w:r>
      <w:r w:rsidR="00FC66F4">
        <w:rPr>
          <w:rFonts w:ascii="Times New Roman" w:hAnsi="Times New Roman" w:cs="Times New Roman"/>
          <w:sz w:val="24"/>
          <w:szCs w:val="24"/>
        </w:rPr>
        <w:t xml:space="preserve"> </w:t>
      </w:r>
      <w:r w:rsidR="00215395" w:rsidRPr="00084D69">
        <w:rPr>
          <w:rFonts w:ascii="Times New Roman" w:hAnsi="Times New Roman" w:cs="Times New Roman"/>
          <w:b/>
          <w:bCs/>
          <w:sz w:val="24"/>
          <w:szCs w:val="24"/>
        </w:rPr>
        <w:t xml:space="preserve"> </w:t>
      </w:r>
      <w:r w:rsidRPr="00084D69">
        <w:rPr>
          <w:rFonts w:ascii="Times New Roman" w:hAnsi="Times New Roman" w:cs="Times New Roman"/>
          <w:b/>
          <w:sz w:val="24"/>
          <w:szCs w:val="24"/>
        </w:rPr>
        <w:tab/>
      </w:r>
      <w:r w:rsidRPr="00084D69">
        <w:rPr>
          <w:rFonts w:ascii="Times New Roman" w:hAnsi="Times New Roman" w:cs="Times New Roman"/>
          <w:b/>
          <w:bCs/>
          <w:sz w:val="24"/>
          <w:szCs w:val="24"/>
        </w:rPr>
        <w:t>C.</w:t>
      </w:r>
      <w:r w:rsidR="00CA290F" w:rsidRPr="00084D69">
        <w:rPr>
          <w:rFonts w:ascii="Times New Roman" w:hAnsi="Times New Roman" w:cs="Times New Roman"/>
          <w:sz w:val="24"/>
          <w:szCs w:val="24"/>
        </w:rPr>
        <w:t xml:space="preserve"> d </w:t>
      </w:r>
      <w:r w:rsidR="00FC66F4">
        <w:rPr>
          <w:rFonts w:ascii="Times New Roman" w:hAnsi="Times New Roman" w:cs="Times New Roman"/>
          <w:sz w:val="24"/>
          <w:szCs w:val="24"/>
        </w:rPr>
        <w:t>–</w:t>
      </w:r>
      <w:r w:rsidR="00CA290F" w:rsidRPr="00084D69">
        <w:rPr>
          <w:rFonts w:ascii="Times New Roman" w:hAnsi="Times New Roman" w:cs="Times New Roman"/>
          <w:sz w:val="24"/>
          <w:szCs w:val="24"/>
        </w:rPr>
        <w:t xml:space="preserve"> b</w:t>
      </w:r>
      <w:r w:rsidR="00FC66F4">
        <w:rPr>
          <w:rFonts w:ascii="Times New Roman" w:hAnsi="Times New Roman" w:cs="Times New Roman"/>
          <w:sz w:val="24"/>
          <w:szCs w:val="24"/>
        </w:rPr>
        <w:t xml:space="preserve"> –</w:t>
      </w:r>
      <w:r w:rsidR="00CA290F" w:rsidRPr="00084D69">
        <w:rPr>
          <w:rFonts w:ascii="Times New Roman" w:hAnsi="Times New Roman" w:cs="Times New Roman"/>
          <w:sz w:val="24"/>
          <w:szCs w:val="24"/>
        </w:rPr>
        <w:t xml:space="preserve"> e</w:t>
      </w:r>
      <w:r w:rsidR="00FC66F4">
        <w:rPr>
          <w:rFonts w:ascii="Times New Roman" w:hAnsi="Times New Roman" w:cs="Times New Roman"/>
          <w:sz w:val="24"/>
          <w:szCs w:val="24"/>
        </w:rPr>
        <w:t xml:space="preserve"> –</w:t>
      </w:r>
      <w:r w:rsidR="00CA290F" w:rsidRPr="00084D69">
        <w:rPr>
          <w:rFonts w:ascii="Times New Roman" w:hAnsi="Times New Roman" w:cs="Times New Roman"/>
          <w:sz w:val="24"/>
          <w:szCs w:val="24"/>
        </w:rPr>
        <w:t xml:space="preserve"> c</w:t>
      </w:r>
      <w:r w:rsidR="00FC66F4">
        <w:rPr>
          <w:rFonts w:ascii="Times New Roman" w:hAnsi="Times New Roman" w:cs="Times New Roman"/>
          <w:sz w:val="24"/>
          <w:szCs w:val="24"/>
        </w:rPr>
        <w:t xml:space="preserve"> – </w:t>
      </w:r>
      <w:r w:rsidR="00CA290F" w:rsidRPr="00084D69">
        <w:rPr>
          <w:rFonts w:ascii="Times New Roman" w:hAnsi="Times New Roman" w:cs="Times New Roman"/>
          <w:sz w:val="24"/>
          <w:szCs w:val="24"/>
        </w:rPr>
        <w:t>a</w:t>
      </w:r>
      <w:r w:rsidR="00FC66F4">
        <w:rPr>
          <w:rFonts w:ascii="Times New Roman" w:hAnsi="Times New Roman" w:cs="Times New Roman"/>
          <w:sz w:val="24"/>
          <w:szCs w:val="24"/>
        </w:rPr>
        <w:t xml:space="preserve"> </w:t>
      </w:r>
      <w:r w:rsidRPr="00084D69">
        <w:rPr>
          <w:rFonts w:ascii="Times New Roman" w:hAnsi="Times New Roman" w:cs="Times New Roman"/>
          <w:b/>
          <w:sz w:val="24"/>
          <w:szCs w:val="24"/>
        </w:rPr>
        <w:tab/>
      </w:r>
      <w:r w:rsidRPr="00084D69">
        <w:rPr>
          <w:rFonts w:ascii="Times New Roman" w:hAnsi="Times New Roman" w:cs="Times New Roman"/>
          <w:b/>
          <w:bCs/>
          <w:sz w:val="24"/>
          <w:szCs w:val="24"/>
        </w:rPr>
        <w:t>D.</w:t>
      </w:r>
      <w:r w:rsidR="00CA290F" w:rsidRPr="00084D69">
        <w:rPr>
          <w:rFonts w:ascii="Times New Roman" w:hAnsi="Times New Roman" w:cs="Times New Roman"/>
          <w:sz w:val="24"/>
          <w:szCs w:val="24"/>
        </w:rPr>
        <w:t xml:space="preserve"> d </w:t>
      </w:r>
      <w:r w:rsidR="00FC66F4">
        <w:rPr>
          <w:rFonts w:ascii="Times New Roman" w:hAnsi="Times New Roman" w:cs="Times New Roman"/>
          <w:sz w:val="24"/>
          <w:szCs w:val="24"/>
        </w:rPr>
        <w:t>–</w:t>
      </w:r>
      <w:r w:rsidR="00CA290F" w:rsidRPr="00084D69">
        <w:rPr>
          <w:rFonts w:ascii="Times New Roman" w:hAnsi="Times New Roman" w:cs="Times New Roman"/>
          <w:sz w:val="24"/>
          <w:szCs w:val="24"/>
        </w:rPr>
        <w:t xml:space="preserve"> c</w:t>
      </w:r>
      <w:r w:rsidR="00FC66F4">
        <w:rPr>
          <w:rFonts w:ascii="Times New Roman" w:hAnsi="Times New Roman" w:cs="Times New Roman"/>
          <w:sz w:val="24"/>
          <w:szCs w:val="24"/>
        </w:rPr>
        <w:t xml:space="preserve"> –</w:t>
      </w:r>
      <w:r w:rsidR="00CA290F" w:rsidRPr="00084D69">
        <w:rPr>
          <w:rFonts w:ascii="Times New Roman" w:hAnsi="Times New Roman" w:cs="Times New Roman"/>
          <w:sz w:val="24"/>
          <w:szCs w:val="24"/>
        </w:rPr>
        <w:t xml:space="preserve"> e</w:t>
      </w:r>
      <w:r w:rsidR="00FC66F4">
        <w:rPr>
          <w:rFonts w:ascii="Times New Roman" w:hAnsi="Times New Roman" w:cs="Times New Roman"/>
          <w:sz w:val="24"/>
          <w:szCs w:val="24"/>
        </w:rPr>
        <w:t xml:space="preserve"> –</w:t>
      </w:r>
      <w:r w:rsidR="00CA290F" w:rsidRPr="00084D69">
        <w:rPr>
          <w:rFonts w:ascii="Times New Roman" w:hAnsi="Times New Roman" w:cs="Times New Roman"/>
          <w:sz w:val="24"/>
          <w:szCs w:val="24"/>
        </w:rPr>
        <w:t xml:space="preserve"> b</w:t>
      </w:r>
      <w:r w:rsidR="00FC66F4">
        <w:rPr>
          <w:rFonts w:ascii="Times New Roman" w:hAnsi="Times New Roman" w:cs="Times New Roman"/>
          <w:sz w:val="24"/>
          <w:szCs w:val="24"/>
        </w:rPr>
        <w:t xml:space="preserve"> –</w:t>
      </w:r>
      <w:r w:rsidR="00CA290F" w:rsidRPr="00084D69">
        <w:rPr>
          <w:rFonts w:ascii="Times New Roman" w:hAnsi="Times New Roman" w:cs="Times New Roman"/>
          <w:sz w:val="24"/>
          <w:szCs w:val="24"/>
        </w:rPr>
        <w:t xml:space="preserve"> a</w:t>
      </w:r>
      <w:r w:rsidR="00FC66F4">
        <w:rPr>
          <w:rFonts w:ascii="Times New Roman" w:hAnsi="Times New Roman" w:cs="Times New Roman"/>
          <w:sz w:val="24"/>
          <w:szCs w:val="24"/>
        </w:rPr>
        <w:t xml:space="preserve"> </w:t>
      </w:r>
    </w:p>
    <w:sectPr w:rsidR="00215395" w:rsidRPr="00084D69" w:rsidSect="00AB6739">
      <w:pgSz w:w="11906" w:h="16838" w:code="9"/>
      <w:pgMar w:top="567" w:right="567" w:bottom="567" w:left="850" w:header="340" w:footer="34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86191"/>
    <w:multiLevelType w:val="hybridMultilevel"/>
    <w:tmpl w:val="3836BA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D48F2"/>
    <w:multiLevelType w:val="hybridMultilevel"/>
    <w:tmpl w:val="705E56E2"/>
    <w:lvl w:ilvl="0" w:tplc="8554782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3425E7"/>
    <w:multiLevelType w:val="hybridMultilevel"/>
    <w:tmpl w:val="87AC50A8"/>
    <w:lvl w:ilvl="0" w:tplc="C3EA82B6">
      <w:start w:val="1"/>
      <w:numFmt w:val="lowerLetter"/>
      <w:lvlText w:val="%1."/>
      <w:lvlJc w:val="left"/>
      <w:pPr>
        <w:ind w:left="158" w:hanging="231"/>
      </w:pPr>
      <w:rPr>
        <w:rFonts w:ascii="Times New Roman" w:eastAsia="Times New Roman" w:hAnsi="Times New Roman" w:cs="Times New Roman" w:hint="default"/>
        <w:b w:val="0"/>
        <w:bCs w:val="0"/>
        <w:i w:val="0"/>
        <w:iCs w:val="0"/>
        <w:spacing w:val="-1"/>
        <w:w w:val="100"/>
        <w:sz w:val="24"/>
        <w:szCs w:val="24"/>
        <w:lang w:val="en-US" w:eastAsia="en-US" w:bidi="ar-SA"/>
      </w:rPr>
    </w:lvl>
    <w:lvl w:ilvl="1" w:tplc="FDCC3FF8">
      <w:numFmt w:val="bullet"/>
      <w:lvlText w:val="•"/>
      <w:lvlJc w:val="left"/>
      <w:pPr>
        <w:ind w:left="1221" w:hanging="231"/>
      </w:pPr>
      <w:rPr>
        <w:lang w:val="en-US" w:eastAsia="en-US" w:bidi="ar-SA"/>
      </w:rPr>
    </w:lvl>
    <w:lvl w:ilvl="2" w:tplc="8CA2AD3C">
      <w:numFmt w:val="bullet"/>
      <w:lvlText w:val="•"/>
      <w:lvlJc w:val="left"/>
      <w:pPr>
        <w:ind w:left="2283" w:hanging="231"/>
      </w:pPr>
      <w:rPr>
        <w:lang w:val="en-US" w:eastAsia="en-US" w:bidi="ar-SA"/>
      </w:rPr>
    </w:lvl>
    <w:lvl w:ilvl="3" w:tplc="621E9E44">
      <w:numFmt w:val="bullet"/>
      <w:lvlText w:val="•"/>
      <w:lvlJc w:val="left"/>
      <w:pPr>
        <w:ind w:left="3344" w:hanging="231"/>
      </w:pPr>
      <w:rPr>
        <w:lang w:val="en-US" w:eastAsia="en-US" w:bidi="ar-SA"/>
      </w:rPr>
    </w:lvl>
    <w:lvl w:ilvl="4" w:tplc="26C6EAC0">
      <w:numFmt w:val="bullet"/>
      <w:lvlText w:val="•"/>
      <w:lvlJc w:val="left"/>
      <w:pPr>
        <w:ind w:left="4406" w:hanging="231"/>
      </w:pPr>
      <w:rPr>
        <w:lang w:val="en-US" w:eastAsia="en-US" w:bidi="ar-SA"/>
      </w:rPr>
    </w:lvl>
    <w:lvl w:ilvl="5" w:tplc="4904B1DA">
      <w:numFmt w:val="bullet"/>
      <w:lvlText w:val="•"/>
      <w:lvlJc w:val="left"/>
      <w:pPr>
        <w:ind w:left="5467" w:hanging="231"/>
      </w:pPr>
      <w:rPr>
        <w:lang w:val="en-US" w:eastAsia="en-US" w:bidi="ar-SA"/>
      </w:rPr>
    </w:lvl>
    <w:lvl w:ilvl="6" w:tplc="65061D80">
      <w:numFmt w:val="bullet"/>
      <w:lvlText w:val="•"/>
      <w:lvlJc w:val="left"/>
      <w:pPr>
        <w:ind w:left="6529" w:hanging="231"/>
      </w:pPr>
      <w:rPr>
        <w:lang w:val="en-US" w:eastAsia="en-US" w:bidi="ar-SA"/>
      </w:rPr>
    </w:lvl>
    <w:lvl w:ilvl="7" w:tplc="0762AB3A">
      <w:numFmt w:val="bullet"/>
      <w:lvlText w:val="•"/>
      <w:lvlJc w:val="left"/>
      <w:pPr>
        <w:ind w:left="7591" w:hanging="231"/>
      </w:pPr>
      <w:rPr>
        <w:lang w:val="en-US" w:eastAsia="en-US" w:bidi="ar-SA"/>
      </w:rPr>
    </w:lvl>
    <w:lvl w:ilvl="8" w:tplc="708E6A32">
      <w:numFmt w:val="bullet"/>
      <w:lvlText w:val="•"/>
      <w:lvlJc w:val="left"/>
      <w:pPr>
        <w:ind w:left="8652" w:hanging="231"/>
      </w:pPr>
      <w:rPr>
        <w:lang w:val="en-US" w:eastAsia="en-US" w:bidi="ar-SA"/>
      </w:rPr>
    </w:lvl>
  </w:abstractNum>
  <w:abstractNum w:abstractNumId="3" w15:restartNumberingAfterBreak="0">
    <w:nsid w:val="24092D6B"/>
    <w:multiLevelType w:val="hybridMultilevel"/>
    <w:tmpl w:val="609A822A"/>
    <w:lvl w:ilvl="0" w:tplc="2402EDB4">
      <w:start w:val="1"/>
      <w:numFmt w:val="lowerLetter"/>
      <w:lvlText w:val="%1."/>
      <w:lvlJc w:val="left"/>
      <w:pPr>
        <w:ind w:left="158" w:hanging="226"/>
      </w:pPr>
      <w:rPr>
        <w:rFonts w:ascii="Times New Roman" w:eastAsia="Times New Roman" w:hAnsi="Times New Roman" w:cs="Times New Roman" w:hint="default"/>
        <w:b w:val="0"/>
        <w:bCs w:val="0"/>
        <w:i w:val="0"/>
        <w:iCs w:val="0"/>
        <w:spacing w:val="-1"/>
        <w:w w:val="100"/>
        <w:sz w:val="24"/>
        <w:szCs w:val="24"/>
        <w:lang w:val="en-US" w:eastAsia="en-US" w:bidi="ar-SA"/>
      </w:rPr>
    </w:lvl>
    <w:lvl w:ilvl="1" w:tplc="B7D282CC">
      <w:numFmt w:val="bullet"/>
      <w:lvlText w:val="•"/>
      <w:lvlJc w:val="left"/>
      <w:pPr>
        <w:ind w:left="1221" w:hanging="226"/>
      </w:pPr>
      <w:rPr>
        <w:lang w:val="en-US" w:eastAsia="en-US" w:bidi="ar-SA"/>
      </w:rPr>
    </w:lvl>
    <w:lvl w:ilvl="2" w:tplc="6F0A38A0">
      <w:numFmt w:val="bullet"/>
      <w:lvlText w:val="•"/>
      <w:lvlJc w:val="left"/>
      <w:pPr>
        <w:ind w:left="2283" w:hanging="226"/>
      </w:pPr>
      <w:rPr>
        <w:lang w:val="en-US" w:eastAsia="en-US" w:bidi="ar-SA"/>
      </w:rPr>
    </w:lvl>
    <w:lvl w:ilvl="3" w:tplc="C5446250">
      <w:numFmt w:val="bullet"/>
      <w:lvlText w:val="•"/>
      <w:lvlJc w:val="left"/>
      <w:pPr>
        <w:ind w:left="3344" w:hanging="226"/>
      </w:pPr>
      <w:rPr>
        <w:lang w:val="en-US" w:eastAsia="en-US" w:bidi="ar-SA"/>
      </w:rPr>
    </w:lvl>
    <w:lvl w:ilvl="4" w:tplc="24A895DA">
      <w:numFmt w:val="bullet"/>
      <w:lvlText w:val="•"/>
      <w:lvlJc w:val="left"/>
      <w:pPr>
        <w:ind w:left="4406" w:hanging="226"/>
      </w:pPr>
      <w:rPr>
        <w:lang w:val="en-US" w:eastAsia="en-US" w:bidi="ar-SA"/>
      </w:rPr>
    </w:lvl>
    <w:lvl w:ilvl="5" w:tplc="6BCCD73A">
      <w:numFmt w:val="bullet"/>
      <w:lvlText w:val="•"/>
      <w:lvlJc w:val="left"/>
      <w:pPr>
        <w:ind w:left="5467" w:hanging="226"/>
      </w:pPr>
      <w:rPr>
        <w:lang w:val="en-US" w:eastAsia="en-US" w:bidi="ar-SA"/>
      </w:rPr>
    </w:lvl>
    <w:lvl w:ilvl="6" w:tplc="6732756A">
      <w:numFmt w:val="bullet"/>
      <w:lvlText w:val="•"/>
      <w:lvlJc w:val="left"/>
      <w:pPr>
        <w:ind w:left="6529" w:hanging="226"/>
      </w:pPr>
      <w:rPr>
        <w:lang w:val="en-US" w:eastAsia="en-US" w:bidi="ar-SA"/>
      </w:rPr>
    </w:lvl>
    <w:lvl w:ilvl="7" w:tplc="F60005F4">
      <w:numFmt w:val="bullet"/>
      <w:lvlText w:val="•"/>
      <w:lvlJc w:val="left"/>
      <w:pPr>
        <w:ind w:left="7591" w:hanging="226"/>
      </w:pPr>
      <w:rPr>
        <w:lang w:val="en-US" w:eastAsia="en-US" w:bidi="ar-SA"/>
      </w:rPr>
    </w:lvl>
    <w:lvl w:ilvl="8" w:tplc="C26643DC">
      <w:numFmt w:val="bullet"/>
      <w:lvlText w:val="•"/>
      <w:lvlJc w:val="left"/>
      <w:pPr>
        <w:ind w:left="8652" w:hanging="226"/>
      </w:pPr>
      <w:rPr>
        <w:lang w:val="en-US" w:eastAsia="en-US" w:bidi="ar-SA"/>
      </w:rPr>
    </w:lvl>
  </w:abstractNum>
  <w:abstractNum w:abstractNumId="4" w15:restartNumberingAfterBreak="0">
    <w:nsid w:val="396A5BAA"/>
    <w:multiLevelType w:val="hybridMultilevel"/>
    <w:tmpl w:val="91F2808A"/>
    <w:lvl w:ilvl="0" w:tplc="D5BAEA14">
      <w:start w:val="2"/>
      <w:numFmt w:val="lowerLetter"/>
      <w:lvlText w:val="%1."/>
      <w:lvlJc w:val="left"/>
      <w:pPr>
        <w:ind w:left="158" w:hanging="305"/>
      </w:pPr>
      <w:rPr>
        <w:rFonts w:ascii="Times New Roman" w:eastAsia="Times New Roman" w:hAnsi="Times New Roman" w:cs="Times New Roman" w:hint="default"/>
        <w:b w:val="0"/>
        <w:bCs w:val="0"/>
        <w:i w:val="0"/>
        <w:iCs w:val="0"/>
        <w:spacing w:val="0"/>
        <w:w w:val="100"/>
        <w:sz w:val="24"/>
        <w:szCs w:val="24"/>
        <w:lang w:val="en-US" w:eastAsia="en-US" w:bidi="ar-SA"/>
      </w:rPr>
    </w:lvl>
    <w:lvl w:ilvl="1" w:tplc="95EE7164">
      <w:start w:val="1"/>
      <w:numFmt w:val="upperLetter"/>
      <w:lvlText w:val="%2."/>
      <w:lvlJc w:val="left"/>
      <w:pPr>
        <w:ind w:left="451" w:hanging="294"/>
      </w:pPr>
      <w:rPr>
        <w:rFonts w:ascii="Times New Roman" w:eastAsia="Times New Roman" w:hAnsi="Times New Roman" w:cs="Times New Roman" w:hint="default"/>
        <w:b/>
        <w:bCs/>
        <w:i w:val="0"/>
        <w:iCs w:val="0"/>
        <w:spacing w:val="-1"/>
        <w:w w:val="100"/>
        <w:sz w:val="24"/>
        <w:szCs w:val="24"/>
        <w:lang w:val="en-US" w:eastAsia="en-US" w:bidi="ar-SA"/>
      </w:rPr>
    </w:lvl>
    <w:lvl w:ilvl="2" w:tplc="97AAC2EE">
      <w:numFmt w:val="bullet"/>
      <w:lvlText w:val="•"/>
      <w:lvlJc w:val="left"/>
      <w:pPr>
        <w:ind w:left="1606" w:hanging="294"/>
      </w:pPr>
      <w:rPr>
        <w:lang w:val="en-US" w:eastAsia="en-US" w:bidi="ar-SA"/>
      </w:rPr>
    </w:lvl>
    <w:lvl w:ilvl="3" w:tplc="D42E77B0">
      <w:numFmt w:val="bullet"/>
      <w:lvlText w:val="•"/>
      <w:lvlJc w:val="left"/>
      <w:pPr>
        <w:ind w:left="2752" w:hanging="294"/>
      </w:pPr>
      <w:rPr>
        <w:lang w:val="en-US" w:eastAsia="en-US" w:bidi="ar-SA"/>
      </w:rPr>
    </w:lvl>
    <w:lvl w:ilvl="4" w:tplc="3DEE4260">
      <w:numFmt w:val="bullet"/>
      <w:lvlText w:val="•"/>
      <w:lvlJc w:val="left"/>
      <w:pPr>
        <w:ind w:left="3898" w:hanging="294"/>
      </w:pPr>
      <w:rPr>
        <w:lang w:val="en-US" w:eastAsia="en-US" w:bidi="ar-SA"/>
      </w:rPr>
    </w:lvl>
    <w:lvl w:ilvl="5" w:tplc="BC2C8D04">
      <w:numFmt w:val="bullet"/>
      <w:lvlText w:val="•"/>
      <w:lvlJc w:val="left"/>
      <w:pPr>
        <w:ind w:left="5044" w:hanging="294"/>
      </w:pPr>
      <w:rPr>
        <w:lang w:val="en-US" w:eastAsia="en-US" w:bidi="ar-SA"/>
      </w:rPr>
    </w:lvl>
    <w:lvl w:ilvl="6" w:tplc="407C6A16">
      <w:numFmt w:val="bullet"/>
      <w:lvlText w:val="•"/>
      <w:lvlJc w:val="left"/>
      <w:pPr>
        <w:ind w:left="6191" w:hanging="294"/>
      </w:pPr>
      <w:rPr>
        <w:lang w:val="en-US" w:eastAsia="en-US" w:bidi="ar-SA"/>
      </w:rPr>
    </w:lvl>
    <w:lvl w:ilvl="7" w:tplc="39EC8A90">
      <w:numFmt w:val="bullet"/>
      <w:lvlText w:val="•"/>
      <w:lvlJc w:val="left"/>
      <w:pPr>
        <w:ind w:left="7337" w:hanging="294"/>
      </w:pPr>
      <w:rPr>
        <w:lang w:val="en-US" w:eastAsia="en-US" w:bidi="ar-SA"/>
      </w:rPr>
    </w:lvl>
    <w:lvl w:ilvl="8" w:tplc="57EEC044">
      <w:numFmt w:val="bullet"/>
      <w:lvlText w:val="•"/>
      <w:lvlJc w:val="left"/>
      <w:pPr>
        <w:ind w:left="8483" w:hanging="294"/>
      </w:pPr>
      <w:rPr>
        <w:lang w:val="en-US" w:eastAsia="en-US" w:bidi="ar-SA"/>
      </w:rPr>
    </w:lvl>
  </w:abstractNum>
  <w:abstractNum w:abstractNumId="5" w15:restartNumberingAfterBreak="0">
    <w:nsid w:val="3B7A6B92"/>
    <w:multiLevelType w:val="hybridMultilevel"/>
    <w:tmpl w:val="1F22D31E"/>
    <w:lvl w:ilvl="0" w:tplc="E17E2ABC">
      <w:start w:val="2"/>
      <w:numFmt w:val="lowerLetter"/>
      <w:lvlText w:val="%1."/>
      <w:lvlJc w:val="left"/>
      <w:pPr>
        <w:ind w:left="158" w:hanging="252"/>
      </w:pPr>
      <w:rPr>
        <w:rFonts w:ascii="Times New Roman" w:eastAsia="Times New Roman" w:hAnsi="Times New Roman" w:cs="Times New Roman" w:hint="default"/>
        <w:b w:val="0"/>
        <w:bCs w:val="0"/>
        <w:i w:val="0"/>
        <w:iCs w:val="0"/>
        <w:spacing w:val="0"/>
        <w:w w:val="100"/>
        <w:sz w:val="24"/>
        <w:szCs w:val="24"/>
        <w:lang w:val="en-US" w:eastAsia="en-US" w:bidi="ar-SA"/>
      </w:rPr>
    </w:lvl>
    <w:lvl w:ilvl="1" w:tplc="DBF8361E">
      <w:numFmt w:val="bullet"/>
      <w:lvlText w:val="•"/>
      <w:lvlJc w:val="left"/>
      <w:pPr>
        <w:ind w:left="1221" w:hanging="252"/>
      </w:pPr>
      <w:rPr>
        <w:lang w:val="en-US" w:eastAsia="en-US" w:bidi="ar-SA"/>
      </w:rPr>
    </w:lvl>
    <w:lvl w:ilvl="2" w:tplc="8D823DA8">
      <w:numFmt w:val="bullet"/>
      <w:lvlText w:val="•"/>
      <w:lvlJc w:val="left"/>
      <w:pPr>
        <w:ind w:left="2283" w:hanging="252"/>
      </w:pPr>
      <w:rPr>
        <w:lang w:val="en-US" w:eastAsia="en-US" w:bidi="ar-SA"/>
      </w:rPr>
    </w:lvl>
    <w:lvl w:ilvl="3" w:tplc="A008C83A">
      <w:numFmt w:val="bullet"/>
      <w:lvlText w:val="•"/>
      <w:lvlJc w:val="left"/>
      <w:pPr>
        <w:ind w:left="3344" w:hanging="252"/>
      </w:pPr>
      <w:rPr>
        <w:lang w:val="en-US" w:eastAsia="en-US" w:bidi="ar-SA"/>
      </w:rPr>
    </w:lvl>
    <w:lvl w:ilvl="4" w:tplc="F53EEFE8">
      <w:numFmt w:val="bullet"/>
      <w:lvlText w:val="•"/>
      <w:lvlJc w:val="left"/>
      <w:pPr>
        <w:ind w:left="4406" w:hanging="252"/>
      </w:pPr>
      <w:rPr>
        <w:lang w:val="en-US" w:eastAsia="en-US" w:bidi="ar-SA"/>
      </w:rPr>
    </w:lvl>
    <w:lvl w:ilvl="5" w:tplc="1A58F378">
      <w:numFmt w:val="bullet"/>
      <w:lvlText w:val="•"/>
      <w:lvlJc w:val="left"/>
      <w:pPr>
        <w:ind w:left="5467" w:hanging="252"/>
      </w:pPr>
      <w:rPr>
        <w:lang w:val="en-US" w:eastAsia="en-US" w:bidi="ar-SA"/>
      </w:rPr>
    </w:lvl>
    <w:lvl w:ilvl="6" w:tplc="FC6684B6">
      <w:numFmt w:val="bullet"/>
      <w:lvlText w:val="•"/>
      <w:lvlJc w:val="left"/>
      <w:pPr>
        <w:ind w:left="6529" w:hanging="252"/>
      </w:pPr>
      <w:rPr>
        <w:lang w:val="en-US" w:eastAsia="en-US" w:bidi="ar-SA"/>
      </w:rPr>
    </w:lvl>
    <w:lvl w:ilvl="7" w:tplc="A3FED874">
      <w:numFmt w:val="bullet"/>
      <w:lvlText w:val="•"/>
      <w:lvlJc w:val="left"/>
      <w:pPr>
        <w:ind w:left="7591" w:hanging="252"/>
      </w:pPr>
      <w:rPr>
        <w:lang w:val="en-US" w:eastAsia="en-US" w:bidi="ar-SA"/>
      </w:rPr>
    </w:lvl>
    <w:lvl w:ilvl="8" w:tplc="7B1A251E">
      <w:numFmt w:val="bullet"/>
      <w:lvlText w:val="•"/>
      <w:lvlJc w:val="left"/>
      <w:pPr>
        <w:ind w:left="8652" w:hanging="252"/>
      </w:pPr>
      <w:rPr>
        <w:lang w:val="en-US" w:eastAsia="en-US" w:bidi="ar-SA"/>
      </w:rPr>
    </w:lvl>
  </w:abstractNum>
  <w:abstractNum w:abstractNumId="6" w15:restartNumberingAfterBreak="0">
    <w:nsid w:val="41EB24FE"/>
    <w:multiLevelType w:val="hybridMultilevel"/>
    <w:tmpl w:val="4FA4A7AE"/>
    <w:lvl w:ilvl="0" w:tplc="38CE9414">
      <w:start w:val="1"/>
      <w:numFmt w:val="upperLetter"/>
      <w:lvlText w:val="%1."/>
      <w:lvlJc w:val="left"/>
      <w:pPr>
        <w:ind w:left="645" w:hanging="360"/>
      </w:pPr>
      <w:rPr>
        <w:b/>
      </w:r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7" w15:restartNumberingAfterBreak="0">
    <w:nsid w:val="74F35E7C"/>
    <w:multiLevelType w:val="hybridMultilevel"/>
    <w:tmpl w:val="DF78AE12"/>
    <w:lvl w:ilvl="0" w:tplc="8554782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AD7584"/>
    <w:multiLevelType w:val="hybridMultilevel"/>
    <w:tmpl w:val="5D1ED2DA"/>
    <w:lvl w:ilvl="0" w:tplc="CE94A898">
      <w:start w:val="1"/>
      <w:numFmt w:val="upp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5"/>
    <w:lvlOverride w:ilvl="0">
      <w:startOverride w:val="2"/>
    </w:lvlOverride>
    <w:lvlOverride w:ilvl="1"/>
    <w:lvlOverride w:ilvl="2"/>
    <w:lvlOverride w:ilvl="3"/>
    <w:lvlOverride w:ilvl="4"/>
    <w:lvlOverride w:ilvl="5"/>
    <w:lvlOverride w:ilvl="6"/>
    <w:lvlOverride w:ilvl="7"/>
    <w:lvlOverride w:ilvl="8"/>
  </w:num>
  <w:num w:numId="6">
    <w:abstractNumId w:val="4"/>
    <w:lvlOverride w:ilvl="0">
      <w:startOverride w:val="2"/>
    </w:lvlOverride>
    <w:lvlOverride w:ilvl="1">
      <w:startOverride w:val="1"/>
    </w:lvlOverride>
    <w:lvlOverride w:ilvl="2"/>
    <w:lvlOverride w:ilvl="3"/>
    <w:lvlOverride w:ilvl="4"/>
    <w:lvlOverride w:ilvl="5"/>
    <w:lvlOverride w:ilvl="6"/>
    <w:lvlOverride w:ilvl="7"/>
    <w:lvlOverride w:ilvl="8"/>
  </w:num>
  <w:num w:numId="7">
    <w:abstractNumId w:val="7"/>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283"/>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D70"/>
    <w:rsid w:val="00042C4C"/>
    <w:rsid w:val="00076159"/>
    <w:rsid w:val="00084D69"/>
    <w:rsid w:val="0013075B"/>
    <w:rsid w:val="00215395"/>
    <w:rsid w:val="003C1142"/>
    <w:rsid w:val="00420C12"/>
    <w:rsid w:val="00441D92"/>
    <w:rsid w:val="00483D70"/>
    <w:rsid w:val="004C772A"/>
    <w:rsid w:val="00576273"/>
    <w:rsid w:val="006274BC"/>
    <w:rsid w:val="006C1149"/>
    <w:rsid w:val="00706AA4"/>
    <w:rsid w:val="008104C1"/>
    <w:rsid w:val="0088135C"/>
    <w:rsid w:val="00AB6739"/>
    <w:rsid w:val="00B03DCA"/>
    <w:rsid w:val="00B10FE1"/>
    <w:rsid w:val="00C31471"/>
    <w:rsid w:val="00CA290F"/>
    <w:rsid w:val="00CA3C50"/>
    <w:rsid w:val="00CF09E4"/>
    <w:rsid w:val="00CF6D67"/>
    <w:rsid w:val="00D06A64"/>
    <w:rsid w:val="00DF5315"/>
    <w:rsid w:val="00EA4B04"/>
    <w:rsid w:val="00F947DF"/>
    <w:rsid w:val="00FB6347"/>
    <w:rsid w:val="00FC6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35992"/>
  <w15:chartTrackingRefBased/>
  <w15:docId w15:val="{6220B067-6E5F-42F2-B0A7-8D53ACDCF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D70"/>
    <w:pPr>
      <w:spacing w:after="200" w:line="276" w:lineRule="auto"/>
    </w:pPr>
  </w:style>
  <w:style w:type="paragraph" w:styleId="Heading1">
    <w:name w:val="heading 1"/>
    <w:basedOn w:val="Normal"/>
    <w:next w:val="Normal"/>
    <w:link w:val="Heading1Char"/>
    <w:uiPriority w:val="9"/>
    <w:qFormat/>
    <w:rsid w:val="0007615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B6739"/>
    <w:pPr>
      <w:keepNext/>
      <w:tabs>
        <w:tab w:val="left" w:pos="283"/>
        <w:tab w:val="left" w:pos="2835"/>
        <w:tab w:val="left" w:pos="5386"/>
        <w:tab w:val="left" w:pos="7937"/>
      </w:tabs>
      <w:ind w:firstLine="283"/>
      <w:jc w:val="both"/>
      <w:outlineLvl w:val="1"/>
    </w:pPr>
    <w:rPr>
      <w:rFonts w:ascii="Times New Roman" w:hAnsi="Times New Roman" w:cs="Times New Roman"/>
      <w:b/>
      <w:bCs/>
      <w:sz w:val="24"/>
      <w:szCs w:val="24"/>
    </w:rPr>
  </w:style>
  <w:style w:type="paragraph" w:styleId="Heading3">
    <w:name w:val="heading 3"/>
    <w:basedOn w:val="Normal"/>
    <w:next w:val="Normal"/>
    <w:link w:val="Heading3Char"/>
    <w:uiPriority w:val="9"/>
    <w:qFormat/>
    <w:rsid w:val="00483D70"/>
    <w:pPr>
      <w:keepNext/>
      <w:keepLines/>
      <w:spacing w:before="40" w:after="0" w:line="240" w:lineRule="auto"/>
      <w:outlineLvl w:val="2"/>
    </w:pPr>
    <w:rPr>
      <w:rFonts w:ascii="Calibri Light" w:eastAsia="Times New Roman" w:hAnsi="Calibri Light" w:cs="Times New Roman"/>
      <w:color w:val="1F376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83D70"/>
    <w:rPr>
      <w:rFonts w:ascii="Calibri Light" w:eastAsia="Times New Roman" w:hAnsi="Calibri Light" w:cs="Times New Roman"/>
      <w:color w:val="1F3763"/>
      <w:sz w:val="24"/>
      <w:szCs w:val="24"/>
    </w:rPr>
  </w:style>
  <w:style w:type="paragraph" w:styleId="ListParagraph">
    <w:name w:val="List Paragraph"/>
    <w:aliases w:val="body -,HPL01,Colorful List - Accent 13,List Paragraph1"/>
    <w:basedOn w:val="Normal"/>
    <w:link w:val="ListParagraphChar"/>
    <w:uiPriority w:val="34"/>
    <w:qFormat/>
    <w:rsid w:val="00483D70"/>
    <w:pPr>
      <w:ind w:left="720"/>
      <w:contextualSpacing/>
    </w:pPr>
  </w:style>
  <w:style w:type="character" w:customStyle="1" w:styleId="Heading1Char">
    <w:name w:val="Heading 1 Char"/>
    <w:basedOn w:val="DefaultParagraphFont"/>
    <w:link w:val="Heading1"/>
    <w:uiPriority w:val="9"/>
    <w:rsid w:val="00076159"/>
    <w:rPr>
      <w:rFonts w:asciiTheme="majorHAnsi" w:eastAsiaTheme="majorEastAsia" w:hAnsiTheme="majorHAnsi" w:cstheme="majorBidi"/>
      <w:color w:val="2F5496" w:themeColor="accent1" w:themeShade="BF"/>
      <w:sz w:val="32"/>
      <w:szCs w:val="32"/>
    </w:rPr>
  </w:style>
  <w:style w:type="paragraph" w:styleId="BodyText">
    <w:name w:val="Body Text"/>
    <w:basedOn w:val="Normal"/>
    <w:link w:val="BodyTextChar"/>
    <w:uiPriority w:val="99"/>
    <w:unhideWhenUsed/>
    <w:rsid w:val="00076159"/>
    <w:pPr>
      <w:spacing w:before="60" w:after="60" w:line="240" w:lineRule="auto"/>
      <w:contextualSpacing/>
      <w:jc w:val="both"/>
    </w:pPr>
    <w:rPr>
      <w:rFonts w:ascii="Times New Roman" w:eastAsia="Times New Roman" w:hAnsi="Times New Roman" w:cs="Times New Roman"/>
      <w:b/>
      <w:bCs/>
      <w:i/>
      <w:color w:val="000000" w:themeColor="text1"/>
      <w:sz w:val="24"/>
      <w:szCs w:val="24"/>
      <w:lang w:val="en"/>
    </w:rPr>
  </w:style>
  <w:style w:type="character" w:customStyle="1" w:styleId="BodyTextChar">
    <w:name w:val="Body Text Char"/>
    <w:basedOn w:val="DefaultParagraphFont"/>
    <w:link w:val="BodyText"/>
    <w:uiPriority w:val="99"/>
    <w:rsid w:val="00076159"/>
    <w:rPr>
      <w:rFonts w:ascii="Times New Roman" w:eastAsia="Times New Roman" w:hAnsi="Times New Roman" w:cs="Times New Roman"/>
      <w:b/>
      <w:bCs/>
      <w:i/>
      <w:color w:val="000000" w:themeColor="text1"/>
      <w:sz w:val="24"/>
      <w:szCs w:val="24"/>
      <w:lang w:val="en"/>
    </w:rPr>
  </w:style>
  <w:style w:type="character" w:customStyle="1" w:styleId="ListParagraphChar">
    <w:name w:val="List Paragraph Char"/>
    <w:aliases w:val="body - Char,HPL01 Char,Colorful List - Accent 13 Char,List Paragraph1 Char"/>
    <w:link w:val="ListParagraph"/>
    <w:uiPriority w:val="34"/>
    <w:qFormat/>
    <w:locked/>
    <w:rsid w:val="00CA290F"/>
  </w:style>
  <w:style w:type="character" w:customStyle="1" w:styleId="Heading2Char">
    <w:name w:val="Heading 2 Char"/>
    <w:basedOn w:val="DefaultParagraphFont"/>
    <w:link w:val="Heading2"/>
    <w:uiPriority w:val="9"/>
    <w:rsid w:val="00AB6739"/>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970">
      <w:bodyDiv w:val="1"/>
      <w:marLeft w:val="0"/>
      <w:marRight w:val="0"/>
      <w:marTop w:val="0"/>
      <w:marBottom w:val="0"/>
      <w:divBdr>
        <w:top w:val="none" w:sz="0" w:space="0" w:color="auto"/>
        <w:left w:val="none" w:sz="0" w:space="0" w:color="auto"/>
        <w:bottom w:val="none" w:sz="0" w:space="0" w:color="auto"/>
        <w:right w:val="none" w:sz="0" w:space="0" w:color="auto"/>
      </w:divBdr>
    </w:div>
    <w:div w:id="87314184">
      <w:bodyDiv w:val="1"/>
      <w:marLeft w:val="0"/>
      <w:marRight w:val="0"/>
      <w:marTop w:val="0"/>
      <w:marBottom w:val="0"/>
      <w:divBdr>
        <w:top w:val="none" w:sz="0" w:space="0" w:color="auto"/>
        <w:left w:val="none" w:sz="0" w:space="0" w:color="auto"/>
        <w:bottom w:val="none" w:sz="0" w:space="0" w:color="auto"/>
        <w:right w:val="none" w:sz="0" w:space="0" w:color="auto"/>
      </w:divBdr>
    </w:div>
    <w:div w:id="1261446154">
      <w:bodyDiv w:val="1"/>
      <w:marLeft w:val="0"/>
      <w:marRight w:val="0"/>
      <w:marTop w:val="0"/>
      <w:marBottom w:val="0"/>
      <w:divBdr>
        <w:top w:val="none" w:sz="0" w:space="0" w:color="auto"/>
        <w:left w:val="none" w:sz="0" w:space="0" w:color="auto"/>
        <w:bottom w:val="none" w:sz="0" w:space="0" w:color="auto"/>
        <w:right w:val="none" w:sz="0" w:space="0" w:color="auto"/>
      </w:divBdr>
    </w:div>
    <w:div w:id="1341853716">
      <w:bodyDiv w:val="1"/>
      <w:marLeft w:val="0"/>
      <w:marRight w:val="0"/>
      <w:marTop w:val="0"/>
      <w:marBottom w:val="0"/>
      <w:divBdr>
        <w:top w:val="none" w:sz="0" w:space="0" w:color="auto"/>
        <w:left w:val="none" w:sz="0" w:space="0" w:color="auto"/>
        <w:bottom w:val="none" w:sz="0" w:space="0" w:color="auto"/>
        <w:right w:val="none" w:sz="0" w:space="0" w:color="auto"/>
      </w:divBdr>
    </w:div>
    <w:div w:id="1410537979">
      <w:bodyDiv w:val="1"/>
      <w:marLeft w:val="0"/>
      <w:marRight w:val="0"/>
      <w:marTop w:val="0"/>
      <w:marBottom w:val="0"/>
      <w:divBdr>
        <w:top w:val="none" w:sz="0" w:space="0" w:color="auto"/>
        <w:left w:val="none" w:sz="0" w:space="0" w:color="auto"/>
        <w:bottom w:val="none" w:sz="0" w:space="0" w:color="auto"/>
        <w:right w:val="none" w:sz="0" w:space="0" w:color="auto"/>
      </w:divBdr>
    </w:div>
    <w:div w:id="1549953997">
      <w:bodyDiv w:val="1"/>
      <w:marLeft w:val="0"/>
      <w:marRight w:val="0"/>
      <w:marTop w:val="0"/>
      <w:marBottom w:val="0"/>
      <w:divBdr>
        <w:top w:val="none" w:sz="0" w:space="0" w:color="auto"/>
        <w:left w:val="none" w:sz="0" w:space="0" w:color="auto"/>
        <w:bottom w:val="none" w:sz="0" w:space="0" w:color="auto"/>
        <w:right w:val="none" w:sz="0" w:space="0" w:color="auto"/>
      </w:divBdr>
    </w:div>
    <w:div w:id="1731463266">
      <w:bodyDiv w:val="1"/>
      <w:marLeft w:val="0"/>
      <w:marRight w:val="0"/>
      <w:marTop w:val="0"/>
      <w:marBottom w:val="0"/>
      <w:divBdr>
        <w:top w:val="none" w:sz="0" w:space="0" w:color="auto"/>
        <w:left w:val="none" w:sz="0" w:space="0" w:color="auto"/>
        <w:bottom w:val="none" w:sz="0" w:space="0" w:color="auto"/>
        <w:right w:val="none" w:sz="0" w:space="0" w:color="auto"/>
      </w:divBdr>
    </w:div>
    <w:div w:id="185252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8</Pages>
  <Words>4286</Words>
  <Characters>24431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Đặng Huệ</dc:creator>
  <cp:keywords/>
  <dc:description/>
  <cp:lastModifiedBy>Đặng Huệ</cp:lastModifiedBy>
  <cp:revision>18</cp:revision>
  <dcterms:created xsi:type="dcterms:W3CDTF">2025-12-10T15:43:00Z</dcterms:created>
  <dcterms:modified xsi:type="dcterms:W3CDTF">2025-12-10T18:52:00Z</dcterms:modified>
</cp:coreProperties>
</file>